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A60D" w14:textId="048E68FC" w:rsidR="00F76534" w:rsidRDefault="00287222" w:rsidP="00287222">
      <w:pPr>
        <w:numPr>
          <w:ilvl w:val="12"/>
          <w:numId w:val="0"/>
        </w:num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КОМУНАЛЬНИЙ ЗАКЛАД ЛЬВІВСЬКОЇ ОБЛАСНОЇ РАДИ </w:t>
      </w:r>
    </w:p>
    <w:p w14:paraId="665E3C79" w14:textId="679278F9" w:rsidR="00287222" w:rsidRDefault="00287222" w:rsidP="00287222">
      <w:pPr>
        <w:numPr>
          <w:ilvl w:val="12"/>
          <w:numId w:val="0"/>
        </w:num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 ЛЬВІВСЬКИЙ ОБЛАСНИЙ ІНСТИТУТ ПІСЛЯДИПЛОМНОЇ</w:t>
      </w:r>
    </w:p>
    <w:p w14:paraId="7937C4D7" w14:textId="28CED009" w:rsidR="00287222" w:rsidRDefault="00287222" w:rsidP="00287222">
      <w:pPr>
        <w:numPr>
          <w:ilvl w:val="12"/>
          <w:numId w:val="0"/>
        </w:num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ПЕДАГОГІЧНОЇ ОСВІТИ»</w:t>
      </w:r>
    </w:p>
    <w:p w14:paraId="210FAAD6" w14:textId="1CF31A93" w:rsidR="00287222" w:rsidRPr="00287222" w:rsidRDefault="00287222" w:rsidP="006070B7">
      <w:pPr>
        <w:numPr>
          <w:ilvl w:val="12"/>
          <w:numId w:val="0"/>
        </w:numPr>
        <w:spacing w:line="360" w:lineRule="auto"/>
        <w:jc w:val="center"/>
        <w:rPr>
          <w:bCs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Кафедра практичної психології</w:t>
      </w:r>
    </w:p>
    <w:p w14:paraId="450A02E2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2C1D80DA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02E5027E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269D4057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79BA15A8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72DDCCE2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4209E7DF" w14:textId="77777777" w:rsidR="006D70C1" w:rsidRPr="003B3D40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111133E6" w14:textId="437ABF48" w:rsidR="006D70C1" w:rsidRDefault="006D70C1" w:rsidP="0009544D">
      <w:pPr>
        <w:pStyle w:val="a3"/>
        <w:jc w:val="right"/>
        <w:rPr>
          <w:sz w:val="28"/>
          <w:szCs w:val="28"/>
          <w:lang w:val="uk-UA"/>
        </w:rPr>
      </w:pPr>
    </w:p>
    <w:p w14:paraId="46A6E81E" w14:textId="77777777" w:rsidR="00287222" w:rsidRDefault="00287222" w:rsidP="00287222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підвищення кваліфікації</w:t>
      </w:r>
    </w:p>
    <w:p w14:paraId="39B6C47D" w14:textId="79B59876" w:rsidR="00761C73" w:rsidRPr="00287222" w:rsidRDefault="0092132B" w:rsidP="00287222">
      <w:pPr>
        <w:pStyle w:val="a3"/>
        <w:jc w:val="center"/>
        <w:rPr>
          <w:b/>
          <w:sz w:val="40"/>
          <w:szCs w:val="40"/>
          <w:lang w:val="uk-UA"/>
        </w:rPr>
      </w:pPr>
      <w:r w:rsidRPr="00287222">
        <w:rPr>
          <w:b/>
          <w:sz w:val="28"/>
          <w:szCs w:val="28"/>
          <w:lang w:val="uk-UA"/>
        </w:rPr>
        <w:t>практичних</w:t>
      </w:r>
      <w:r w:rsidRPr="00287222">
        <w:rPr>
          <w:b/>
          <w:sz w:val="40"/>
          <w:szCs w:val="40"/>
          <w:lang w:val="uk-UA"/>
        </w:rPr>
        <w:t xml:space="preserve"> </w:t>
      </w:r>
      <w:r w:rsidRPr="00287222">
        <w:rPr>
          <w:b/>
          <w:sz w:val="28"/>
          <w:szCs w:val="28"/>
          <w:lang w:val="uk-UA"/>
        </w:rPr>
        <w:t>психологів</w:t>
      </w:r>
    </w:p>
    <w:p w14:paraId="25276723" w14:textId="6521CD2B" w:rsidR="00734515" w:rsidRPr="00287222" w:rsidRDefault="00734515" w:rsidP="00287222">
      <w:pPr>
        <w:jc w:val="center"/>
        <w:rPr>
          <w:b/>
          <w:bCs/>
          <w:i/>
          <w:iCs/>
          <w:sz w:val="28"/>
          <w:szCs w:val="28"/>
          <w:lang w:val="ru-RU"/>
        </w:rPr>
      </w:pPr>
      <w:r w:rsidRPr="00287222">
        <w:rPr>
          <w:b/>
          <w:bCs/>
          <w:i/>
          <w:iCs/>
          <w:sz w:val="28"/>
          <w:szCs w:val="28"/>
          <w:lang w:val="ru-RU"/>
        </w:rPr>
        <w:t>«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Сучасні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методи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та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технології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надання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психологічної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допомоги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учас</w:t>
      </w:r>
      <w:r w:rsidR="00011A44" w:rsidRPr="00287222">
        <w:rPr>
          <w:b/>
          <w:bCs/>
          <w:i/>
          <w:iCs/>
          <w:sz w:val="28"/>
          <w:szCs w:val="28"/>
          <w:lang w:val="ru-RU"/>
        </w:rPr>
        <w:t>н</w:t>
      </w:r>
      <w:r w:rsidR="00761C73" w:rsidRPr="00287222">
        <w:rPr>
          <w:b/>
          <w:bCs/>
          <w:i/>
          <w:iCs/>
          <w:sz w:val="28"/>
          <w:szCs w:val="28"/>
          <w:lang w:val="ru-RU"/>
        </w:rPr>
        <w:t>икам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освітнього</w:t>
      </w:r>
      <w:proofErr w:type="spellEnd"/>
      <w:r w:rsidR="00761C73" w:rsidRPr="0028722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61C73" w:rsidRPr="00287222">
        <w:rPr>
          <w:b/>
          <w:bCs/>
          <w:i/>
          <w:iCs/>
          <w:sz w:val="28"/>
          <w:szCs w:val="28"/>
          <w:lang w:val="ru-RU"/>
        </w:rPr>
        <w:t>процесу</w:t>
      </w:r>
      <w:proofErr w:type="spellEnd"/>
      <w:r w:rsidRPr="00287222">
        <w:rPr>
          <w:b/>
          <w:bCs/>
          <w:i/>
          <w:iCs/>
          <w:sz w:val="28"/>
          <w:szCs w:val="28"/>
          <w:lang w:val="ru-RU"/>
        </w:rPr>
        <w:t>»</w:t>
      </w:r>
    </w:p>
    <w:p w14:paraId="73AC65CE" w14:textId="77777777" w:rsidR="00FE3A54" w:rsidRPr="00734515" w:rsidRDefault="00FE3A54" w:rsidP="00287222">
      <w:pPr>
        <w:pStyle w:val="a3"/>
        <w:spacing w:before="8"/>
        <w:jc w:val="center"/>
        <w:rPr>
          <w:b/>
          <w:sz w:val="28"/>
          <w:szCs w:val="28"/>
          <w:lang w:val="ru-RU"/>
        </w:rPr>
      </w:pPr>
    </w:p>
    <w:p w14:paraId="37CA839A" w14:textId="77777777" w:rsidR="0060598B" w:rsidRPr="003B3D40" w:rsidRDefault="0060598B" w:rsidP="00B445F9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14:paraId="6F2776D8" w14:textId="0F02EA77" w:rsidR="0060598B" w:rsidRDefault="0060598B" w:rsidP="0060598B">
      <w:pPr>
        <w:rPr>
          <w:rFonts w:ascii="Verdana" w:hAnsi="Verdana"/>
          <w:b/>
          <w:sz w:val="28"/>
          <w:szCs w:val="28"/>
          <w:lang w:val="uk-UA"/>
        </w:rPr>
      </w:pPr>
    </w:p>
    <w:p w14:paraId="7DE98BFA" w14:textId="03ABF13B" w:rsidR="00287222" w:rsidRDefault="00287222" w:rsidP="0060598B">
      <w:pPr>
        <w:rPr>
          <w:rFonts w:ascii="Verdana" w:hAnsi="Verdana"/>
          <w:b/>
          <w:sz w:val="28"/>
          <w:szCs w:val="28"/>
          <w:lang w:val="uk-UA"/>
        </w:rPr>
      </w:pPr>
    </w:p>
    <w:p w14:paraId="76521E33" w14:textId="77777777" w:rsidR="00287222" w:rsidRPr="003B3D40" w:rsidRDefault="00287222" w:rsidP="0060598B">
      <w:pPr>
        <w:rPr>
          <w:rFonts w:ascii="Verdana" w:hAnsi="Verdana"/>
          <w:b/>
          <w:sz w:val="28"/>
          <w:szCs w:val="28"/>
          <w:lang w:val="uk-UA"/>
        </w:rPr>
      </w:pPr>
    </w:p>
    <w:p w14:paraId="58073CBF" w14:textId="77777777" w:rsidR="0060598B" w:rsidRPr="003B3D40" w:rsidRDefault="0060598B" w:rsidP="006070B7">
      <w:pPr>
        <w:jc w:val="center"/>
        <w:rPr>
          <w:sz w:val="28"/>
          <w:szCs w:val="28"/>
          <w:lang w:val="uk-UA"/>
        </w:rPr>
      </w:pPr>
    </w:p>
    <w:p w14:paraId="28B24407" w14:textId="77777777" w:rsidR="0060598B" w:rsidRPr="003B3D40" w:rsidRDefault="0060598B" w:rsidP="00011A44">
      <w:pPr>
        <w:jc w:val="center"/>
        <w:rPr>
          <w:sz w:val="28"/>
          <w:szCs w:val="28"/>
          <w:lang w:val="uk-UA"/>
        </w:rPr>
      </w:pPr>
      <w:r w:rsidRPr="003B3D40">
        <w:rPr>
          <w:sz w:val="28"/>
          <w:szCs w:val="28"/>
          <w:lang w:val="uk-UA"/>
        </w:rPr>
        <w:t>Програма</w:t>
      </w:r>
      <w:r w:rsidR="0073451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підвищення</w:t>
      </w:r>
      <w:r w:rsidR="0073451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кваліфікації</w:t>
      </w:r>
      <w:r w:rsidR="0073451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розглянута</w:t>
      </w:r>
      <w:r w:rsidR="0073451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і</w:t>
      </w:r>
      <w:r w:rsidR="00734515">
        <w:rPr>
          <w:sz w:val="28"/>
          <w:szCs w:val="28"/>
          <w:lang w:val="uk-UA"/>
        </w:rPr>
        <w:t xml:space="preserve"> </w:t>
      </w:r>
      <w:r w:rsidRPr="003B3D40">
        <w:rPr>
          <w:sz w:val="28"/>
          <w:szCs w:val="28"/>
          <w:lang w:val="uk-UA"/>
        </w:rPr>
        <w:t>рекомендована</w:t>
      </w:r>
    </w:p>
    <w:p w14:paraId="59E895CF" w14:textId="3BB6A952" w:rsidR="0060598B" w:rsidRPr="003B3D40" w:rsidRDefault="00734515" w:rsidP="00011A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0598B" w:rsidRPr="003B3D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 </w:t>
      </w:r>
      <w:r w:rsidR="0060598B" w:rsidRPr="003B3D40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 </w:t>
      </w:r>
      <w:r w:rsidR="008B3E2B" w:rsidRPr="003B3D4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 </w:t>
      </w:r>
      <w:r w:rsidR="008B3E2B" w:rsidRPr="003B3D40">
        <w:rPr>
          <w:sz w:val="28"/>
          <w:szCs w:val="28"/>
          <w:lang w:val="uk-UA"/>
        </w:rPr>
        <w:t>засіданні</w:t>
      </w:r>
      <w:r>
        <w:rPr>
          <w:sz w:val="28"/>
          <w:szCs w:val="28"/>
          <w:lang w:val="uk-UA"/>
        </w:rPr>
        <w:t xml:space="preserve">  </w:t>
      </w:r>
      <w:r w:rsidR="008B3E2B" w:rsidRPr="003B3D40">
        <w:rPr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 </w:t>
      </w:r>
      <w:r w:rsidR="00011A44">
        <w:rPr>
          <w:sz w:val="28"/>
          <w:szCs w:val="28"/>
          <w:lang w:val="uk-UA"/>
        </w:rPr>
        <w:t>практичної психології</w:t>
      </w:r>
    </w:p>
    <w:p w14:paraId="4AC81B29" w14:textId="0426360E" w:rsidR="0060598B" w:rsidRPr="003B3D40" w:rsidRDefault="006070B7" w:rsidP="00011A44">
      <w:pPr>
        <w:jc w:val="center"/>
        <w:rPr>
          <w:i/>
          <w:sz w:val="28"/>
          <w:szCs w:val="28"/>
          <w:lang w:val="uk-UA"/>
        </w:rPr>
      </w:pPr>
      <w:r w:rsidRPr="003B3D40">
        <w:rPr>
          <w:i/>
          <w:sz w:val="28"/>
          <w:szCs w:val="28"/>
          <w:lang w:val="uk-UA"/>
        </w:rPr>
        <w:t xml:space="preserve">(протокол </w:t>
      </w:r>
      <w:r w:rsidR="0013612B">
        <w:rPr>
          <w:i/>
          <w:sz w:val="28"/>
          <w:szCs w:val="28"/>
        </w:rPr>
        <w:t xml:space="preserve">2-2   </w:t>
      </w:r>
      <w:proofErr w:type="spellStart"/>
      <w:r w:rsidR="0013612B">
        <w:rPr>
          <w:i/>
          <w:sz w:val="28"/>
          <w:szCs w:val="28"/>
        </w:rPr>
        <w:t>від</w:t>
      </w:r>
      <w:proofErr w:type="spellEnd"/>
      <w:r w:rsidR="0013612B">
        <w:rPr>
          <w:i/>
          <w:sz w:val="28"/>
          <w:szCs w:val="28"/>
        </w:rPr>
        <w:t xml:space="preserve">      23.02. 2023 р.)</w:t>
      </w:r>
      <w:bookmarkStart w:id="0" w:name="_GoBack"/>
      <w:bookmarkEnd w:id="0"/>
    </w:p>
    <w:p w14:paraId="79C6E27C" w14:textId="7D78C5C4" w:rsidR="0060598B" w:rsidRDefault="0060598B" w:rsidP="00011A44">
      <w:pPr>
        <w:jc w:val="center"/>
        <w:rPr>
          <w:sz w:val="28"/>
          <w:szCs w:val="28"/>
          <w:lang w:val="uk-UA"/>
        </w:rPr>
      </w:pPr>
    </w:p>
    <w:p w14:paraId="1D47E3BF" w14:textId="77777777" w:rsidR="00287222" w:rsidRPr="003B3D40" w:rsidRDefault="00287222" w:rsidP="00011A44">
      <w:pPr>
        <w:jc w:val="center"/>
        <w:rPr>
          <w:sz w:val="28"/>
          <w:szCs w:val="28"/>
          <w:lang w:val="uk-UA"/>
        </w:rPr>
      </w:pPr>
    </w:p>
    <w:p w14:paraId="5DEBB325" w14:textId="244EC8C4" w:rsidR="0060598B" w:rsidRPr="003B3D40" w:rsidRDefault="0060598B" w:rsidP="00011A44">
      <w:pPr>
        <w:jc w:val="center"/>
        <w:rPr>
          <w:sz w:val="28"/>
          <w:szCs w:val="28"/>
          <w:lang w:val="uk-UA"/>
        </w:rPr>
      </w:pPr>
      <w:r w:rsidRPr="003B3D40">
        <w:rPr>
          <w:sz w:val="28"/>
          <w:szCs w:val="28"/>
          <w:lang w:val="uk-UA"/>
        </w:rPr>
        <w:t>Завідувач</w:t>
      </w:r>
      <w:r w:rsidR="00734515">
        <w:rPr>
          <w:sz w:val="28"/>
          <w:szCs w:val="28"/>
          <w:lang w:val="uk-UA"/>
        </w:rPr>
        <w:t xml:space="preserve">  ка</w:t>
      </w:r>
      <w:r w:rsidRPr="003B3D40">
        <w:rPr>
          <w:sz w:val="28"/>
          <w:szCs w:val="28"/>
          <w:lang w:val="uk-UA"/>
        </w:rPr>
        <w:t>федри</w:t>
      </w:r>
      <w:r w:rsidR="00734515">
        <w:rPr>
          <w:sz w:val="28"/>
          <w:szCs w:val="28"/>
          <w:lang w:val="uk-UA"/>
        </w:rPr>
        <w:t xml:space="preserve"> </w:t>
      </w:r>
      <w:r w:rsidR="00011A44">
        <w:rPr>
          <w:sz w:val="28"/>
          <w:szCs w:val="28"/>
          <w:lang w:val="uk-UA"/>
        </w:rPr>
        <w:t xml:space="preserve">                 </w:t>
      </w:r>
      <w:r w:rsidR="00287222">
        <w:rPr>
          <w:sz w:val="28"/>
          <w:szCs w:val="28"/>
          <w:lang w:val="uk-UA"/>
        </w:rPr>
        <w:t xml:space="preserve">                              </w:t>
      </w:r>
      <w:r w:rsidR="00011A44">
        <w:rPr>
          <w:sz w:val="28"/>
          <w:szCs w:val="28"/>
          <w:lang w:val="uk-UA"/>
        </w:rPr>
        <w:t xml:space="preserve">                  </w:t>
      </w:r>
      <w:r w:rsidR="00734515">
        <w:rPr>
          <w:sz w:val="28"/>
          <w:szCs w:val="28"/>
          <w:lang w:val="uk-UA"/>
        </w:rPr>
        <w:t xml:space="preserve"> </w:t>
      </w:r>
      <w:r w:rsidR="0092132B">
        <w:rPr>
          <w:sz w:val="28"/>
          <w:szCs w:val="28"/>
          <w:lang w:val="uk-UA"/>
        </w:rPr>
        <w:t>І</w:t>
      </w:r>
      <w:r w:rsidR="00011A44">
        <w:rPr>
          <w:sz w:val="28"/>
          <w:szCs w:val="28"/>
          <w:lang w:val="uk-UA"/>
        </w:rPr>
        <w:t>гор КОРНІЄНКО</w:t>
      </w:r>
    </w:p>
    <w:p w14:paraId="36447546" w14:textId="77777777" w:rsidR="0060598B" w:rsidRPr="003B3D40" w:rsidRDefault="0060598B" w:rsidP="00011A44">
      <w:pPr>
        <w:jc w:val="center"/>
        <w:rPr>
          <w:sz w:val="28"/>
          <w:szCs w:val="28"/>
          <w:lang w:val="uk-UA"/>
        </w:rPr>
      </w:pPr>
    </w:p>
    <w:p w14:paraId="7B53C84E" w14:textId="77777777" w:rsidR="0060598B" w:rsidRPr="003B3D40" w:rsidRDefault="0060598B" w:rsidP="00011A44">
      <w:pPr>
        <w:jc w:val="center"/>
        <w:rPr>
          <w:sz w:val="28"/>
          <w:szCs w:val="28"/>
          <w:lang w:val="uk-UA"/>
        </w:rPr>
      </w:pPr>
    </w:p>
    <w:p w14:paraId="58385C49" w14:textId="77777777" w:rsidR="0060598B" w:rsidRPr="003B3D40" w:rsidRDefault="0060598B" w:rsidP="00011A44">
      <w:pPr>
        <w:jc w:val="center"/>
        <w:rPr>
          <w:sz w:val="28"/>
          <w:szCs w:val="28"/>
          <w:lang w:val="uk-UA"/>
        </w:rPr>
      </w:pPr>
    </w:p>
    <w:p w14:paraId="0539316B" w14:textId="77777777" w:rsidR="0060598B" w:rsidRPr="003B3D40" w:rsidRDefault="0060598B" w:rsidP="00011A44">
      <w:pPr>
        <w:jc w:val="center"/>
        <w:rPr>
          <w:sz w:val="28"/>
          <w:szCs w:val="28"/>
          <w:lang w:val="uk-UA"/>
        </w:rPr>
      </w:pPr>
    </w:p>
    <w:p w14:paraId="7E2981A0" w14:textId="69F8CD75" w:rsidR="0060598B" w:rsidRDefault="0060598B" w:rsidP="00011A44">
      <w:pPr>
        <w:jc w:val="center"/>
        <w:rPr>
          <w:sz w:val="28"/>
          <w:szCs w:val="28"/>
          <w:lang w:val="uk-UA"/>
        </w:rPr>
      </w:pPr>
    </w:p>
    <w:p w14:paraId="08EEEEC1" w14:textId="77777777" w:rsidR="00287222" w:rsidRPr="003B3D40" w:rsidRDefault="00287222" w:rsidP="00011A44">
      <w:pPr>
        <w:jc w:val="center"/>
        <w:rPr>
          <w:sz w:val="28"/>
          <w:szCs w:val="28"/>
          <w:lang w:val="uk-UA"/>
        </w:rPr>
      </w:pPr>
    </w:p>
    <w:p w14:paraId="195EDA54" w14:textId="77777777" w:rsidR="009270BE" w:rsidRPr="003B3D40" w:rsidRDefault="009270BE" w:rsidP="00011A44">
      <w:pPr>
        <w:jc w:val="center"/>
        <w:rPr>
          <w:sz w:val="28"/>
          <w:szCs w:val="28"/>
          <w:lang w:val="uk-UA"/>
        </w:rPr>
      </w:pPr>
    </w:p>
    <w:p w14:paraId="13EC11DA" w14:textId="77777777" w:rsidR="00287222" w:rsidRDefault="0060598B" w:rsidP="00287222">
      <w:pPr>
        <w:jc w:val="center"/>
        <w:rPr>
          <w:sz w:val="28"/>
          <w:szCs w:val="28"/>
          <w:lang w:val="uk-UA"/>
        </w:rPr>
      </w:pPr>
      <w:r w:rsidRPr="003B3D40">
        <w:rPr>
          <w:sz w:val="28"/>
          <w:szCs w:val="28"/>
          <w:lang w:val="uk-UA"/>
        </w:rPr>
        <w:t>Програма</w:t>
      </w:r>
      <w:r w:rsidR="0073451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підвищення</w:t>
      </w:r>
      <w:r w:rsidR="000F2C4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кваліфікації</w:t>
      </w:r>
      <w:r w:rsidR="000F2C45">
        <w:rPr>
          <w:sz w:val="28"/>
          <w:szCs w:val="28"/>
          <w:lang w:val="uk-UA"/>
        </w:rPr>
        <w:t xml:space="preserve">  </w:t>
      </w:r>
      <w:r w:rsidRPr="003B3D40">
        <w:rPr>
          <w:sz w:val="28"/>
          <w:szCs w:val="28"/>
          <w:lang w:val="uk-UA"/>
        </w:rPr>
        <w:t>затверджена</w:t>
      </w:r>
    </w:p>
    <w:p w14:paraId="4CF40D53" w14:textId="62758813" w:rsidR="0060598B" w:rsidRPr="003B3D40" w:rsidRDefault="00C60CAB" w:rsidP="00287222">
      <w:pPr>
        <w:jc w:val="center"/>
        <w:rPr>
          <w:sz w:val="28"/>
          <w:szCs w:val="28"/>
          <w:lang w:val="uk-UA"/>
        </w:rPr>
      </w:pPr>
      <w:r w:rsidRPr="003B3D40">
        <w:rPr>
          <w:sz w:val="28"/>
          <w:szCs w:val="28"/>
          <w:lang w:val="uk-UA"/>
        </w:rPr>
        <w:t>науково-методичною</w:t>
      </w:r>
      <w:r w:rsidR="000014B3" w:rsidRPr="003B3D40">
        <w:rPr>
          <w:sz w:val="28"/>
          <w:szCs w:val="28"/>
          <w:lang w:val="uk-UA"/>
        </w:rPr>
        <w:t xml:space="preserve"> радою</w:t>
      </w:r>
    </w:p>
    <w:p w14:paraId="49B0023E" w14:textId="77777777" w:rsidR="006070B7" w:rsidRPr="003B3D40" w:rsidRDefault="006070B7" w:rsidP="00287222">
      <w:pPr>
        <w:rPr>
          <w:i/>
          <w:sz w:val="28"/>
          <w:szCs w:val="28"/>
          <w:lang w:val="uk-UA"/>
        </w:rPr>
      </w:pPr>
    </w:p>
    <w:p w14:paraId="0052DD3E" w14:textId="68464A2A" w:rsidR="0060598B" w:rsidRPr="003B3D40" w:rsidRDefault="00DA7083" w:rsidP="00011A44">
      <w:pPr>
        <w:jc w:val="center"/>
        <w:rPr>
          <w:i/>
          <w:sz w:val="28"/>
          <w:szCs w:val="28"/>
          <w:lang w:val="uk-UA"/>
        </w:rPr>
      </w:pPr>
      <w:r w:rsidRPr="003B3D40">
        <w:rPr>
          <w:i/>
          <w:sz w:val="28"/>
          <w:szCs w:val="28"/>
          <w:lang w:val="uk-UA"/>
        </w:rPr>
        <w:t xml:space="preserve">(протокол № __ </w:t>
      </w:r>
      <w:r w:rsidR="00C31FF9" w:rsidRPr="003B3D40">
        <w:rPr>
          <w:i/>
          <w:sz w:val="28"/>
          <w:szCs w:val="28"/>
          <w:lang w:val="uk-UA"/>
        </w:rPr>
        <w:t>від ___.______</w:t>
      </w:r>
      <w:r w:rsidR="006070B7" w:rsidRPr="003B3D40">
        <w:rPr>
          <w:i/>
          <w:sz w:val="28"/>
          <w:szCs w:val="28"/>
          <w:lang w:val="uk-UA"/>
        </w:rPr>
        <w:t>.</w:t>
      </w:r>
      <w:r w:rsidR="00C31FF9" w:rsidRPr="003B3D40">
        <w:rPr>
          <w:i/>
          <w:sz w:val="28"/>
          <w:szCs w:val="28"/>
          <w:lang w:val="uk-UA"/>
        </w:rPr>
        <w:t>202</w:t>
      </w:r>
      <w:r w:rsidR="00011A44">
        <w:rPr>
          <w:i/>
          <w:sz w:val="28"/>
          <w:szCs w:val="28"/>
          <w:lang w:val="uk-UA"/>
        </w:rPr>
        <w:t>3</w:t>
      </w:r>
      <w:r w:rsidR="0060598B" w:rsidRPr="003B3D40">
        <w:rPr>
          <w:i/>
          <w:sz w:val="28"/>
          <w:szCs w:val="28"/>
          <w:lang w:val="uk-UA"/>
        </w:rPr>
        <w:t xml:space="preserve"> р.)</w:t>
      </w:r>
    </w:p>
    <w:p w14:paraId="05FE4967" w14:textId="77777777" w:rsidR="006D70C1" w:rsidRPr="003B3D40" w:rsidRDefault="006D70C1" w:rsidP="00011A44">
      <w:pPr>
        <w:jc w:val="center"/>
        <w:rPr>
          <w:sz w:val="28"/>
          <w:szCs w:val="28"/>
          <w:lang w:val="uk-UA"/>
        </w:rPr>
      </w:pPr>
    </w:p>
    <w:p w14:paraId="0752988A" w14:textId="77777777" w:rsidR="006D70C1" w:rsidRPr="003B3D40" w:rsidRDefault="006D70C1" w:rsidP="006070B7">
      <w:pPr>
        <w:jc w:val="center"/>
        <w:rPr>
          <w:sz w:val="28"/>
          <w:szCs w:val="28"/>
          <w:lang w:val="uk-UA"/>
        </w:rPr>
      </w:pPr>
    </w:p>
    <w:p w14:paraId="06B296C0" w14:textId="77777777" w:rsidR="00F35157" w:rsidRPr="003B3D40" w:rsidRDefault="00F35157" w:rsidP="006070B7">
      <w:pPr>
        <w:spacing w:before="1" w:line="276" w:lineRule="auto"/>
        <w:ind w:right="1124"/>
        <w:jc w:val="center"/>
        <w:rPr>
          <w:b/>
          <w:w w:val="105"/>
          <w:sz w:val="28"/>
          <w:szCs w:val="28"/>
          <w:lang w:val="uk-UA"/>
        </w:rPr>
      </w:pPr>
    </w:p>
    <w:p w14:paraId="5E3AC0CA" w14:textId="03B08588" w:rsidR="00287222" w:rsidRDefault="0000619F" w:rsidP="00287222">
      <w:pPr>
        <w:spacing w:before="1" w:line="276" w:lineRule="auto"/>
        <w:ind w:right="1124"/>
        <w:rPr>
          <w:sz w:val="28"/>
          <w:szCs w:val="28"/>
          <w:lang w:val="uk-UA" w:eastAsia="uk-UA"/>
        </w:rPr>
      </w:pPr>
      <w:r w:rsidRPr="003B3D40">
        <w:rPr>
          <w:sz w:val="28"/>
          <w:szCs w:val="28"/>
          <w:lang w:val="uk-UA" w:eastAsia="uk-UA"/>
        </w:rPr>
        <w:t>Голова науково-методичної</w:t>
      </w:r>
      <w:r w:rsidR="006070B7" w:rsidRPr="003B3D40">
        <w:rPr>
          <w:sz w:val="28"/>
          <w:szCs w:val="28"/>
          <w:lang w:val="uk-UA" w:eastAsia="uk-UA"/>
        </w:rPr>
        <w:t xml:space="preserve"> рад</w:t>
      </w:r>
      <w:r w:rsidR="00287222">
        <w:rPr>
          <w:sz w:val="28"/>
          <w:szCs w:val="28"/>
          <w:lang w:val="uk-UA" w:eastAsia="uk-UA"/>
        </w:rPr>
        <w:t>и                                  Павло ХОБЗЕЙ</w:t>
      </w:r>
    </w:p>
    <w:p w14:paraId="27BA3AAB" w14:textId="77777777" w:rsidR="00B541E0" w:rsidRDefault="00B541E0" w:rsidP="00B541E0">
      <w:pPr>
        <w:spacing w:before="1" w:line="276" w:lineRule="auto"/>
        <w:ind w:right="1124"/>
        <w:jc w:val="center"/>
        <w:rPr>
          <w:sz w:val="28"/>
          <w:szCs w:val="28"/>
          <w:lang w:val="uk-UA" w:eastAsia="uk-UA"/>
        </w:rPr>
      </w:pPr>
    </w:p>
    <w:p w14:paraId="505F91FA" w14:textId="48A00078" w:rsidR="005C1AEA" w:rsidRPr="003B3D40" w:rsidRDefault="005C1AEA" w:rsidP="00577C8A">
      <w:pPr>
        <w:spacing w:before="1" w:line="276" w:lineRule="auto"/>
        <w:ind w:right="1124"/>
        <w:rPr>
          <w:b/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lastRenderedPageBreak/>
        <w:t>І. ЗАГАЛЬНІ ВІДОМОСТІ</w:t>
      </w:r>
    </w:p>
    <w:p w14:paraId="7D6FFA66" w14:textId="457FBE6E" w:rsidR="00606EF0" w:rsidRPr="00CC41BB" w:rsidRDefault="005C1AEA" w:rsidP="009C4626">
      <w:pPr>
        <w:jc w:val="both"/>
        <w:rPr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t xml:space="preserve">Найменування: </w:t>
      </w:r>
      <w:r w:rsidR="00A368EF" w:rsidRPr="003B3D40">
        <w:rPr>
          <w:sz w:val="28"/>
          <w:szCs w:val="28"/>
          <w:lang w:val="uk-UA"/>
        </w:rPr>
        <w:t>програм</w:t>
      </w:r>
      <w:r w:rsidR="00186F4F" w:rsidRPr="003B3D40">
        <w:rPr>
          <w:sz w:val="28"/>
          <w:szCs w:val="28"/>
          <w:lang w:val="uk-UA"/>
        </w:rPr>
        <w:t xml:space="preserve">а </w:t>
      </w:r>
      <w:r w:rsidRPr="003B3D40">
        <w:rPr>
          <w:sz w:val="28"/>
          <w:szCs w:val="28"/>
          <w:lang w:val="uk-UA"/>
        </w:rPr>
        <w:t>підвищення</w:t>
      </w:r>
      <w:r w:rsidR="00606EF0">
        <w:rPr>
          <w:sz w:val="28"/>
          <w:szCs w:val="28"/>
          <w:lang w:val="uk-UA"/>
        </w:rPr>
        <w:t xml:space="preserve"> </w:t>
      </w:r>
      <w:r w:rsidRPr="003B3D40">
        <w:rPr>
          <w:sz w:val="28"/>
          <w:szCs w:val="28"/>
          <w:lang w:val="uk-UA"/>
        </w:rPr>
        <w:t>кваліфікації</w:t>
      </w:r>
      <w:r w:rsidR="00606EF0">
        <w:rPr>
          <w:sz w:val="28"/>
          <w:szCs w:val="28"/>
          <w:lang w:val="uk-UA"/>
        </w:rPr>
        <w:t xml:space="preserve">  </w:t>
      </w:r>
      <w:r w:rsidR="0092132B">
        <w:rPr>
          <w:sz w:val="28"/>
          <w:szCs w:val="28"/>
          <w:lang w:val="uk-UA"/>
        </w:rPr>
        <w:t>практичних психологів</w:t>
      </w:r>
      <w:r w:rsidR="00606EF0">
        <w:rPr>
          <w:sz w:val="28"/>
          <w:szCs w:val="28"/>
          <w:lang w:val="uk-UA"/>
        </w:rPr>
        <w:t xml:space="preserve"> </w:t>
      </w:r>
      <w:r w:rsidR="00606EF0" w:rsidRPr="00606EF0">
        <w:rPr>
          <w:sz w:val="28"/>
          <w:szCs w:val="28"/>
          <w:lang w:val="uk-UA"/>
        </w:rPr>
        <w:t>«</w:t>
      </w:r>
      <w:r w:rsidR="00761C73">
        <w:rPr>
          <w:sz w:val="28"/>
          <w:szCs w:val="28"/>
          <w:lang w:val="uk-UA"/>
        </w:rPr>
        <w:t>Сучасні методи та технології надання психологічної допомоги учасникам освітнього процесу</w:t>
      </w:r>
      <w:r w:rsidR="00606EF0" w:rsidRPr="00606EF0">
        <w:rPr>
          <w:sz w:val="28"/>
          <w:szCs w:val="28"/>
          <w:lang w:val="uk-UA"/>
        </w:rPr>
        <w:t>»</w:t>
      </w:r>
      <w:r w:rsidR="00F52FA0">
        <w:rPr>
          <w:sz w:val="28"/>
          <w:szCs w:val="28"/>
          <w:lang w:val="uk-UA"/>
        </w:rPr>
        <w:t>.</w:t>
      </w:r>
    </w:p>
    <w:p w14:paraId="4BE603A7" w14:textId="50B96218" w:rsidR="002949F2" w:rsidRPr="009C4626" w:rsidRDefault="00D81CB5" w:rsidP="009C46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A0040" w:rsidRPr="003B3D40">
        <w:rPr>
          <w:b/>
          <w:sz w:val="28"/>
          <w:szCs w:val="28"/>
          <w:lang w:val="uk-UA"/>
        </w:rPr>
        <w:t>Розробник:</w:t>
      </w:r>
      <w:r w:rsidR="00760DC8">
        <w:rPr>
          <w:b/>
          <w:sz w:val="28"/>
          <w:szCs w:val="28"/>
          <w:lang w:val="uk-UA"/>
        </w:rPr>
        <w:t xml:space="preserve"> </w:t>
      </w:r>
      <w:r w:rsidR="00761C73">
        <w:rPr>
          <w:sz w:val="28"/>
          <w:szCs w:val="28"/>
          <w:lang w:val="uk-UA"/>
        </w:rPr>
        <w:t xml:space="preserve">Іванна </w:t>
      </w:r>
      <w:proofErr w:type="spellStart"/>
      <w:r w:rsidR="00761C73">
        <w:rPr>
          <w:sz w:val="28"/>
          <w:szCs w:val="28"/>
          <w:lang w:val="uk-UA"/>
        </w:rPr>
        <w:t>К</w:t>
      </w:r>
      <w:r w:rsidR="00011A44">
        <w:rPr>
          <w:sz w:val="28"/>
          <w:szCs w:val="28"/>
          <w:lang w:val="uk-UA"/>
        </w:rPr>
        <w:t>унанець</w:t>
      </w:r>
      <w:proofErr w:type="spellEnd"/>
      <w:r w:rsidR="00761C73">
        <w:rPr>
          <w:sz w:val="28"/>
          <w:szCs w:val="28"/>
          <w:lang w:val="uk-UA"/>
        </w:rPr>
        <w:t>, психолог</w:t>
      </w:r>
      <w:r w:rsidR="00606EF0">
        <w:rPr>
          <w:sz w:val="28"/>
          <w:szCs w:val="28"/>
          <w:lang w:val="uk-UA"/>
        </w:rPr>
        <w:t xml:space="preserve"> </w:t>
      </w:r>
      <w:r w:rsidR="008315EF" w:rsidRPr="003B3D40">
        <w:rPr>
          <w:sz w:val="28"/>
          <w:szCs w:val="28"/>
          <w:lang w:val="uk-UA"/>
        </w:rPr>
        <w:t xml:space="preserve"> комунальної установи Яворівської міської </w:t>
      </w:r>
      <w:r>
        <w:rPr>
          <w:sz w:val="28"/>
          <w:szCs w:val="28"/>
          <w:lang w:val="uk-UA"/>
        </w:rPr>
        <w:t xml:space="preserve">  </w:t>
      </w:r>
      <w:r w:rsidR="008315EF" w:rsidRPr="003B3D40">
        <w:rPr>
          <w:sz w:val="28"/>
          <w:szCs w:val="28"/>
          <w:lang w:val="uk-UA"/>
        </w:rPr>
        <w:t>ради «Центр професійного розвитку пед</w:t>
      </w:r>
      <w:r w:rsidR="00760DC8">
        <w:rPr>
          <w:sz w:val="28"/>
          <w:szCs w:val="28"/>
          <w:lang w:val="uk-UA"/>
        </w:rPr>
        <w:t>агогічних працівників»</w:t>
      </w:r>
      <w:r w:rsidR="00F52FA0">
        <w:rPr>
          <w:sz w:val="28"/>
          <w:szCs w:val="28"/>
          <w:lang w:val="uk-UA"/>
        </w:rPr>
        <w:t>.</w:t>
      </w:r>
    </w:p>
    <w:p w14:paraId="52270D63" w14:textId="51B00B43" w:rsidR="002949F2" w:rsidRPr="003B3D40" w:rsidRDefault="002949F2" w:rsidP="009C4626">
      <w:pPr>
        <w:pStyle w:val="a3"/>
        <w:spacing w:before="32" w:line="276" w:lineRule="auto"/>
        <w:ind w:right="-1"/>
        <w:jc w:val="both"/>
        <w:rPr>
          <w:w w:val="110"/>
          <w:sz w:val="28"/>
          <w:szCs w:val="28"/>
          <w:lang w:val="uk-UA"/>
        </w:rPr>
      </w:pPr>
      <w:r w:rsidRPr="003B3D40">
        <w:rPr>
          <w:b/>
          <w:w w:val="110"/>
          <w:sz w:val="28"/>
          <w:szCs w:val="28"/>
          <w:lang w:val="uk-UA"/>
        </w:rPr>
        <w:t xml:space="preserve">Мета програми: </w:t>
      </w:r>
      <w:r w:rsidR="00600661" w:rsidRPr="003B3D40">
        <w:rPr>
          <w:w w:val="110"/>
          <w:sz w:val="28"/>
          <w:szCs w:val="28"/>
          <w:lang w:val="uk-UA"/>
        </w:rPr>
        <w:t xml:space="preserve">методичний супровід </w:t>
      </w:r>
      <w:r w:rsidR="00761C73">
        <w:rPr>
          <w:w w:val="110"/>
          <w:sz w:val="28"/>
          <w:szCs w:val="28"/>
          <w:lang w:val="uk-UA"/>
        </w:rPr>
        <w:t>професійного розвитку практичних психологів.</w:t>
      </w:r>
    </w:p>
    <w:p w14:paraId="4E64D69E" w14:textId="2C618652" w:rsidR="00173252" w:rsidRPr="00761C73" w:rsidRDefault="00D81CB5" w:rsidP="00761C73">
      <w:pPr>
        <w:tabs>
          <w:tab w:val="left" w:pos="2043"/>
        </w:tabs>
        <w:spacing w:before="34" w:line="276" w:lineRule="auto"/>
        <w:ind w:right="-1" w:hanging="132"/>
        <w:jc w:val="both"/>
        <w:rPr>
          <w:sz w:val="28"/>
          <w:szCs w:val="28"/>
          <w:lang w:val="uk-UA"/>
        </w:rPr>
      </w:pPr>
      <w:r>
        <w:rPr>
          <w:b/>
          <w:w w:val="110"/>
          <w:sz w:val="28"/>
          <w:szCs w:val="28"/>
          <w:lang w:val="uk-UA"/>
        </w:rPr>
        <w:t xml:space="preserve"> </w:t>
      </w:r>
      <w:r w:rsidR="005C1AEA" w:rsidRPr="003B3D40">
        <w:rPr>
          <w:b/>
          <w:w w:val="110"/>
          <w:sz w:val="28"/>
          <w:szCs w:val="28"/>
          <w:lang w:val="uk-UA"/>
        </w:rPr>
        <w:t>Напрям:</w:t>
      </w:r>
      <w:r w:rsidR="00D3679A">
        <w:rPr>
          <w:b/>
          <w:w w:val="110"/>
          <w:sz w:val="28"/>
          <w:szCs w:val="28"/>
          <w:lang w:val="uk-UA"/>
        </w:rPr>
        <w:t xml:space="preserve"> </w:t>
      </w:r>
      <w:r w:rsidR="00011A44" w:rsidRPr="00011A44">
        <w:rPr>
          <w:bCs/>
          <w:w w:val="110"/>
          <w:sz w:val="28"/>
          <w:szCs w:val="28"/>
          <w:lang w:val="uk-UA"/>
        </w:rPr>
        <w:t>забезпечення постійного професійного зростання практичних психологів</w:t>
      </w:r>
      <w:r w:rsidR="00011A44">
        <w:rPr>
          <w:bCs/>
          <w:w w:val="110"/>
          <w:sz w:val="28"/>
          <w:szCs w:val="28"/>
          <w:lang w:val="uk-UA"/>
        </w:rPr>
        <w:t>;</w:t>
      </w:r>
      <w:r w:rsidR="00011A44">
        <w:rPr>
          <w:b/>
          <w:w w:val="110"/>
          <w:sz w:val="28"/>
          <w:szCs w:val="28"/>
          <w:lang w:val="uk-UA"/>
        </w:rPr>
        <w:t xml:space="preserve"> </w:t>
      </w:r>
      <w:r w:rsidR="00011A44">
        <w:rPr>
          <w:sz w:val="28"/>
          <w:szCs w:val="28"/>
          <w:lang w:val="uk-UA"/>
        </w:rPr>
        <w:t>удосконалення розвитку</w:t>
      </w:r>
      <w:r w:rsidR="00761C73" w:rsidRPr="00CC41BB">
        <w:rPr>
          <w:sz w:val="28"/>
          <w:szCs w:val="28"/>
          <w:lang w:val="uk-UA"/>
        </w:rPr>
        <w:t xml:space="preserve"> </w:t>
      </w:r>
      <w:r w:rsidR="00F52FA0">
        <w:rPr>
          <w:sz w:val="28"/>
          <w:szCs w:val="28"/>
          <w:lang w:val="uk-UA"/>
        </w:rPr>
        <w:t xml:space="preserve">загальних та професійних </w:t>
      </w:r>
      <w:proofErr w:type="spellStart"/>
      <w:r w:rsidR="00761C73" w:rsidRPr="00CC41BB">
        <w:rPr>
          <w:sz w:val="28"/>
          <w:szCs w:val="28"/>
          <w:lang w:val="uk-UA"/>
        </w:rPr>
        <w:t>компетентносте</w:t>
      </w:r>
      <w:r w:rsidR="00F52FA0">
        <w:rPr>
          <w:sz w:val="28"/>
          <w:szCs w:val="28"/>
          <w:lang w:val="uk-UA"/>
        </w:rPr>
        <w:t>й</w:t>
      </w:r>
      <w:proofErr w:type="spellEnd"/>
      <w:r w:rsidR="00F52FA0">
        <w:rPr>
          <w:sz w:val="28"/>
          <w:szCs w:val="28"/>
          <w:lang w:val="uk-UA"/>
        </w:rPr>
        <w:t xml:space="preserve"> практичного психолога закладу освіти відповідно до професійного стандарту; підвищення </w:t>
      </w:r>
      <w:r w:rsidR="00011A44">
        <w:rPr>
          <w:sz w:val="28"/>
          <w:szCs w:val="28"/>
          <w:lang w:val="uk-UA"/>
        </w:rPr>
        <w:t>психолого-педагогічної майстерності</w:t>
      </w:r>
      <w:r w:rsidR="00035B1D">
        <w:rPr>
          <w:sz w:val="28"/>
          <w:szCs w:val="28"/>
          <w:lang w:val="uk-UA"/>
        </w:rPr>
        <w:t xml:space="preserve"> щодо роботи з учасниками освітнього процесу, особами з особливими освітніми потребами</w:t>
      </w:r>
      <w:r w:rsidR="00011A44">
        <w:rPr>
          <w:sz w:val="28"/>
          <w:szCs w:val="28"/>
          <w:lang w:val="uk-UA"/>
        </w:rPr>
        <w:t xml:space="preserve">, рефлексія; усвідомлення і розуміння самоосвіти як складової професійного іміджу психолога; </w:t>
      </w:r>
      <w:r w:rsidR="00F52FA0">
        <w:rPr>
          <w:sz w:val="28"/>
          <w:szCs w:val="28"/>
          <w:lang w:val="uk-UA"/>
        </w:rPr>
        <w:t xml:space="preserve">практичне відпрацювання </w:t>
      </w:r>
      <w:r w:rsidR="00011A44">
        <w:rPr>
          <w:sz w:val="28"/>
          <w:szCs w:val="28"/>
          <w:lang w:val="uk-UA"/>
        </w:rPr>
        <w:t xml:space="preserve"> сучасни</w:t>
      </w:r>
      <w:r w:rsidR="00F52FA0">
        <w:rPr>
          <w:sz w:val="28"/>
          <w:szCs w:val="28"/>
          <w:lang w:val="uk-UA"/>
        </w:rPr>
        <w:t>х</w:t>
      </w:r>
      <w:r w:rsidR="00011A44">
        <w:rPr>
          <w:sz w:val="28"/>
          <w:szCs w:val="28"/>
          <w:lang w:val="uk-UA"/>
        </w:rPr>
        <w:t xml:space="preserve"> метод</w:t>
      </w:r>
      <w:r w:rsidR="00F52FA0">
        <w:rPr>
          <w:sz w:val="28"/>
          <w:szCs w:val="28"/>
          <w:lang w:val="uk-UA"/>
        </w:rPr>
        <w:t>ик</w:t>
      </w:r>
      <w:r w:rsidR="00011A44">
        <w:rPr>
          <w:sz w:val="28"/>
          <w:szCs w:val="28"/>
          <w:lang w:val="uk-UA"/>
        </w:rPr>
        <w:t xml:space="preserve"> та технологі</w:t>
      </w:r>
      <w:r w:rsidR="00F52FA0">
        <w:rPr>
          <w:sz w:val="28"/>
          <w:szCs w:val="28"/>
          <w:lang w:val="uk-UA"/>
        </w:rPr>
        <w:t>й</w:t>
      </w:r>
      <w:r w:rsidR="00011A44">
        <w:rPr>
          <w:sz w:val="28"/>
          <w:szCs w:val="28"/>
          <w:lang w:val="uk-UA"/>
        </w:rPr>
        <w:t xml:space="preserve"> надання психологічної допомоги учасникам освітнього процесу; розвиток вміння працювати в команді, </w:t>
      </w:r>
      <w:r w:rsidR="00F555BA">
        <w:rPr>
          <w:sz w:val="28"/>
          <w:szCs w:val="28"/>
          <w:lang w:val="uk-UA"/>
        </w:rPr>
        <w:t xml:space="preserve">пропонувати власні ідеї, поглибити знання концептуальних засад педагогіки партнерства. </w:t>
      </w:r>
    </w:p>
    <w:p w14:paraId="0D8A3A27" w14:textId="77777777" w:rsidR="0003100A" w:rsidRPr="003B3D40" w:rsidRDefault="0003100A" w:rsidP="009C4626">
      <w:pPr>
        <w:tabs>
          <w:tab w:val="left" w:pos="2017"/>
        </w:tabs>
        <w:spacing w:line="276" w:lineRule="auto"/>
        <w:ind w:right="-1" w:hanging="132"/>
        <w:jc w:val="both"/>
        <w:rPr>
          <w:w w:val="105"/>
          <w:sz w:val="28"/>
          <w:szCs w:val="28"/>
          <w:lang w:val="uk-UA"/>
        </w:rPr>
      </w:pPr>
    </w:p>
    <w:p w14:paraId="0AE599FA" w14:textId="77777777" w:rsidR="00600661" w:rsidRPr="003B3D40" w:rsidRDefault="00600661" w:rsidP="009C462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3B3D40">
        <w:rPr>
          <w:b/>
          <w:sz w:val="28"/>
          <w:szCs w:val="28"/>
          <w:lang w:val="uk-UA" w:eastAsia="ru-RU"/>
        </w:rPr>
        <w:t xml:space="preserve">Обсяг програми: </w:t>
      </w:r>
      <w:r w:rsidRPr="003B3D40">
        <w:rPr>
          <w:sz w:val="28"/>
          <w:szCs w:val="28"/>
          <w:lang w:val="uk-UA" w:eastAsia="ru-RU"/>
        </w:rPr>
        <w:t>30 годин</w:t>
      </w:r>
    </w:p>
    <w:p w14:paraId="2550BAF4" w14:textId="77777777" w:rsidR="00600661" w:rsidRPr="003B3D40" w:rsidRDefault="00600661" w:rsidP="009C4626">
      <w:pPr>
        <w:tabs>
          <w:tab w:val="left" w:pos="2017"/>
        </w:tabs>
        <w:spacing w:line="276" w:lineRule="auto"/>
        <w:ind w:right="-1"/>
        <w:jc w:val="both"/>
        <w:rPr>
          <w:b/>
          <w:sz w:val="28"/>
          <w:szCs w:val="28"/>
          <w:lang w:val="uk-UA" w:eastAsia="ru-RU"/>
        </w:rPr>
      </w:pPr>
    </w:p>
    <w:p w14:paraId="2520DFC9" w14:textId="69ACE427" w:rsidR="00600661" w:rsidRPr="003B3D40" w:rsidRDefault="00600661" w:rsidP="009C462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3B3D40">
        <w:rPr>
          <w:b/>
          <w:sz w:val="28"/>
          <w:szCs w:val="28"/>
          <w:lang w:val="uk-UA" w:eastAsia="ru-RU"/>
        </w:rPr>
        <w:t xml:space="preserve"> Форма підвищення кваліфікації: </w:t>
      </w:r>
      <w:r w:rsidR="008A2B4B" w:rsidRPr="003B3D40">
        <w:rPr>
          <w:sz w:val="28"/>
          <w:szCs w:val="28"/>
          <w:lang w:val="uk-UA" w:eastAsia="ru-RU"/>
        </w:rPr>
        <w:t>очн</w:t>
      </w:r>
      <w:r w:rsidR="00761C73">
        <w:rPr>
          <w:sz w:val="28"/>
          <w:szCs w:val="28"/>
          <w:lang w:val="uk-UA" w:eastAsia="ru-RU"/>
        </w:rPr>
        <w:t>а,</w:t>
      </w:r>
      <w:r w:rsidR="00011A44">
        <w:rPr>
          <w:sz w:val="28"/>
          <w:szCs w:val="28"/>
          <w:lang w:val="uk-UA" w:eastAsia="ru-RU"/>
        </w:rPr>
        <w:t xml:space="preserve"> </w:t>
      </w:r>
      <w:r w:rsidR="008A2B4B" w:rsidRPr="003B3D40">
        <w:rPr>
          <w:sz w:val="28"/>
          <w:szCs w:val="28"/>
          <w:lang w:val="uk-UA" w:eastAsia="ru-RU"/>
        </w:rPr>
        <w:t>дистанційна</w:t>
      </w:r>
    </w:p>
    <w:p w14:paraId="7935DDE2" w14:textId="77777777" w:rsidR="008A2B4B" w:rsidRPr="003B3D40" w:rsidRDefault="008A2B4B" w:rsidP="00691CAB">
      <w:pPr>
        <w:widowControl/>
        <w:autoSpaceDE/>
        <w:autoSpaceDN/>
        <w:spacing w:after="200" w:line="276" w:lineRule="auto"/>
        <w:jc w:val="both"/>
        <w:rPr>
          <w:b/>
          <w:sz w:val="28"/>
          <w:szCs w:val="28"/>
          <w:lang w:val="uk-UA" w:eastAsia="ru-RU"/>
        </w:rPr>
      </w:pPr>
      <w:r w:rsidRPr="003B3D40">
        <w:rPr>
          <w:b/>
          <w:sz w:val="28"/>
          <w:szCs w:val="28"/>
          <w:lang w:val="uk-UA" w:eastAsia="ru-RU"/>
        </w:rPr>
        <w:t xml:space="preserve">Перелік </w:t>
      </w:r>
      <w:proofErr w:type="spellStart"/>
      <w:r w:rsidRPr="003B3D40">
        <w:rPr>
          <w:b/>
          <w:sz w:val="28"/>
          <w:szCs w:val="28"/>
          <w:lang w:val="uk-UA" w:eastAsia="ru-RU"/>
        </w:rPr>
        <w:t>компетентностей</w:t>
      </w:r>
      <w:proofErr w:type="spellEnd"/>
      <w:r w:rsidRPr="003B3D40">
        <w:rPr>
          <w:b/>
          <w:sz w:val="28"/>
          <w:szCs w:val="28"/>
          <w:lang w:val="uk-UA" w:eastAsia="ru-RU"/>
        </w:rPr>
        <w:t xml:space="preserve">, що </w:t>
      </w:r>
      <w:r w:rsidR="00600661" w:rsidRPr="003B3D40">
        <w:rPr>
          <w:b/>
          <w:sz w:val="28"/>
          <w:szCs w:val="28"/>
          <w:lang w:val="uk-UA" w:eastAsia="ru-RU"/>
        </w:rPr>
        <w:t xml:space="preserve">вдосконалюватимуться/набуватимуться: </w:t>
      </w:r>
    </w:p>
    <w:p w14:paraId="042DB0BC" w14:textId="77777777" w:rsidR="005665AB" w:rsidRDefault="00EF2A9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t>Загальні:</w:t>
      </w:r>
      <w:r w:rsidRPr="003B3D40">
        <w:rPr>
          <w:sz w:val="28"/>
          <w:szCs w:val="28"/>
          <w:lang w:val="uk-UA"/>
        </w:rPr>
        <w:t xml:space="preserve"> </w:t>
      </w:r>
    </w:p>
    <w:p w14:paraId="0A326F56" w14:textId="4D73AD31" w:rsidR="005665AB" w:rsidRPr="00CC41BB" w:rsidRDefault="005665AB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CC41BB">
        <w:rPr>
          <w:sz w:val="28"/>
          <w:szCs w:val="28"/>
          <w:lang w:val="uk-UA"/>
        </w:rPr>
        <w:t xml:space="preserve">– здатність визначати структуру, зміст, види психологічної допомоги (психологічне консультування, психологічний супровід, психологічний тренінг, розвивальна діяльність), форми (індивідуальна, групова, сімейна) та методи відповідно до запиту </w:t>
      </w:r>
      <w:r w:rsidR="00035B1D">
        <w:rPr>
          <w:sz w:val="28"/>
          <w:szCs w:val="28"/>
          <w:lang w:val="uk-UA"/>
        </w:rPr>
        <w:t xml:space="preserve"> учасників освітнього процесу</w:t>
      </w:r>
      <w:r w:rsidRPr="00CC41BB">
        <w:rPr>
          <w:sz w:val="28"/>
          <w:szCs w:val="28"/>
          <w:lang w:val="uk-UA"/>
        </w:rPr>
        <w:t xml:space="preserve">; </w:t>
      </w:r>
    </w:p>
    <w:p w14:paraId="5878C17D" w14:textId="36F1EDB0" w:rsidR="00EF2A9D" w:rsidRDefault="005665AB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CC41BB">
        <w:rPr>
          <w:sz w:val="28"/>
          <w:szCs w:val="28"/>
          <w:lang w:val="ru-RU"/>
        </w:rPr>
        <w:t xml:space="preserve">– </w:t>
      </w:r>
      <w:proofErr w:type="spellStart"/>
      <w:r w:rsidRPr="00CC41BB">
        <w:rPr>
          <w:sz w:val="28"/>
          <w:szCs w:val="28"/>
          <w:lang w:val="ru-RU"/>
        </w:rPr>
        <w:t>здатність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обирати</w:t>
      </w:r>
      <w:proofErr w:type="spellEnd"/>
      <w:r w:rsidRPr="00CC41BB">
        <w:rPr>
          <w:sz w:val="28"/>
          <w:szCs w:val="28"/>
          <w:lang w:val="ru-RU"/>
        </w:rPr>
        <w:t xml:space="preserve"> та практично </w:t>
      </w:r>
      <w:proofErr w:type="spellStart"/>
      <w:r w:rsidRPr="00CC41BB">
        <w:rPr>
          <w:sz w:val="28"/>
          <w:szCs w:val="28"/>
          <w:lang w:val="ru-RU"/>
        </w:rPr>
        <w:t>застосовувати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інструменти</w:t>
      </w:r>
      <w:proofErr w:type="spellEnd"/>
      <w:r w:rsidRPr="00CC41BB">
        <w:rPr>
          <w:sz w:val="28"/>
          <w:szCs w:val="28"/>
          <w:lang w:val="ru-RU"/>
        </w:rPr>
        <w:t xml:space="preserve"> (</w:t>
      </w:r>
      <w:proofErr w:type="spellStart"/>
      <w:r w:rsidRPr="00CC41BB">
        <w:rPr>
          <w:sz w:val="28"/>
          <w:szCs w:val="28"/>
          <w:lang w:val="ru-RU"/>
        </w:rPr>
        <w:t>методи</w:t>
      </w:r>
      <w:proofErr w:type="spellEnd"/>
      <w:r w:rsidRPr="00CC41BB">
        <w:rPr>
          <w:sz w:val="28"/>
          <w:szCs w:val="28"/>
          <w:lang w:val="ru-RU"/>
        </w:rPr>
        <w:t xml:space="preserve">, методики, </w:t>
      </w:r>
      <w:proofErr w:type="spellStart"/>
      <w:r w:rsidRPr="00CC41BB">
        <w:rPr>
          <w:sz w:val="28"/>
          <w:szCs w:val="28"/>
          <w:lang w:val="ru-RU"/>
        </w:rPr>
        <w:t>процедури</w:t>
      </w:r>
      <w:proofErr w:type="spellEnd"/>
      <w:r w:rsidRPr="00CC41BB">
        <w:rPr>
          <w:sz w:val="28"/>
          <w:szCs w:val="28"/>
          <w:lang w:val="ru-RU"/>
        </w:rPr>
        <w:t xml:space="preserve">), </w:t>
      </w:r>
      <w:proofErr w:type="spellStart"/>
      <w:r w:rsidRPr="00CC41BB">
        <w:rPr>
          <w:sz w:val="28"/>
          <w:szCs w:val="28"/>
          <w:lang w:val="ru-RU"/>
        </w:rPr>
        <w:t>види</w:t>
      </w:r>
      <w:proofErr w:type="spellEnd"/>
      <w:r w:rsidRPr="00CC41BB">
        <w:rPr>
          <w:sz w:val="28"/>
          <w:szCs w:val="28"/>
          <w:lang w:val="ru-RU"/>
        </w:rPr>
        <w:t xml:space="preserve">, </w:t>
      </w:r>
      <w:proofErr w:type="spellStart"/>
      <w:r w:rsidRPr="00CC41BB">
        <w:rPr>
          <w:sz w:val="28"/>
          <w:szCs w:val="28"/>
          <w:lang w:val="ru-RU"/>
        </w:rPr>
        <w:t>форми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змістовне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наповнення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психологічної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діяльності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відповідно</w:t>
      </w:r>
      <w:proofErr w:type="spellEnd"/>
      <w:r w:rsidRPr="00CC41BB">
        <w:rPr>
          <w:sz w:val="28"/>
          <w:szCs w:val="28"/>
          <w:lang w:val="ru-RU"/>
        </w:rPr>
        <w:t xml:space="preserve"> до </w:t>
      </w:r>
      <w:proofErr w:type="spellStart"/>
      <w:r w:rsidRPr="00CC41BB">
        <w:rPr>
          <w:sz w:val="28"/>
          <w:szCs w:val="28"/>
          <w:lang w:val="ru-RU"/>
        </w:rPr>
        <w:t>визначених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напрямі</w:t>
      </w:r>
      <w:proofErr w:type="gramStart"/>
      <w:r w:rsidRPr="00CC41BB">
        <w:rPr>
          <w:sz w:val="28"/>
          <w:szCs w:val="28"/>
          <w:lang w:val="ru-RU"/>
        </w:rPr>
        <w:t>в</w:t>
      </w:r>
      <w:proofErr w:type="spellEnd"/>
      <w:proofErr w:type="gram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завдань</w:t>
      </w:r>
      <w:proofErr w:type="spellEnd"/>
      <w:r w:rsidRPr="00CC41BB">
        <w:rPr>
          <w:sz w:val="28"/>
          <w:szCs w:val="28"/>
          <w:lang w:val="ru-RU"/>
        </w:rPr>
        <w:t xml:space="preserve">, потреб, </w:t>
      </w:r>
      <w:proofErr w:type="spellStart"/>
      <w:r w:rsidRPr="00CC41BB">
        <w:rPr>
          <w:sz w:val="28"/>
          <w:szCs w:val="28"/>
          <w:lang w:val="ru-RU"/>
        </w:rPr>
        <w:t>особливостей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розвитку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вікових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особливостей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r w:rsidR="007D74B6">
        <w:rPr>
          <w:sz w:val="28"/>
          <w:szCs w:val="28"/>
          <w:lang w:val="uk-UA"/>
        </w:rPr>
        <w:t>учасників освітнього процесу</w:t>
      </w:r>
      <w:r w:rsidR="00035B1D">
        <w:rPr>
          <w:sz w:val="28"/>
          <w:szCs w:val="28"/>
          <w:lang w:val="uk-UA"/>
        </w:rPr>
        <w:t xml:space="preserve">; </w:t>
      </w:r>
    </w:p>
    <w:p w14:paraId="745F44DB" w14:textId="0BA05240" w:rsid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035B1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35B1D">
        <w:rPr>
          <w:sz w:val="28"/>
          <w:szCs w:val="28"/>
          <w:lang w:val="uk-UA"/>
        </w:rPr>
        <w:t>здатність до спілкування в різних середовищах, співпраця в командах, ефективна взаємодія з учасниками освітнього процесу, ведення діалогів та переговорів;</w:t>
      </w:r>
    </w:p>
    <w:p w14:paraId="20800DD6" w14:textId="25218BD7" w:rsid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здатність усвідомлювати свої професійні можливості та діяти лише в межах рівня професійної підготовленості;</w:t>
      </w:r>
    </w:p>
    <w:p w14:paraId="3B8F0443" w14:textId="37604871" w:rsidR="00035B1D" w:rsidRP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здатність до творчого пошуку реалізації нових ідей професійного </w:t>
      </w:r>
      <w:r>
        <w:rPr>
          <w:sz w:val="28"/>
          <w:szCs w:val="28"/>
          <w:lang w:val="uk-UA"/>
        </w:rPr>
        <w:lastRenderedPageBreak/>
        <w:t>самовизначення, самоствердження і самореалізації впродовж життя.</w:t>
      </w:r>
    </w:p>
    <w:p w14:paraId="280F70E6" w14:textId="77777777" w:rsidR="00035B1D" w:rsidRDefault="00EF2A9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5665AB">
        <w:rPr>
          <w:b/>
          <w:sz w:val="28"/>
          <w:szCs w:val="28"/>
          <w:lang w:val="uk-UA"/>
        </w:rPr>
        <w:t>Фахові:</w:t>
      </w:r>
      <w:r w:rsidRPr="005665AB">
        <w:rPr>
          <w:sz w:val="28"/>
          <w:szCs w:val="28"/>
          <w:lang w:val="uk-UA"/>
        </w:rPr>
        <w:t xml:space="preserve"> </w:t>
      </w:r>
    </w:p>
    <w:p w14:paraId="4FF9261C" w14:textId="4BAB7359" w:rsidR="005665AB" w:rsidRPr="00CC41BB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uk-UA"/>
        </w:rPr>
      </w:pPr>
      <w:r w:rsidRPr="00035B1D">
        <w:rPr>
          <w:sz w:val="28"/>
          <w:szCs w:val="28"/>
          <w:lang w:val="uk-UA"/>
        </w:rPr>
        <w:t>-</w:t>
      </w:r>
      <w:r w:rsidRPr="00CC41BB">
        <w:rPr>
          <w:sz w:val="28"/>
          <w:szCs w:val="28"/>
          <w:lang w:val="uk-UA"/>
        </w:rPr>
        <w:t xml:space="preserve"> </w:t>
      </w:r>
      <w:r w:rsidR="005665AB" w:rsidRPr="00CC41BB">
        <w:rPr>
          <w:sz w:val="28"/>
          <w:szCs w:val="28"/>
          <w:lang w:val="uk-UA"/>
        </w:rPr>
        <w:t>планува</w:t>
      </w:r>
      <w:r w:rsidR="005665AB" w:rsidRPr="00035B1D">
        <w:rPr>
          <w:sz w:val="28"/>
          <w:szCs w:val="28"/>
          <w:lang w:val="uk-UA"/>
        </w:rPr>
        <w:t>ння</w:t>
      </w:r>
      <w:r w:rsidR="005665AB" w:rsidRPr="00CC41BB">
        <w:rPr>
          <w:sz w:val="28"/>
          <w:szCs w:val="28"/>
          <w:lang w:val="uk-UA"/>
        </w:rPr>
        <w:t>, організовува</w:t>
      </w:r>
      <w:r w:rsidR="005665AB" w:rsidRPr="00035B1D">
        <w:rPr>
          <w:sz w:val="28"/>
          <w:szCs w:val="28"/>
          <w:lang w:val="uk-UA"/>
        </w:rPr>
        <w:t>ння</w:t>
      </w:r>
      <w:r w:rsidR="005665AB" w:rsidRPr="00CC41BB">
        <w:rPr>
          <w:sz w:val="28"/>
          <w:szCs w:val="28"/>
          <w:lang w:val="uk-UA"/>
        </w:rPr>
        <w:t xml:space="preserve"> та визнача</w:t>
      </w:r>
      <w:r w:rsidR="005665AB" w:rsidRPr="00035B1D">
        <w:rPr>
          <w:sz w:val="28"/>
          <w:szCs w:val="28"/>
          <w:lang w:val="uk-UA"/>
        </w:rPr>
        <w:t>ння</w:t>
      </w:r>
      <w:r w:rsidR="005665AB" w:rsidRPr="00CC41BB">
        <w:rPr>
          <w:sz w:val="28"/>
          <w:szCs w:val="28"/>
          <w:lang w:val="uk-UA"/>
        </w:rPr>
        <w:t xml:space="preserve"> показник</w:t>
      </w:r>
      <w:r w:rsidR="005665AB" w:rsidRPr="00035B1D">
        <w:rPr>
          <w:sz w:val="28"/>
          <w:szCs w:val="28"/>
          <w:lang w:val="uk-UA"/>
        </w:rPr>
        <w:t>ів</w:t>
      </w:r>
      <w:r w:rsidR="005665AB" w:rsidRPr="00CC41BB">
        <w:rPr>
          <w:sz w:val="28"/>
          <w:szCs w:val="28"/>
          <w:lang w:val="uk-UA"/>
        </w:rPr>
        <w:t xml:space="preserve"> ефективності психологічної діяльності відповідно до визначених завдань, потреб, особливостей розвитку та вікових особливостей цільової аудиторії; </w:t>
      </w:r>
    </w:p>
    <w:p w14:paraId="596966F6" w14:textId="70392E44" w:rsidR="00035B1D" w:rsidRP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8"/>
          <w:szCs w:val="28"/>
          <w:lang w:val="uk-UA"/>
        </w:rPr>
      </w:pPr>
      <w:r w:rsidRPr="00035B1D">
        <w:rPr>
          <w:bCs/>
          <w:sz w:val="28"/>
          <w:szCs w:val="28"/>
          <w:lang w:val="uk-UA"/>
        </w:rPr>
        <w:t>- здійснення психологічної профілактики, просвіти щодо психологічного благополуччя та психічного здоров’я, психологічної діагностики;</w:t>
      </w:r>
    </w:p>
    <w:p w14:paraId="19A938FF" w14:textId="77777777" w:rsidR="00035B1D" w:rsidRP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8"/>
          <w:szCs w:val="28"/>
          <w:lang w:val="uk-UA"/>
        </w:rPr>
      </w:pPr>
      <w:r w:rsidRPr="00035B1D">
        <w:rPr>
          <w:bCs/>
          <w:sz w:val="28"/>
          <w:szCs w:val="28"/>
          <w:lang w:val="uk-UA"/>
        </w:rPr>
        <w:t>- надання психологічної допомоги за запитом;</w:t>
      </w:r>
    </w:p>
    <w:p w14:paraId="196D6E82" w14:textId="49C99C1B" w:rsidR="00035B1D" w:rsidRP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8"/>
          <w:szCs w:val="28"/>
          <w:lang w:val="uk-UA"/>
        </w:rPr>
      </w:pPr>
      <w:r w:rsidRPr="00035B1D">
        <w:rPr>
          <w:bCs/>
          <w:sz w:val="28"/>
          <w:szCs w:val="28"/>
          <w:lang w:val="uk-UA"/>
        </w:rPr>
        <w:t>- здійснення власного професійного розвитку та самоосвіта;</w:t>
      </w:r>
    </w:p>
    <w:p w14:paraId="7814A479" w14:textId="77777777" w:rsidR="00035B1D" w:rsidRPr="00035B1D" w:rsidRDefault="00035B1D" w:rsidP="007D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8"/>
          <w:szCs w:val="28"/>
          <w:lang w:val="uk-UA"/>
        </w:rPr>
      </w:pPr>
      <w:r w:rsidRPr="00035B1D">
        <w:rPr>
          <w:bCs/>
          <w:sz w:val="28"/>
          <w:szCs w:val="28"/>
          <w:lang w:val="uk-UA"/>
        </w:rPr>
        <w:t>- співпраця з усіма учасниками освітнього процесу.</w:t>
      </w:r>
    </w:p>
    <w:p w14:paraId="4DFE3AF6" w14:textId="58FCDF70" w:rsidR="00600661" w:rsidRPr="001F535B" w:rsidRDefault="00035B1D" w:rsidP="001F53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00661" w:rsidRPr="003B3D40">
        <w:rPr>
          <w:b/>
          <w:sz w:val="28"/>
          <w:szCs w:val="28"/>
          <w:lang w:val="uk-UA" w:eastAsia="ru-RU"/>
        </w:rPr>
        <w:t xml:space="preserve">Місце (місця) надання освітньої послуги: </w:t>
      </w:r>
      <w:r w:rsidR="00600661" w:rsidRPr="003B3D40">
        <w:rPr>
          <w:sz w:val="28"/>
          <w:szCs w:val="28"/>
          <w:lang w:val="uk-UA" w:eastAsia="ru-RU"/>
        </w:rPr>
        <w:t>заклади освіти Яворівського району</w:t>
      </w:r>
    </w:p>
    <w:p w14:paraId="2D28CAC8" w14:textId="13011621" w:rsidR="00022FB8" w:rsidRDefault="00600661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b/>
          <w:w w:val="105"/>
          <w:sz w:val="28"/>
          <w:szCs w:val="28"/>
          <w:lang w:val="uk-UA"/>
        </w:rPr>
      </w:pPr>
      <w:r w:rsidRPr="003B3D40">
        <w:rPr>
          <w:rFonts w:eastAsia="Calibri"/>
          <w:b/>
          <w:sz w:val="28"/>
          <w:szCs w:val="28"/>
          <w:lang w:val="uk-UA"/>
        </w:rPr>
        <w:t>Очікува</w:t>
      </w:r>
      <w:r w:rsidRPr="003B3D40">
        <w:rPr>
          <w:b/>
          <w:w w:val="105"/>
          <w:sz w:val="28"/>
          <w:szCs w:val="28"/>
          <w:lang w:val="uk-UA"/>
        </w:rPr>
        <w:t>ні</w:t>
      </w:r>
      <w:r w:rsidR="007F700D">
        <w:rPr>
          <w:b/>
          <w:w w:val="105"/>
          <w:sz w:val="28"/>
          <w:szCs w:val="28"/>
          <w:lang w:val="uk-UA"/>
        </w:rPr>
        <w:t xml:space="preserve">  </w:t>
      </w:r>
      <w:r w:rsidRPr="003B3D40">
        <w:rPr>
          <w:b/>
          <w:w w:val="105"/>
          <w:sz w:val="28"/>
          <w:szCs w:val="28"/>
          <w:lang w:val="uk-UA"/>
        </w:rPr>
        <w:t>результати</w:t>
      </w:r>
      <w:r w:rsidR="007F700D">
        <w:rPr>
          <w:b/>
          <w:w w:val="105"/>
          <w:sz w:val="28"/>
          <w:szCs w:val="28"/>
          <w:lang w:val="uk-UA"/>
        </w:rPr>
        <w:t xml:space="preserve">  </w:t>
      </w:r>
      <w:r w:rsidRPr="003B3D40">
        <w:rPr>
          <w:b/>
          <w:w w:val="105"/>
          <w:sz w:val="28"/>
          <w:szCs w:val="28"/>
          <w:lang w:val="uk-UA"/>
        </w:rPr>
        <w:t>навчання:</w:t>
      </w:r>
    </w:p>
    <w:p w14:paraId="2BBAA2DE" w14:textId="37E0E78E" w:rsidR="005665AB" w:rsidRPr="00CC41BB" w:rsidRDefault="00CC41BB" w:rsidP="00CC41B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уміє</w:t>
      </w:r>
      <w:r w:rsidR="005665AB" w:rsidRPr="00CC41BB">
        <w:rPr>
          <w:sz w:val="28"/>
          <w:szCs w:val="28"/>
          <w:lang w:val="uk-UA"/>
        </w:rPr>
        <w:t xml:space="preserve"> використовувати сучасні форми, технології, інструменти (методи, методики, вправи, техніки, </w:t>
      </w:r>
      <w:proofErr w:type="spellStart"/>
      <w:r w:rsidR="005665AB" w:rsidRPr="00CC41BB">
        <w:rPr>
          <w:sz w:val="28"/>
          <w:szCs w:val="28"/>
          <w:lang w:val="uk-UA"/>
        </w:rPr>
        <w:t>онлайн</w:t>
      </w:r>
      <w:proofErr w:type="spellEnd"/>
      <w:r w:rsidR="005665AB" w:rsidRPr="00CC41BB">
        <w:rPr>
          <w:sz w:val="28"/>
          <w:szCs w:val="28"/>
          <w:lang w:val="uk-UA"/>
        </w:rPr>
        <w:t xml:space="preserve"> інструменти) у просвітницькій, профілактичній, консультативній та </w:t>
      </w:r>
      <w:proofErr w:type="spellStart"/>
      <w:r w:rsidR="005665AB" w:rsidRPr="00CC41BB">
        <w:rPr>
          <w:sz w:val="28"/>
          <w:szCs w:val="28"/>
          <w:lang w:val="uk-UA"/>
        </w:rPr>
        <w:t>психокорекційній</w:t>
      </w:r>
      <w:proofErr w:type="spellEnd"/>
      <w:r w:rsidR="005665AB" w:rsidRPr="00CC41BB">
        <w:rPr>
          <w:sz w:val="28"/>
          <w:szCs w:val="28"/>
          <w:lang w:val="uk-UA"/>
        </w:rPr>
        <w:t xml:space="preserve"> діяльності практичного психолога</w:t>
      </w:r>
      <w:r w:rsidR="000065BB" w:rsidRPr="007D74B6">
        <w:rPr>
          <w:sz w:val="28"/>
          <w:szCs w:val="28"/>
          <w:lang w:val="uk-UA"/>
        </w:rPr>
        <w:t xml:space="preserve"> </w:t>
      </w:r>
      <w:r w:rsidR="005665AB" w:rsidRPr="00CC41BB">
        <w:rPr>
          <w:sz w:val="28"/>
          <w:szCs w:val="28"/>
          <w:lang w:val="uk-UA"/>
        </w:rPr>
        <w:t xml:space="preserve">; </w:t>
      </w:r>
    </w:p>
    <w:p w14:paraId="4DE8C0F8" w14:textId="4A20060E" w:rsidR="005665AB" w:rsidRPr="00CC41BB" w:rsidRDefault="005665AB" w:rsidP="00CC41B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uk-UA"/>
        </w:rPr>
      </w:pPr>
      <w:r w:rsidRPr="00CC41BB">
        <w:rPr>
          <w:sz w:val="28"/>
          <w:szCs w:val="28"/>
          <w:lang w:val="uk-UA"/>
        </w:rPr>
        <w:t xml:space="preserve"> </w:t>
      </w:r>
      <w:r w:rsidR="00CC41BB">
        <w:rPr>
          <w:sz w:val="28"/>
          <w:szCs w:val="28"/>
          <w:lang w:val="uk-UA"/>
        </w:rPr>
        <w:t xml:space="preserve">демонструє </w:t>
      </w:r>
      <w:r w:rsidRPr="00CC41BB">
        <w:rPr>
          <w:sz w:val="28"/>
          <w:szCs w:val="28"/>
          <w:lang w:val="uk-UA"/>
        </w:rPr>
        <w:t xml:space="preserve">вміння визначати актуальні напрями і завдання в професійній діяльності з урахуванням моніторингу та аналізу соціально-психологічної ситуації; </w:t>
      </w:r>
    </w:p>
    <w:p w14:paraId="536A398B" w14:textId="32099EF6" w:rsidR="005665AB" w:rsidRPr="00CC41BB" w:rsidRDefault="005665AB" w:rsidP="00CC41B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r w:rsidRPr="00CC41BB">
        <w:rPr>
          <w:sz w:val="28"/>
          <w:szCs w:val="28"/>
          <w:lang w:val="uk-UA"/>
        </w:rPr>
        <w:t xml:space="preserve"> </w:t>
      </w:r>
      <w:proofErr w:type="spellStart"/>
      <w:r w:rsidR="00CC41BB">
        <w:rPr>
          <w:sz w:val="28"/>
          <w:szCs w:val="28"/>
          <w:lang w:val="ru-RU"/>
        </w:rPr>
        <w:t>володіє</w:t>
      </w:r>
      <w:proofErr w:type="spellEnd"/>
      <w:r w:rsidR="00CC41BB">
        <w:rPr>
          <w:sz w:val="28"/>
          <w:szCs w:val="28"/>
          <w:lang w:val="ru-RU"/>
        </w:rPr>
        <w:t xml:space="preserve">  </w:t>
      </w:r>
      <w:proofErr w:type="spellStart"/>
      <w:r w:rsidR="00CC41BB">
        <w:rPr>
          <w:sz w:val="28"/>
          <w:szCs w:val="28"/>
          <w:lang w:val="ru-RU"/>
        </w:rPr>
        <w:t>навиками</w:t>
      </w:r>
      <w:proofErr w:type="spellEnd"/>
      <w:r w:rsidR="00CC41BB">
        <w:rPr>
          <w:sz w:val="28"/>
          <w:szCs w:val="28"/>
          <w:lang w:val="ru-RU"/>
        </w:rPr>
        <w:t xml:space="preserve"> </w:t>
      </w:r>
      <w:proofErr w:type="spellStart"/>
      <w:r w:rsidR="00CC41BB">
        <w:rPr>
          <w:sz w:val="28"/>
          <w:szCs w:val="28"/>
          <w:lang w:val="ru-RU"/>
        </w:rPr>
        <w:t>щодо</w:t>
      </w:r>
      <w:proofErr w:type="spellEnd"/>
      <w:r w:rsid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розробки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впровадження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тренінгових</w:t>
      </w:r>
      <w:proofErr w:type="spellEnd"/>
      <w:r w:rsidRPr="00CC41BB">
        <w:rPr>
          <w:sz w:val="28"/>
          <w:szCs w:val="28"/>
          <w:lang w:val="ru-RU"/>
        </w:rPr>
        <w:t xml:space="preserve"> і </w:t>
      </w:r>
      <w:proofErr w:type="spellStart"/>
      <w:r w:rsidRPr="00CC41BB">
        <w:rPr>
          <w:sz w:val="28"/>
          <w:szCs w:val="28"/>
          <w:lang w:val="ru-RU"/>
        </w:rPr>
        <w:t>консультативних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програм</w:t>
      </w:r>
      <w:proofErr w:type="spellEnd"/>
      <w:r w:rsidRPr="00CC41BB">
        <w:rPr>
          <w:sz w:val="28"/>
          <w:szCs w:val="28"/>
          <w:lang w:val="ru-RU"/>
        </w:rPr>
        <w:t xml:space="preserve">; </w:t>
      </w:r>
    </w:p>
    <w:p w14:paraId="158681AB" w14:textId="768F29B1" w:rsidR="00870A87" w:rsidRPr="00CC41BB" w:rsidRDefault="005665AB" w:rsidP="00CC41B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r w:rsidRPr="00CC41BB">
        <w:rPr>
          <w:sz w:val="28"/>
          <w:szCs w:val="28"/>
          <w:lang w:val="ru-RU"/>
        </w:rPr>
        <w:t xml:space="preserve"> </w:t>
      </w:r>
      <w:proofErr w:type="spellStart"/>
      <w:r w:rsidR="005755FC">
        <w:rPr>
          <w:sz w:val="28"/>
          <w:szCs w:val="28"/>
          <w:lang w:val="ru-RU"/>
        </w:rPr>
        <w:t>в</w:t>
      </w:r>
      <w:r w:rsidR="00CC41BB">
        <w:rPr>
          <w:sz w:val="28"/>
          <w:szCs w:val="28"/>
          <w:lang w:val="ru-RU"/>
        </w:rPr>
        <w:t>иявляє</w:t>
      </w:r>
      <w:proofErr w:type="spellEnd"/>
      <w:r w:rsid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готовність</w:t>
      </w:r>
      <w:proofErr w:type="spellEnd"/>
      <w:r w:rsidRPr="00CC41BB">
        <w:rPr>
          <w:sz w:val="28"/>
          <w:szCs w:val="28"/>
          <w:lang w:val="ru-RU"/>
        </w:rPr>
        <w:t xml:space="preserve"> до </w:t>
      </w:r>
      <w:proofErr w:type="spellStart"/>
      <w:r w:rsidRPr="00CC41BB">
        <w:rPr>
          <w:sz w:val="28"/>
          <w:szCs w:val="28"/>
          <w:lang w:val="ru-RU"/>
        </w:rPr>
        <w:t>змін</w:t>
      </w:r>
      <w:proofErr w:type="spellEnd"/>
      <w:r w:rsidRPr="00CC41BB">
        <w:rPr>
          <w:sz w:val="28"/>
          <w:szCs w:val="28"/>
          <w:lang w:val="ru-RU"/>
        </w:rPr>
        <w:t xml:space="preserve">, </w:t>
      </w:r>
      <w:proofErr w:type="spellStart"/>
      <w:r w:rsidRPr="00CC41BB">
        <w:rPr>
          <w:sz w:val="28"/>
          <w:szCs w:val="28"/>
          <w:lang w:val="ru-RU"/>
        </w:rPr>
        <w:t>безперервного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особистісно-професійного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саморозвитку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саморегуляції</w:t>
      </w:r>
      <w:proofErr w:type="spellEnd"/>
      <w:r w:rsidRPr="00CC41BB">
        <w:rPr>
          <w:sz w:val="28"/>
          <w:szCs w:val="28"/>
          <w:lang w:val="ru-RU"/>
        </w:rPr>
        <w:t>.</w:t>
      </w:r>
    </w:p>
    <w:p w14:paraId="46449E75" w14:textId="77777777" w:rsidR="007D74B6" w:rsidRDefault="007D74B6" w:rsidP="007D74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rPr>
          <w:b/>
          <w:sz w:val="28"/>
          <w:szCs w:val="28"/>
          <w:lang w:val="uk-UA" w:eastAsia="ru-RU"/>
        </w:rPr>
      </w:pPr>
    </w:p>
    <w:p w14:paraId="64293923" w14:textId="733152DB" w:rsidR="008E358E" w:rsidRPr="003B3D40" w:rsidRDefault="00870A87" w:rsidP="008C77B6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  <w:r w:rsidRPr="003B3D40">
        <w:rPr>
          <w:b/>
          <w:sz w:val="28"/>
          <w:szCs w:val="28"/>
          <w:lang w:val="uk-UA" w:eastAsia="ru-RU"/>
        </w:rPr>
        <w:t>Документ, що видається за результатами підвищення кваліфікації:</w:t>
      </w:r>
      <w:r w:rsidRPr="003B3D40">
        <w:rPr>
          <w:sz w:val="28"/>
          <w:szCs w:val="28"/>
          <w:lang w:val="uk-UA" w:eastAsia="ru-RU"/>
        </w:rPr>
        <w:t xml:space="preserve"> сертифікат</w:t>
      </w:r>
      <w:r w:rsidR="00B319A8" w:rsidRPr="003B3D40">
        <w:rPr>
          <w:sz w:val="28"/>
          <w:szCs w:val="28"/>
          <w:lang w:val="uk-UA" w:eastAsia="ru-RU"/>
        </w:rPr>
        <w:t>.</w:t>
      </w:r>
    </w:p>
    <w:p w14:paraId="1C81E083" w14:textId="77777777" w:rsidR="00B319A8" w:rsidRPr="003B3D40" w:rsidRDefault="00B319A8">
      <w:pPr>
        <w:widowControl/>
        <w:autoSpaceDE/>
        <w:autoSpaceDN/>
        <w:spacing w:after="200" w:line="276" w:lineRule="auto"/>
        <w:rPr>
          <w:b/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br w:type="page"/>
      </w:r>
    </w:p>
    <w:p w14:paraId="3D8ED18A" w14:textId="77777777" w:rsidR="00870A87" w:rsidRPr="003B3D40" w:rsidRDefault="00870A87" w:rsidP="007D74B6">
      <w:pPr>
        <w:rPr>
          <w:b/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lastRenderedPageBreak/>
        <w:t>ІІ. ЗМІСТ ПРОГРАМИ</w:t>
      </w:r>
    </w:p>
    <w:p w14:paraId="2B096DB5" w14:textId="77777777" w:rsidR="00870A87" w:rsidRPr="003B3D40" w:rsidRDefault="00870A87" w:rsidP="007D74B6">
      <w:pPr>
        <w:rPr>
          <w:b/>
          <w:sz w:val="28"/>
          <w:szCs w:val="28"/>
          <w:lang w:val="uk-UA"/>
        </w:rPr>
      </w:pPr>
    </w:p>
    <w:p w14:paraId="23C272AD" w14:textId="77777777" w:rsidR="00870A87" w:rsidRPr="003B3D40" w:rsidRDefault="00870A87" w:rsidP="007D74B6">
      <w:pPr>
        <w:adjustRightInd w:val="0"/>
        <w:rPr>
          <w:b/>
          <w:bCs/>
          <w:sz w:val="28"/>
          <w:szCs w:val="28"/>
          <w:lang w:val="uk-UA"/>
        </w:rPr>
      </w:pPr>
      <w:r w:rsidRPr="003B3D40">
        <w:rPr>
          <w:b/>
          <w:bCs/>
          <w:sz w:val="28"/>
          <w:szCs w:val="28"/>
          <w:lang w:val="uk-UA"/>
        </w:rPr>
        <w:t>Інтеграційно-мотиваційне</w:t>
      </w:r>
      <w:r w:rsidR="001F3BC5">
        <w:rPr>
          <w:b/>
          <w:bCs/>
          <w:sz w:val="28"/>
          <w:szCs w:val="28"/>
          <w:lang w:val="uk-UA"/>
        </w:rPr>
        <w:t xml:space="preserve">  </w:t>
      </w:r>
      <w:r w:rsidRPr="003B3D40">
        <w:rPr>
          <w:b/>
          <w:bCs/>
          <w:sz w:val="28"/>
          <w:szCs w:val="28"/>
          <w:lang w:val="uk-UA"/>
        </w:rPr>
        <w:t>заняття</w:t>
      </w:r>
    </w:p>
    <w:p w14:paraId="75B619FB" w14:textId="77777777" w:rsidR="00870A87" w:rsidRPr="00F555BA" w:rsidRDefault="00870A87" w:rsidP="007D74B6">
      <w:pPr>
        <w:rPr>
          <w:iCs/>
          <w:sz w:val="28"/>
          <w:szCs w:val="28"/>
          <w:lang w:val="uk-UA"/>
        </w:rPr>
      </w:pPr>
      <w:r w:rsidRPr="00F555BA">
        <w:rPr>
          <w:iCs/>
          <w:sz w:val="28"/>
          <w:szCs w:val="28"/>
          <w:lang w:val="uk-UA"/>
        </w:rPr>
        <w:t xml:space="preserve">Час </w:t>
      </w:r>
      <w:r w:rsidRPr="00F555BA">
        <w:rPr>
          <w:bCs/>
          <w:iCs/>
          <w:sz w:val="28"/>
          <w:szCs w:val="28"/>
          <w:lang w:val="uk-UA"/>
        </w:rPr>
        <w:t>за робочою</w:t>
      </w:r>
      <w:r w:rsidR="001F3BC5" w:rsidRPr="00F555BA">
        <w:rPr>
          <w:bCs/>
          <w:iCs/>
          <w:sz w:val="28"/>
          <w:szCs w:val="28"/>
          <w:lang w:val="uk-UA"/>
        </w:rPr>
        <w:t xml:space="preserve">  </w:t>
      </w:r>
      <w:r w:rsidRPr="00F555BA">
        <w:rPr>
          <w:bCs/>
          <w:iCs/>
          <w:sz w:val="28"/>
          <w:szCs w:val="28"/>
          <w:lang w:val="uk-UA"/>
        </w:rPr>
        <w:t>навчальною</w:t>
      </w:r>
      <w:r w:rsidR="001F3BC5" w:rsidRPr="00F555BA">
        <w:rPr>
          <w:bCs/>
          <w:iCs/>
          <w:sz w:val="28"/>
          <w:szCs w:val="28"/>
          <w:lang w:val="uk-UA"/>
        </w:rPr>
        <w:t xml:space="preserve">  </w:t>
      </w:r>
      <w:r w:rsidRPr="00F555BA">
        <w:rPr>
          <w:bCs/>
          <w:iCs/>
          <w:sz w:val="28"/>
          <w:szCs w:val="28"/>
          <w:lang w:val="uk-UA"/>
        </w:rPr>
        <w:t>програмою</w:t>
      </w:r>
      <w:r w:rsidRPr="00F555BA">
        <w:rPr>
          <w:iCs/>
          <w:sz w:val="28"/>
          <w:szCs w:val="28"/>
          <w:lang w:val="uk-UA"/>
        </w:rPr>
        <w:t xml:space="preserve"> – </w:t>
      </w:r>
      <w:r w:rsidRPr="00C167F4">
        <w:rPr>
          <w:bCs/>
          <w:iCs/>
          <w:sz w:val="28"/>
          <w:szCs w:val="28"/>
          <w:lang w:val="uk-UA"/>
        </w:rPr>
        <w:t>2 години</w:t>
      </w:r>
    </w:p>
    <w:p w14:paraId="660FA8CB" w14:textId="77777777" w:rsidR="00870A87" w:rsidRPr="00F555BA" w:rsidRDefault="00870A87" w:rsidP="007D74B6">
      <w:pPr>
        <w:ind w:firstLine="709"/>
        <w:rPr>
          <w:b/>
          <w:bCs/>
          <w:iCs/>
          <w:sz w:val="28"/>
          <w:szCs w:val="28"/>
          <w:lang w:val="uk-UA"/>
        </w:rPr>
      </w:pPr>
    </w:p>
    <w:p w14:paraId="35D7427D" w14:textId="77777777" w:rsidR="00C167F4" w:rsidRDefault="00870A87" w:rsidP="007D74B6">
      <w:pPr>
        <w:rPr>
          <w:bCs/>
          <w:iCs/>
          <w:sz w:val="28"/>
          <w:szCs w:val="28"/>
          <w:lang w:val="uk-UA"/>
        </w:rPr>
      </w:pPr>
      <w:r w:rsidRPr="00EB7BB1">
        <w:rPr>
          <w:b/>
          <w:bCs/>
          <w:sz w:val="28"/>
          <w:szCs w:val="28"/>
          <w:lang w:val="uk-UA"/>
        </w:rPr>
        <w:t>Тема 1.</w:t>
      </w:r>
      <w:r w:rsidRPr="003B3D4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03F92">
        <w:rPr>
          <w:bCs/>
          <w:iCs/>
          <w:sz w:val="28"/>
          <w:szCs w:val="28"/>
          <w:lang w:val="uk-UA"/>
        </w:rPr>
        <w:t>Реєстрація</w:t>
      </w:r>
      <w:r w:rsidR="001F3BC5" w:rsidRPr="00903F92">
        <w:rPr>
          <w:bCs/>
          <w:iCs/>
          <w:sz w:val="28"/>
          <w:szCs w:val="28"/>
          <w:lang w:val="uk-UA"/>
        </w:rPr>
        <w:t xml:space="preserve">  </w:t>
      </w:r>
      <w:r w:rsidRPr="00903F92">
        <w:rPr>
          <w:bCs/>
          <w:iCs/>
          <w:sz w:val="28"/>
          <w:szCs w:val="28"/>
          <w:lang w:val="uk-UA"/>
        </w:rPr>
        <w:t xml:space="preserve">учасників. Ознайомлення з програмою </w:t>
      </w:r>
      <w:r w:rsidR="00F555BA">
        <w:rPr>
          <w:bCs/>
          <w:iCs/>
          <w:sz w:val="28"/>
          <w:szCs w:val="28"/>
          <w:lang w:val="uk-UA"/>
        </w:rPr>
        <w:t>курсів</w:t>
      </w:r>
      <w:r w:rsidR="000065BB">
        <w:rPr>
          <w:bCs/>
          <w:iCs/>
          <w:sz w:val="28"/>
          <w:szCs w:val="28"/>
          <w:lang w:val="uk-UA"/>
        </w:rPr>
        <w:t xml:space="preserve"> </w:t>
      </w:r>
    </w:p>
    <w:p w14:paraId="01CB6245" w14:textId="66E3378E" w:rsidR="00870A87" w:rsidRPr="00C167F4" w:rsidRDefault="00870A87" w:rsidP="007D74B6">
      <w:pPr>
        <w:rPr>
          <w:iCs/>
          <w:sz w:val="28"/>
          <w:szCs w:val="28"/>
          <w:lang w:val="uk-UA"/>
        </w:rPr>
      </w:pPr>
      <w:r w:rsidRPr="00C167F4">
        <w:rPr>
          <w:iCs/>
          <w:sz w:val="28"/>
          <w:szCs w:val="28"/>
          <w:lang w:val="uk-UA"/>
        </w:rPr>
        <w:t>(практичне</w:t>
      </w:r>
      <w:r w:rsidR="009D2609" w:rsidRPr="00C167F4">
        <w:rPr>
          <w:sz w:val="28"/>
          <w:szCs w:val="28"/>
          <w:lang w:val="uk-UA"/>
        </w:rPr>
        <w:t xml:space="preserve"> заняття</w:t>
      </w:r>
      <w:r w:rsidRPr="00C167F4">
        <w:rPr>
          <w:iCs/>
          <w:sz w:val="28"/>
          <w:szCs w:val="28"/>
          <w:lang w:val="uk-UA"/>
        </w:rPr>
        <w:t xml:space="preserve"> </w:t>
      </w:r>
      <w:r w:rsidR="00287222" w:rsidRPr="00C167F4">
        <w:rPr>
          <w:iCs/>
          <w:sz w:val="28"/>
          <w:szCs w:val="28"/>
          <w:lang w:val="uk-UA"/>
        </w:rPr>
        <w:t xml:space="preserve"> - </w:t>
      </w:r>
      <w:r w:rsidRPr="00C167F4">
        <w:rPr>
          <w:iCs/>
          <w:sz w:val="28"/>
          <w:szCs w:val="28"/>
          <w:lang w:val="uk-UA"/>
        </w:rPr>
        <w:t>1 година)</w:t>
      </w:r>
      <w:r w:rsidR="00C167F4">
        <w:rPr>
          <w:iCs/>
          <w:sz w:val="28"/>
          <w:szCs w:val="28"/>
          <w:lang w:val="uk-UA"/>
        </w:rPr>
        <w:t>.</w:t>
      </w:r>
    </w:p>
    <w:p w14:paraId="7285A178" w14:textId="77777777" w:rsidR="00870A87" w:rsidRPr="00903F92" w:rsidRDefault="00870A87" w:rsidP="007D74B6">
      <w:pPr>
        <w:adjustRightInd w:val="0"/>
        <w:rPr>
          <w:bCs/>
          <w:iCs/>
          <w:sz w:val="28"/>
          <w:szCs w:val="28"/>
          <w:lang w:val="uk-UA"/>
        </w:rPr>
      </w:pPr>
    </w:p>
    <w:p w14:paraId="15C377EA" w14:textId="77777777" w:rsidR="00C167F4" w:rsidRDefault="00870A87" w:rsidP="007D74B6">
      <w:pPr>
        <w:adjustRightInd w:val="0"/>
        <w:rPr>
          <w:bCs/>
          <w:iCs/>
          <w:sz w:val="28"/>
          <w:szCs w:val="28"/>
          <w:lang w:val="uk-UA"/>
        </w:rPr>
      </w:pPr>
      <w:r w:rsidRPr="00903F92">
        <w:rPr>
          <w:b/>
          <w:bCs/>
          <w:iCs/>
          <w:sz w:val="28"/>
          <w:szCs w:val="28"/>
          <w:lang w:val="uk-UA"/>
        </w:rPr>
        <w:t xml:space="preserve">Тема 2. </w:t>
      </w:r>
      <w:r w:rsidRPr="00903F92">
        <w:rPr>
          <w:bCs/>
          <w:iCs/>
          <w:sz w:val="28"/>
          <w:szCs w:val="28"/>
          <w:lang w:val="uk-UA"/>
        </w:rPr>
        <w:t>Формування</w:t>
      </w:r>
      <w:r w:rsidR="001F3BC5" w:rsidRPr="00903F92">
        <w:rPr>
          <w:bCs/>
          <w:iCs/>
          <w:sz w:val="28"/>
          <w:szCs w:val="28"/>
          <w:lang w:val="uk-UA"/>
        </w:rPr>
        <w:t xml:space="preserve">  </w:t>
      </w:r>
      <w:r w:rsidRPr="00903F92">
        <w:rPr>
          <w:bCs/>
          <w:iCs/>
          <w:sz w:val="28"/>
          <w:szCs w:val="28"/>
          <w:lang w:val="uk-UA"/>
        </w:rPr>
        <w:t>очікувань</w:t>
      </w:r>
      <w:r w:rsidR="001F3BC5" w:rsidRPr="00903F92">
        <w:rPr>
          <w:bCs/>
          <w:iCs/>
          <w:sz w:val="28"/>
          <w:szCs w:val="28"/>
          <w:lang w:val="uk-UA"/>
        </w:rPr>
        <w:t xml:space="preserve">  </w:t>
      </w:r>
      <w:r w:rsidRPr="00903F92">
        <w:rPr>
          <w:bCs/>
          <w:iCs/>
          <w:sz w:val="28"/>
          <w:szCs w:val="28"/>
          <w:lang w:val="uk-UA"/>
        </w:rPr>
        <w:t>учасникі</w:t>
      </w:r>
      <w:r w:rsidR="001F3BC5" w:rsidRPr="00903F92">
        <w:rPr>
          <w:bCs/>
          <w:iCs/>
          <w:sz w:val="28"/>
          <w:szCs w:val="28"/>
          <w:lang w:val="uk-UA"/>
        </w:rPr>
        <w:t xml:space="preserve">в </w:t>
      </w:r>
    </w:p>
    <w:p w14:paraId="0B905F7A" w14:textId="1E1E9193" w:rsidR="00870A87" w:rsidRPr="00903F92" w:rsidRDefault="001F3BC5" w:rsidP="007D74B6">
      <w:pPr>
        <w:adjustRightInd w:val="0"/>
        <w:rPr>
          <w:bCs/>
          <w:iCs/>
          <w:sz w:val="28"/>
          <w:szCs w:val="28"/>
          <w:lang w:val="uk-UA"/>
        </w:rPr>
      </w:pPr>
      <w:r w:rsidRPr="00903F92">
        <w:rPr>
          <w:bCs/>
          <w:iCs/>
          <w:sz w:val="28"/>
          <w:szCs w:val="28"/>
          <w:lang w:val="uk-UA"/>
        </w:rPr>
        <w:t xml:space="preserve"> </w:t>
      </w:r>
      <w:r w:rsidR="000F132C" w:rsidRPr="00C167F4">
        <w:rPr>
          <w:iCs/>
          <w:sz w:val="28"/>
          <w:szCs w:val="28"/>
          <w:lang w:val="uk-UA"/>
        </w:rPr>
        <w:t>(</w:t>
      </w:r>
      <w:r w:rsidR="00870A87" w:rsidRPr="00C167F4">
        <w:rPr>
          <w:iCs/>
          <w:sz w:val="28"/>
          <w:szCs w:val="28"/>
          <w:lang w:val="uk-UA"/>
        </w:rPr>
        <w:t>практичне</w:t>
      </w:r>
      <w:r w:rsidR="009D2609" w:rsidRPr="00C167F4">
        <w:rPr>
          <w:sz w:val="28"/>
          <w:szCs w:val="28"/>
          <w:lang w:val="uk-UA"/>
        </w:rPr>
        <w:t xml:space="preserve"> заняття</w:t>
      </w:r>
      <w:r w:rsidR="00C167F4" w:rsidRPr="00C167F4">
        <w:rPr>
          <w:iCs/>
          <w:sz w:val="28"/>
          <w:szCs w:val="28"/>
          <w:lang w:val="uk-UA"/>
        </w:rPr>
        <w:t xml:space="preserve"> - </w:t>
      </w:r>
      <w:r w:rsidR="00870A87" w:rsidRPr="00C167F4">
        <w:rPr>
          <w:iCs/>
          <w:sz w:val="28"/>
          <w:szCs w:val="28"/>
          <w:lang w:val="uk-UA"/>
        </w:rPr>
        <w:t>1 година)</w:t>
      </w:r>
      <w:r w:rsidR="00C167F4">
        <w:rPr>
          <w:iCs/>
          <w:sz w:val="28"/>
          <w:szCs w:val="28"/>
          <w:lang w:val="uk-UA"/>
        </w:rPr>
        <w:t>.</w:t>
      </w:r>
    </w:p>
    <w:p w14:paraId="146096FC" w14:textId="77777777" w:rsidR="00F555BA" w:rsidRDefault="00F555BA" w:rsidP="007D74B6">
      <w:pPr>
        <w:rPr>
          <w:b/>
          <w:sz w:val="28"/>
          <w:szCs w:val="28"/>
          <w:lang w:val="uk-UA"/>
        </w:rPr>
      </w:pPr>
    </w:p>
    <w:p w14:paraId="31D1C22A" w14:textId="28F682C7" w:rsidR="00F555BA" w:rsidRDefault="00F555BA" w:rsidP="007D74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Модуль 1. Нормативно-правова база практичного психолога </w:t>
      </w:r>
    </w:p>
    <w:p w14:paraId="7ED6261D" w14:textId="4804CF13" w:rsidR="00F555BA" w:rsidRPr="00F555BA" w:rsidRDefault="00F555BA" w:rsidP="007D74B6">
      <w:pPr>
        <w:rPr>
          <w:bCs/>
          <w:sz w:val="28"/>
          <w:szCs w:val="28"/>
          <w:lang w:val="uk-UA"/>
        </w:rPr>
      </w:pPr>
      <w:r w:rsidRPr="00F555BA">
        <w:rPr>
          <w:bCs/>
          <w:sz w:val="28"/>
          <w:szCs w:val="28"/>
          <w:lang w:val="uk-UA"/>
        </w:rPr>
        <w:t xml:space="preserve">Час за робочою навчальною програмою – </w:t>
      </w:r>
      <w:r w:rsidR="008434B1">
        <w:rPr>
          <w:bCs/>
          <w:sz w:val="28"/>
          <w:szCs w:val="28"/>
          <w:lang w:val="uk-UA"/>
        </w:rPr>
        <w:t>4</w:t>
      </w:r>
      <w:r w:rsidRPr="00F555BA">
        <w:rPr>
          <w:bCs/>
          <w:sz w:val="28"/>
          <w:szCs w:val="28"/>
          <w:lang w:val="uk-UA"/>
        </w:rPr>
        <w:t xml:space="preserve"> години</w:t>
      </w:r>
    </w:p>
    <w:p w14:paraId="70D203DD" w14:textId="43EB1EA2" w:rsidR="00F555BA" w:rsidRPr="00F555BA" w:rsidRDefault="00F555BA" w:rsidP="007D74B6">
      <w:pPr>
        <w:rPr>
          <w:bCs/>
          <w:i/>
          <w:iCs/>
          <w:sz w:val="28"/>
          <w:szCs w:val="28"/>
          <w:lang w:val="uk-UA"/>
        </w:rPr>
      </w:pPr>
    </w:p>
    <w:p w14:paraId="53B2BEF6" w14:textId="5CF1DB6A" w:rsidR="00F555BA" w:rsidRPr="008434B1" w:rsidRDefault="00F555BA" w:rsidP="007D74B6">
      <w:pPr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1.1</w:t>
      </w:r>
      <w:r w:rsidRPr="00F555BA">
        <w:rPr>
          <w:b/>
          <w:sz w:val="28"/>
          <w:szCs w:val="28"/>
          <w:lang w:val="uk-UA"/>
        </w:rPr>
        <w:t xml:space="preserve">. </w:t>
      </w:r>
      <w:proofErr w:type="gramStart"/>
      <w:r w:rsidRPr="00CC41BB">
        <w:rPr>
          <w:bCs/>
          <w:sz w:val="28"/>
          <w:szCs w:val="28"/>
          <w:lang w:val="ru-RU"/>
        </w:rPr>
        <w:t>Психолого-</w:t>
      </w:r>
      <w:proofErr w:type="spellStart"/>
      <w:r w:rsidRPr="00CC41BB">
        <w:rPr>
          <w:bCs/>
          <w:sz w:val="28"/>
          <w:szCs w:val="28"/>
          <w:lang w:val="ru-RU"/>
        </w:rPr>
        <w:t>педагог</w:t>
      </w:r>
      <w:proofErr w:type="gramEnd"/>
      <w:r w:rsidRPr="00CC41BB">
        <w:rPr>
          <w:bCs/>
          <w:sz w:val="28"/>
          <w:szCs w:val="28"/>
          <w:lang w:val="ru-RU"/>
        </w:rPr>
        <w:t>ічний</w:t>
      </w:r>
      <w:proofErr w:type="spellEnd"/>
      <w:r w:rsidRPr="00CC41BB">
        <w:rPr>
          <w:bCs/>
          <w:sz w:val="28"/>
          <w:szCs w:val="28"/>
          <w:lang w:val="ru-RU"/>
        </w:rPr>
        <w:t xml:space="preserve"> </w:t>
      </w:r>
      <w:proofErr w:type="spellStart"/>
      <w:r w:rsidRPr="00CC41BB">
        <w:rPr>
          <w:bCs/>
          <w:sz w:val="28"/>
          <w:szCs w:val="28"/>
          <w:lang w:val="ru-RU"/>
        </w:rPr>
        <w:t>супровід</w:t>
      </w:r>
      <w:proofErr w:type="spellEnd"/>
      <w:r w:rsidRPr="00CC41BB">
        <w:rPr>
          <w:bCs/>
          <w:sz w:val="28"/>
          <w:szCs w:val="28"/>
          <w:lang w:val="ru-RU"/>
        </w:rPr>
        <w:t xml:space="preserve"> </w:t>
      </w:r>
      <w:r w:rsidRPr="00C167F4">
        <w:rPr>
          <w:bCs/>
          <w:sz w:val="28"/>
          <w:szCs w:val="28"/>
          <w:lang w:val="uk-UA"/>
        </w:rPr>
        <w:t xml:space="preserve"> учасників освітнього процесу.  Р</w:t>
      </w:r>
      <w:proofErr w:type="spellStart"/>
      <w:r w:rsidRPr="0013612B">
        <w:rPr>
          <w:bCs/>
          <w:sz w:val="28"/>
          <w:szCs w:val="28"/>
          <w:lang w:val="ru-RU"/>
        </w:rPr>
        <w:t>оль</w:t>
      </w:r>
      <w:proofErr w:type="spellEnd"/>
      <w:r w:rsidRPr="0013612B">
        <w:rPr>
          <w:bCs/>
          <w:sz w:val="28"/>
          <w:szCs w:val="28"/>
          <w:lang w:val="ru-RU"/>
        </w:rPr>
        <w:t xml:space="preserve"> </w:t>
      </w:r>
      <w:proofErr w:type="spellStart"/>
      <w:r w:rsidRPr="0013612B">
        <w:rPr>
          <w:bCs/>
          <w:sz w:val="28"/>
          <w:szCs w:val="28"/>
          <w:lang w:val="ru-RU"/>
        </w:rPr>
        <w:t>командної</w:t>
      </w:r>
      <w:proofErr w:type="spellEnd"/>
      <w:r w:rsidRPr="0013612B">
        <w:rPr>
          <w:bCs/>
          <w:sz w:val="28"/>
          <w:szCs w:val="28"/>
          <w:lang w:val="ru-RU"/>
        </w:rPr>
        <w:t xml:space="preserve"> </w:t>
      </w:r>
      <w:proofErr w:type="spellStart"/>
      <w:r w:rsidRPr="0013612B">
        <w:rPr>
          <w:bCs/>
          <w:sz w:val="28"/>
          <w:szCs w:val="28"/>
          <w:lang w:val="ru-RU"/>
        </w:rPr>
        <w:t>роботи</w:t>
      </w:r>
      <w:proofErr w:type="spellEnd"/>
      <w:r w:rsidRPr="0013612B">
        <w:rPr>
          <w:bCs/>
          <w:sz w:val="28"/>
          <w:szCs w:val="28"/>
          <w:lang w:val="ru-RU"/>
        </w:rPr>
        <w:t xml:space="preserve">. </w:t>
      </w:r>
      <w:r w:rsidR="008434B1" w:rsidRPr="00C167F4">
        <w:rPr>
          <w:bCs/>
          <w:sz w:val="28"/>
          <w:szCs w:val="28"/>
          <w:lang w:val="uk-UA"/>
        </w:rPr>
        <w:t xml:space="preserve"> Професійний стандарт практичного психолога закладу освіти.</w:t>
      </w:r>
    </w:p>
    <w:p w14:paraId="1A7A306B" w14:textId="77777777" w:rsidR="00C167F4" w:rsidRPr="00CC41BB" w:rsidRDefault="00F555BA" w:rsidP="007D74B6">
      <w:pPr>
        <w:adjustRightInd w:val="0"/>
        <w:rPr>
          <w:sz w:val="28"/>
          <w:szCs w:val="28"/>
          <w:lang w:val="ru-RU"/>
        </w:rPr>
      </w:pPr>
      <w:r w:rsidRPr="00CC41BB">
        <w:rPr>
          <w:bCs/>
          <w:sz w:val="28"/>
          <w:szCs w:val="28"/>
          <w:lang w:val="ru-RU"/>
        </w:rPr>
        <w:t>(</w:t>
      </w:r>
      <w:proofErr w:type="spellStart"/>
      <w:r w:rsidRPr="00CC41BB">
        <w:rPr>
          <w:bCs/>
          <w:sz w:val="28"/>
          <w:szCs w:val="28"/>
          <w:lang w:val="ru-RU"/>
        </w:rPr>
        <w:t>лекці</w:t>
      </w:r>
      <w:r>
        <w:rPr>
          <w:bCs/>
          <w:sz w:val="28"/>
          <w:szCs w:val="28"/>
          <w:lang w:val="uk-UA"/>
        </w:rPr>
        <w:t>йне</w:t>
      </w:r>
      <w:proofErr w:type="spellEnd"/>
      <w:r>
        <w:rPr>
          <w:bCs/>
          <w:sz w:val="28"/>
          <w:szCs w:val="28"/>
          <w:lang w:val="uk-UA"/>
        </w:rPr>
        <w:t xml:space="preserve"> заняття </w:t>
      </w:r>
      <w:r w:rsidRPr="00CC41BB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  <w:lang w:val="uk-UA"/>
        </w:rPr>
        <w:t>2</w:t>
      </w:r>
      <w:r w:rsidRPr="00CC41BB">
        <w:rPr>
          <w:bCs/>
          <w:sz w:val="28"/>
          <w:szCs w:val="28"/>
          <w:lang w:val="ru-RU"/>
        </w:rPr>
        <w:t xml:space="preserve"> годин</w:t>
      </w:r>
      <w:r>
        <w:rPr>
          <w:bCs/>
          <w:sz w:val="28"/>
          <w:szCs w:val="28"/>
          <w:lang w:val="uk-UA"/>
        </w:rPr>
        <w:t>и</w:t>
      </w:r>
      <w:r w:rsidR="008434B1">
        <w:rPr>
          <w:bCs/>
          <w:sz w:val="28"/>
          <w:szCs w:val="28"/>
          <w:lang w:val="uk-UA"/>
        </w:rPr>
        <w:t>, практичне заняття – 2 години</w:t>
      </w:r>
      <w:r w:rsidRPr="00CC41BB">
        <w:rPr>
          <w:bCs/>
          <w:sz w:val="28"/>
          <w:szCs w:val="28"/>
          <w:lang w:val="ru-RU"/>
        </w:rPr>
        <w:t>)</w:t>
      </w:r>
    </w:p>
    <w:p w14:paraId="0A1F697F" w14:textId="77777777" w:rsidR="00C167F4" w:rsidRPr="00CC41BB" w:rsidRDefault="00C167F4" w:rsidP="007D74B6">
      <w:pPr>
        <w:adjustRightInd w:val="0"/>
        <w:rPr>
          <w:sz w:val="28"/>
          <w:szCs w:val="28"/>
          <w:lang w:val="ru-RU"/>
        </w:rPr>
      </w:pPr>
    </w:p>
    <w:p w14:paraId="4CF12BAB" w14:textId="5CA03BB5" w:rsidR="00F555BA" w:rsidRPr="00CC41BB" w:rsidRDefault="00F555BA" w:rsidP="007D74B6">
      <w:pPr>
        <w:adjustRightInd w:val="0"/>
        <w:rPr>
          <w:sz w:val="28"/>
          <w:szCs w:val="28"/>
          <w:lang w:val="ru-RU"/>
        </w:rPr>
      </w:pPr>
      <w:r w:rsidRPr="00CC41BB">
        <w:rPr>
          <w:b/>
          <w:bCs/>
          <w:sz w:val="28"/>
          <w:szCs w:val="28"/>
          <w:lang w:val="ru-RU"/>
        </w:rPr>
        <w:t xml:space="preserve"> План  </w:t>
      </w:r>
      <w:proofErr w:type="spellStart"/>
      <w:r w:rsidRPr="00CC41BB">
        <w:rPr>
          <w:b/>
          <w:bCs/>
          <w:sz w:val="28"/>
          <w:szCs w:val="28"/>
          <w:lang w:val="ru-RU"/>
        </w:rPr>
        <w:t>лекційного</w:t>
      </w:r>
      <w:proofErr w:type="spellEnd"/>
      <w:r w:rsidRPr="00CC41B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CC41BB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5B251044" w14:textId="6712C130" w:rsidR="00F555BA" w:rsidRPr="00F555BA" w:rsidRDefault="00EB7BB1" w:rsidP="007D74B6">
      <w:pPr>
        <w:ind w:hanging="13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</w:t>
      </w:r>
      <w:r w:rsidR="00F555BA" w:rsidRPr="00CC41BB">
        <w:rPr>
          <w:sz w:val="28"/>
          <w:szCs w:val="28"/>
          <w:lang w:val="ru-RU"/>
        </w:rPr>
        <w:t>1.1.1.</w:t>
      </w:r>
      <w:r w:rsidR="00F555BA">
        <w:rPr>
          <w:sz w:val="28"/>
          <w:szCs w:val="28"/>
          <w:lang w:val="uk-UA"/>
        </w:rPr>
        <w:t xml:space="preserve">Ознайомлення з </w:t>
      </w:r>
      <w:r w:rsidR="00F555BA" w:rsidRPr="00CC41BB">
        <w:rPr>
          <w:sz w:val="28"/>
          <w:szCs w:val="28"/>
          <w:lang w:val="ru-RU"/>
        </w:rPr>
        <w:t xml:space="preserve"> </w:t>
      </w:r>
      <w:r w:rsidR="00F555BA">
        <w:rPr>
          <w:sz w:val="28"/>
          <w:szCs w:val="28"/>
          <w:lang w:val="uk-UA"/>
        </w:rPr>
        <w:t>н</w:t>
      </w:r>
      <w:proofErr w:type="spellStart"/>
      <w:r w:rsidR="00F555BA" w:rsidRPr="00CC41BB">
        <w:rPr>
          <w:sz w:val="28"/>
          <w:szCs w:val="28"/>
          <w:lang w:val="ru-RU"/>
        </w:rPr>
        <w:t>ормативно-правов</w:t>
      </w:r>
      <w:r w:rsidR="00F555BA">
        <w:rPr>
          <w:sz w:val="28"/>
          <w:szCs w:val="28"/>
          <w:lang w:val="uk-UA"/>
        </w:rPr>
        <w:t>ою</w:t>
      </w:r>
      <w:proofErr w:type="spellEnd"/>
      <w:r w:rsidR="00F555BA" w:rsidRPr="00CC41BB">
        <w:rPr>
          <w:sz w:val="28"/>
          <w:szCs w:val="28"/>
          <w:lang w:val="ru-RU"/>
        </w:rPr>
        <w:t xml:space="preserve"> баз</w:t>
      </w:r>
      <w:proofErr w:type="spellStart"/>
      <w:r w:rsidR="00F555BA">
        <w:rPr>
          <w:sz w:val="28"/>
          <w:szCs w:val="28"/>
          <w:lang w:val="uk-UA"/>
        </w:rPr>
        <w:t>ою</w:t>
      </w:r>
      <w:proofErr w:type="spellEnd"/>
      <w:r w:rsidR="00F555BA">
        <w:rPr>
          <w:sz w:val="28"/>
          <w:szCs w:val="28"/>
          <w:lang w:val="uk-UA"/>
        </w:rPr>
        <w:t xml:space="preserve"> практичного психолога</w:t>
      </w:r>
      <w:r w:rsidR="00F555BA" w:rsidRPr="00CC41BB">
        <w:rPr>
          <w:sz w:val="28"/>
          <w:szCs w:val="28"/>
          <w:lang w:val="ru-RU"/>
        </w:rPr>
        <w:t>.</w:t>
      </w:r>
    </w:p>
    <w:p w14:paraId="37EDF60B" w14:textId="55BF2FF6" w:rsidR="00F555BA" w:rsidRPr="00F555BA" w:rsidRDefault="00EB7BB1" w:rsidP="007D74B6">
      <w:pPr>
        <w:ind w:hanging="132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</w:t>
      </w:r>
      <w:r w:rsidR="00F555BA" w:rsidRPr="00F555BA">
        <w:rPr>
          <w:sz w:val="28"/>
          <w:szCs w:val="28"/>
          <w:lang w:val="ru-RU"/>
        </w:rPr>
        <w:t xml:space="preserve">1.1.2. </w:t>
      </w:r>
      <w:proofErr w:type="spellStart"/>
      <w:r w:rsidR="00F555BA" w:rsidRPr="00CC41BB">
        <w:rPr>
          <w:sz w:val="28"/>
          <w:szCs w:val="28"/>
          <w:lang w:val="ru-RU"/>
        </w:rPr>
        <w:t>Сутність</w:t>
      </w:r>
      <w:proofErr w:type="spellEnd"/>
      <w:r w:rsidR="00F555BA" w:rsidRPr="00CC41BB">
        <w:rPr>
          <w:sz w:val="28"/>
          <w:szCs w:val="28"/>
          <w:lang w:val="ru-RU"/>
        </w:rPr>
        <w:t xml:space="preserve"> і </w:t>
      </w:r>
      <w:proofErr w:type="spellStart"/>
      <w:r w:rsidR="00F555BA" w:rsidRPr="00CC41BB">
        <w:rPr>
          <w:sz w:val="28"/>
          <w:szCs w:val="28"/>
          <w:lang w:val="ru-RU"/>
        </w:rPr>
        <w:t>завдання</w:t>
      </w:r>
      <w:proofErr w:type="spellEnd"/>
      <w:r w:rsidR="00F555BA" w:rsidRPr="00CC41BB">
        <w:rPr>
          <w:sz w:val="28"/>
          <w:szCs w:val="28"/>
          <w:lang w:val="ru-RU"/>
        </w:rPr>
        <w:t xml:space="preserve"> </w:t>
      </w:r>
      <w:proofErr w:type="gramStart"/>
      <w:r w:rsidR="00F555BA" w:rsidRPr="00CC41BB">
        <w:rPr>
          <w:sz w:val="28"/>
          <w:szCs w:val="28"/>
          <w:lang w:val="ru-RU"/>
        </w:rPr>
        <w:t>психолого-</w:t>
      </w:r>
      <w:proofErr w:type="spellStart"/>
      <w:r w:rsidR="00F555BA" w:rsidRPr="00CC41BB">
        <w:rPr>
          <w:sz w:val="28"/>
          <w:szCs w:val="28"/>
          <w:lang w:val="ru-RU"/>
        </w:rPr>
        <w:t>педагог</w:t>
      </w:r>
      <w:proofErr w:type="gramEnd"/>
      <w:r w:rsidR="00F555BA" w:rsidRPr="00CC41BB">
        <w:rPr>
          <w:sz w:val="28"/>
          <w:szCs w:val="28"/>
          <w:lang w:val="ru-RU"/>
        </w:rPr>
        <w:t>ічного</w:t>
      </w:r>
      <w:proofErr w:type="spellEnd"/>
      <w:r w:rsidR="00F555BA" w:rsidRPr="00CC41BB">
        <w:rPr>
          <w:sz w:val="28"/>
          <w:szCs w:val="28"/>
          <w:lang w:val="ru-RU"/>
        </w:rPr>
        <w:t xml:space="preserve"> </w:t>
      </w:r>
      <w:proofErr w:type="spellStart"/>
      <w:r w:rsidR="00F555BA" w:rsidRPr="00CC41BB">
        <w:rPr>
          <w:sz w:val="28"/>
          <w:szCs w:val="28"/>
          <w:lang w:val="ru-RU"/>
        </w:rPr>
        <w:t>супроводу</w:t>
      </w:r>
      <w:proofErr w:type="spellEnd"/>
      <w:r w:rsidR="00F555BA" w:rsidRPr="00CC41BB">
        <w:rPr>
          <w:sz w:val="28"/>
          <w:szCs w:val="28"/>
          <w:lang w:val="ru-RU"/>
        </w:rPr>
        <w:t xml:space="preserve"> </w:t>
      </w:r>
      <w:r w:rsidR="00F555BA">
        <w:rPr>
          <w:sz w:val="28"/>
          <w:szCs w:val="28"/>
          <w:lang w:val="uk-UA"/>
        </w:rPr>
        <w:t>учасників освітнього процесу</w:t>
      </w:r>
      <w:r w:rsidR="008434B1">
        <w:rPr>
          <w:sz w:val="28"/>
          <w:szCs w:val="28"/>
          <w:lang w:val="uk-UA"/>
        </w:rPr>
        <w:t xml:space="preserve"> відповідно до професійного стандарту практичного психолога закладу освіти.</w:t>
      </w:r>
    </w:p>
    <w:p w14:paraId="3F04C8B5" w14:textId="25043B19" w:rsidR="00F555BA" w:rsidRDefault="00EB7BB1" w:rsidP="007D74B6">
      <w:pPr>
        <w:ind w:hanging="13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</w:t>
      </w:r>
      <w:r w:rsidR="00F555BA" w:rsidRPr="00CC41BB">
        <w:rPr>
          <w:sz w:val="28"/>
          <w:szCs w:val="28"/>
          <w:lang w:val="ru-RU"/>
        </w:rPr>
        <w:t xml:space="preserve">1.1.3. </w:t>
      </w:r>
      <w:r w:rsidR="00F555BA" w:rsidRPr="00F555BA">
        <w:rPr>
          <w:sz w:val="28"/>
          <w:szCs w:val="28"/>
          <w:lang w:val="ru-RU"/>
        </w:rPr>
        <w:t xml:space="preserve">Роль </w:t>
      </w:r>
      <w:proofErr w:type="spellStart"/>
      <w:r w:rsidR="00F555BA" w:rsidRPr="00F555BA">
        <w:rPr>
          <w:sz w:val="28"/>
          <w:szCs w:val="28"/>
          <w:lang w:val="ru-RU"/>
        </w:rPr>
        <w:t>учасників</w:t>
      </w:r>
      <w:proofErr w:type="spellEnd"/>
      <w:r w:rsidR="00F555BA" w:rsidRPr="00F555BA">
        <w:rPr>
          <w:sz w:val="28"/>
          <w:szCs w:val="28"/>
          <w:lang w:val="ru-RU"/>
        </w:rPr>
        <w:t xml:space="preserve"> </w:t>
      </w:r>
      <w:proofErr w:type="spellStart"/>
      <w:r w:rsidR="00F555BA" w:rsidRPr="00F555BA">
        <w:rPr>
          <w:sz w:val="28"/>
          <w:szCs w:val="28"/>
          <w:lang w:val="ru-RU"/>
        </w:rPr>
        <w:t>команди</w:t>
      </w:r>
      <w:proofErr w:type="spellEnd"/>
      <w:r w:rsidR="00F555BA" w:rsidRPr="00F555BA">
        <w:rPr>
          <w:sz w:val="28"/>
          <w:szCs w:val="28"/>
          <w:lang w:val="ru-RU"/>
        </w:rPr>
        <w:t xml:space="preserve"> психолого-</w:t>
      </w:r>
      <w:proofErr w:type="spellStart"/>
      <w:r w:rsidR="00F555BA" w:rsidRPr="00F555BA">
        <w:rPr>
          <w:sz w:val="28"/>
          <w:szCs w:val="28"/>
          <w:lang w:val="ru-RU"/>
        </w:rPr>
        <w:t>педагогічного</w:t>
      </w:r>
      <w:proofErr w:type="spellEnd"/>
      <w:r w:rsidR="00F555BA" w:rsidRPr="00F555BA">
        <w:rPr>
          <w:sz w:val="28"/>
          <w:szCs w:val="28"/>
          <w:lang w:val="ru-RU"/>
        </w:rPr>
        <w:t xml:space="preserve"> </w:t>
      </w:r>
      <w:proofErr w:type="spellStart"/>
      <w:r w:rsidR="00F555BA" w:rsidRPr="00F555BA">
        <w:rPr>
          <w:sz w:val="28"/>
          <w:szCs w:val="28"/>
          <w:lang w:val="ru-RU"/>
        </w:rPr>
        <w:t>супроводу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 w:rsidR="00F555BA" w:rsidRPr="00F555BA">
        <w:rPr>
          <w:sz w:val="28"/>
          <w:szCs w:val="28"/>
          <w:lang w:val="ru-RU"/>
        </w:rPr>
        <w:t>.</w:t>
      </w:r>
    </w:p>
    <w:p w14:paraId="256ADAE8" w14:textId="77777777" w:rsidR="00C167F4" w:rsidRDefault="008434B1" w:rsidP="007D74B6">
      <w:pPr>
        <w:ind w:hanging="1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14:paraId="2E5BFFD5" w14:textId="0F5CC915" w:rsidR="008434B1" w:rsidRPr="008434B1" w:rsidRDefault="008434B1" w:rsidP="007D74B6">
      <w:pPr>
        <w:ind w:hanging="132"/>
        <w:rPr>
          <w:b/>
          <w:bCs/>
          <w:sz w:val="28"/>
          <w:szCs w:val="28"/>
          <w:lang w:val="ru-RU"/>
        </w:rPr>
      </w:pPr>
      <w:r w:rsidRPr="008434B1">
        <w:rPr>
          <w:b/>
          <w:bCs/>
          <w:sz w:val="28"/>
          <w:szCs w:val="28"/>
          <w:lang w:val="ru-RU"/>
        </w:rPr>
        <w:t xml:space="preserve">План практичного </w:t>
      </w:r>
      <w:proofErr w:type="spellStart"/>
      <w:r w:rsidRPr="008434B1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69BAE6CA" w14:textId="04099BDC" w:rsidR="008434B1" w:rsidRDefault="008434B1" w:rsidP="007D74B6">
      <w:pPr>
        <w:pStyle w:val="a5"/>
        <w:numPr>
          <w:ilvl w:val="2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Опрацювання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загальних</w:t>
      </w:r>
      <w:proofErr w:type="spellEnd"/>
      <w:r>
        <w:rPr>
          <w:sz w:val="28"/>
          <w:szCs w:val="28"/>
          <w:lang w:val="ru-RU"/>
        </w:rPr>
        <w:t xml:space="preserve">  та </w:t>
      </w:r>
      <w:proofErr w:type="spellStart"/>
      <w:r>
        <w:rPr>
          <w:sz w:val="28"/>
          <w:szCs w:val="28"/>
          <w:lang w:val="ru-RU"/>
        </w:rPr>
        <w:t>професійних</w:t>
      </w:r>
      <w:proofErr w:type="spellEnd"/>
      <w:r>
        <w:rPr>
          <w:sz w:val="28"/>
          <w:szCs w:val="28"/>
          <w:lang w:val="ru-RU"/>
        </w:rPr>
        <w:t xml:space="preserve"> компетентностей практичного психолога закладу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професійного</w:t>
      </w:r>
      <w:proofErr w:type="spellEnd"/>
      <w:r>
        <w:rPr>
          <w:sz w:val="28"/>
          <w:szCs w:val="28"/>
          <w:lang w:val="ru-RU"/>
        </w:rPr>
        <w:t xml:space="preserve"> стандарту.</w:t>
      </w:r>
    </w:p>
    <w:p w14:paraId="7FACF9A5" w14:textId="0776160E" w:rsidR="008434B1" w:rsidRPr="008434B1" w:rsidRDefault="008434B1" w:rsidP="007D74B6">
      <w:pPr>
        <w:pStyle w:val="a5"/>
        <w:numPr>
          <w:ilvl w:val="2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Форум </w:t>
      </w:r>
      <w:proofErr w:type="spellStart"/>
      <w:r>
        <w:rPr>
          <w:sz w:val="28"/>
          <w:szCs w:val="28"/>
          <w:lang w:val="ru-RU"/>
        </w:rPr>
        <w:t>ідей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пропозицій</w:t>
      </w:r>
      <w:proofErr w:type="spellEnd"/>
      <w:r>
        <w:rPr>
          <w:sz w:val="28"/>
          <w:szCs w:val="28"/>
          <w:lang w:val="ru-RU"/>
        </w:rPr>
        <w:t>.</w:t>
      </w:r>
    </w:p>
    <w:p w14:paraId="67FDC832" w14:textId="77777777" w:rsidR="00F555BA" w:rsidRDefault="00F555BA" w:rsidP="007D74B6">
      <w:pPr>
        <w:rPr>
          <w:b/>
          <w:sz w:val="28"/>
          <w:szCs w:val="28"/>
          <w:lang w:val="uk-UA"/>
        </w:rPr>
      </w:pPr>
    </w:p>
    <w:p w14:paraId="72320F7B" w14:textId="7F573ABA" w:rsidR="00870A87" w:rsidRPr="000065BB" w:rsidRDefault="005A38CB" w:rsidP="007D74B6">
      <w:pPr>
        <w:rPr>
          <w:b/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t>Модуль </w:t>
      </w:r>
      <w:r w:rsidR="00EB7BB1">
        <w:rPr>
          <w:b/>
          <w:sz w:val="28"/>
          <w:szCs w:val="28"/>
          <w:lang w:val="uk-UA"/>
        </w:rPr>
        <w:t>2</w:t>
      </w:r>
      <w:r w:rsidRPr="003B3D40">
        <w:rPr>
          <w:b/>
          <w:sz w:val="28"/>
          <w:szCs w:val="28"/>
          <w:lang w:val="uk-UA"/>
        </w:rPr>
        <w:t>. </w:t>
      </w:r>
      <w:proofErr w:type="spellStart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Мотивація</w:t>
      </w:r>
      <w:proofErr w:type="spellEnd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успіху</w:t>
      </w:r>
      <w:proofErr w:type="spellEnd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і</w:t>
      </w:r>
      <w:proofErr w:type="gramStart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м</w:t>
      </w:r>
      <w:proofErr w:type="gramEnd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іджева</w:t>
      </w:r>
      <w:proofErr w:type="spellEnd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>компетенція</w:t>
      </w:r>
      <w:proofErr w:type="spellEnd"/>
      <w:r w:rsidR="000C3805" w:rsidRPr="00CC41BB">
        <w:rPr>
          <w:rStyle w:val="aa"/>
          <w:b w:val="0"/>
          <w:bCs w:val="0"/>
          <w:sz w:val="28"/>
          <w:szCs w:val="28"/>
          <w:shd w:val="clear" w:color="auto" w:fill="FFFFFF"/>
          <w:lang w:val="ru-RU"/>
        </w:rPr>
        <w:t xml:space="preserve"> психолога</w:t>
      </w:r>
      <w:r w:rsidR="000065BB" w:rsidRPr="00C167F4">
        <w:rPr>
          <w:rStyle w:val="aa"/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EB7BB1" w:rsidRPr="00C167F4">
        <w:rPr>
          <w:rStyle w:val="aa"/>
          <w:b w:val="0"/>
          <w:bCs w:val="0"/>
          <w:sz w:val="28"/>
          <w:szCs w:val="28"/>
          <w:shd w:val="clear" w:color="auto" w:fill="FFFFFF"/>
          <w:lang w:val="uk-UA"/>
        </w:rPr>
        <w:t xml:space="preserve"> Роль практичного психолога в Новій українській школі.</w:t>
      </w:r>
    </w:p>
    <w:p w14:paraId="0588D4C7" w14:textId="15868819" w:rsidR="00870A87" w:rsidRPr="00C167F4" w:rsidRDefault="00870A87" w:rsidP="007D74B6">
      <w:pPr>
        <w:rPr>
          <w:bCs/>
          <w:iCs/>
          <w:sz w:val="28"/>
          <w:szCs w:val="28"/>
          <w:lang w:val="uk-UA"/>
        </w:rPr>
      </w:pPr>
      <w:r w:rsidRPr="00EB7BB1">
        <w:rPr>
          <w:iCs/>
          <w:sz w:val="28"/>
          <w:szCs w:val="28"/>
          <w:lang w:val="uk-UA"/>
        </w:rPr>
        <w:t xml:space="preserve">Час </w:t>
      </w:r>
      <w:r w:rsidRPr="00EB7BB1">
        <w:rPr>
          <w:bCs/>
          <w:iCs/>
          <w:sz w:val="28"/>
          <w:szCs w:val="28"/>
          <w:lang w:val="uk-UA"/>
        </w:rPr>
        <w:t>за робочою</w:t>
      </w:r>
      <w:r w:rsidR="005A1193" w:rsidRPr="00EB7BB1">
        <w:rPr>
          <w:bCs/>
          <w:iCs/>
          <w:sz w:val="28"/>
          <w:szCs w:val="28"/>
          <w:lang w:val="uk-UA"/>
        </w:rPr>
        <w:t xml:space="preserve">  </w:t>
      </w:r>
      <w:r w:rsidRPr="00EB7BB1">
        <w:rPr>
          <w:bCs/>
          <w:iCs/>
          <w:sz w:val="28"/>
          <w:szCs w:val="28"/>
          <w:lang w:val="uk-UA"/>
        </w:rPr>
        <w:t>навчальною</w:t>
      </w:r>
      <w:r w:rsidR="005A1193" w:rsidRPr="00EB7BB1">
        <w:rPr>
          <w:bCs/>
          <w:iCs/>
          <w:sz w:val="28"/>
          <w:szCs w:val="28"/>
          <w:lang w:val="uk-UA"/>
        </w:rPr>
        <w:t xml:space="preserve">  </w:t>
      </w:r>
      <w:r w:rsidRPr="00EB7BB1">
        <w:rPr>
          <w:bCs/>
          <w:iCs/>
          <w:sz w:val="28"/>
          <w:szCs w:val="28"/>
          <w:lang w:val="uk-UA"/>
        </w:rPr>
        <w:t>програмою</w:t>
      </w:r>
      <w:r w:rsidR="00951269" w:rsidRPr="00EB7BB1">
        <w:rPr>
          <w:iCs/>
          <w:sz w:val="28"/>
          <w:szCs w:val="28"/>
          <w:lang w:val="uk-UA"/>
        </w:rPr>
        <w:t xml:space="preserve"> – </w:t>
      </w:r>
      <w:r w:rsidR="00951269" w:rsidRPr="00C167F4">
        <w:rPr>
          <w:bCs/>
          <w:iCs/>
          <w:sz w:val="28"/>
          <w:szCs w:val="28"/>
          <w:lang w:val="uk-UA"/>
        </w:rPr>
        <w:t>4</w:t>
      </w:r>
      <w:r w:rsidR="00F555BA" w:rsidRPr="00C167F4">
        <w:rPr>
          <w:bCs/>
          <w:iCs/>
          <w:sz w:val="28"/>
          <w:szCs w:val="28"/>
          <w:lang w:val="uk-UA"/>
        </w:rPr>
        <w:t xml:space="preserve"> </w:t>
      </w:r>
      <w:r w:rsidRPr="00C167F4">
        <w:rPr>
          <w:bCs/>
          <w:iCs/>
          <w:sz w:val="28"/>
          <w:szCs w:val="28"/>
          <w:lang w:val="uk-UA"/>
        </w:rPr>
        <w:t>годин</w:t>
      </w:r>
      <w:r w:rsidR="00951269" w:rsidRPr="00C167F4">
        <w:rPr>
          <w:bCs/>
          <w:iCs/>
          <w:sz w:val="28"/>
          <w:szCs w:val="28"/>
          <w:lang w:val="uk-UA"/>
        </w:rPr>
        <w:t>и</w:t>
      </w:r>
    </w:p>
    <w:p w14:paraId="6D5789C4" w14:textId="77777777" w:rsidR="00870A87" w:rsidRPr="003B3D40" w:rsidRDefault="00870A87" w:rsidP="007D74B6">
      <w:pPr>
        <w:rPr>
          <w:i/>
          <w:sz w:val="28"/>
          <w:szCs w:val="28"/>
          <w:lang w:val="uk-UA"/>
        </w:rPr>
      </w:pPr>
    </w:p>
    <w:p w14:paraId="524D1C3D" w14:textId="440EB5DA" w:rsidR="003F51FE" w:rsidRPr="003B3D40" w:rsidRDefault="00AA57C2" w:rsidP="007D74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F8273E">
        <w:rPr>
          <w:b/>
          <w:sz w:val="28"/>
          <w:szCs w:val="28"/>
          <w:lang w:val="uk-UA"/>
        </w:rPr>
        <w:t>2</w:t>
      </w:r>
      <w:r w:rsidR="009A7A37" w:rsidRPr="003B3D40">
        <w:rPr>
          <w:b/>
          <w:sz w:val="28"/>
          <w:szCs w:val="28"/>
          <w:lang w:val="uk-UA"/>
        </w:rPr>
        <w:t>.1</w:t>
      </w:r>
      <w:r w:rsidR="004A5659" w:rsidRPr="003B3D40">
        <w:rPr>
          <w:b/>
          <w:sz w:val="28"/>
          <w:szCs w:val="28"/>
          <w:lang w:val="uk-UA"/>
        </w:rPr>
        <w:t>.</w:t>
      </w:r>
      <w:r w:rsidR="000C3805">
        <w:rPr>
          <w:sz w:val="28"/>
          <w:szCs w:val="28"/>
          <w:lang w:val="uk-UA"/>
        </w:rPr>
        <w:t>Психологічний зміст іміджу  практичного психолога .</w:t>
      </w:r>
    </w:p>
    <w:p w14:paraId="734129B2" w14:textId="77777777" w:rsidR="009A7A37" w:rsidRPr="00EB7BB1" w:rsidRDefault="009A7A37" w:rsidP="007D74B6">
      <w:pPr>
        <w:rPr>
          <w:bCs/>
          <w:iCs/>
          <w:sz w:val="28"/>
          <w:szCs w:val="28"/>
          <w:lang w:val="uk-UA"/>
        </w:rPr>
      </w:pPr>
      <w:r w:rsidRPr="00EB7BB1">
        <w:rPr>
          <w:bCs/>
          <w:sz w:val="28"/>
          <w:szCs w:val="28"/>
          <w:lang w:val="uk-UA"/>
        </w:rPr>
        <w:t>(</w:t>
      </w:r>
      <w:r w:rsidR="00761323" w:rsidRPr="00EB7BB1">
        <w:rPr>
          <w:bCs/>
          <w:sz w:val="28"/>
          <w:szCs w:val="28"/>
          <w:lang w:val="uk-UA"/>
        </w:rPr>
        <w:t>лекційне</w:t>
      </w:r>
      <w:r w:rsidR="005A1193" w:rsidRPr="00EB7BB1">
        <w:rPr>
          <w:bCs/>
          <w:sz w:val="28"/>
          <w:szCs w:val="28"/>
          <w:lang w:val="uk-UA"/>
        </w:rPr>
        <w:t xml:space="preserve">  </w:t>
      </w:r>
      <w:r w:rsidR="00761323" w:rsidRPr="00EB7BB1">
        <w:rPr>
          <w:bCs/>
          <w:sz w:val="28"/>
          <w:szCs w:val="28"/>
          <w:lang w:val="uk-UA"/>
        </w:rPr>
        <w:t>заняття</w:t>
      </w:r>
      <w:r w:rsidRPr="00EB7BB1">
        <w:rPr>
          <w:bCs/>
          <w:sz w:val="28"/>
          <w:szCs w:val="28"/>
          <w:lang w:val="uk-UA"/>
        </w:rPr>
        <w:t xml:space="preserve"> -</w:t>
      </w:r>
      <w:r w:rsidRPr="00EB7BB1">
        <w:rPr>
          <w:bCs/>
          <w:iCs/>
          <w:sz w:val="28"/>
          <w:szCs w:val="28"/>
          <w:lang w:val="uk-UA"/>
        </w:rPr>
        <w:t>2 години)</w:t>
      </w:r>
    </w:p>
    <w:p w14:paraId="6D1D1138" w14:textId="77777777" w:rsidR="00C167F4" w:rsidRDefault="00C167F4" w:rsidP="007D74B6">
      <w:pPr>
        <w:rPr>
          <w:b/>
          <w:sz w:val="28"/>
          <w:szCs w:val="28"/>
          <w:lang w:val="uk-UA"/>
        </w:rPr>
      </w:pPr>
    </w:p>
    <w:p w14:paraId="25E99431" w14:textId="4FA0F67E" w:rsidR="009A7A37" w:rsidRPr="00903F92" w:rsidRDefault="009A7A37" w:rsidP="007D74B6">
      <w:pPr>
        <w:rPr>
          <w:b/>
          <w:sz w:val="28"/>
          <w:szCs w:val="28"/>
          <w:lang w:val="uk-UA"/>
        </w:rPr>
      </w:pPr>
      <w:r w:rsidRPr="00903F92">
        <w:rPr>
          <w:b/>
          <w:sz w:val="28"/>
          <w:szCs w:val="28"/>
          <w:lang w:val="uk-UA"/>
        </w:rPr>
        <w:t>План лекційного</w:t>
      </w:r>
      <w:r w:rsidR="005A1193" w:rsidRPr="00903F92">
        <w:rPr>
          <w:b/>
          <w:sz w:val="28"/>
          <w:szCs w:val="28"/>
          <w:lang w:val="uk-UA"/>
        </w:rPr>
        <w:t xml:space="preserve">  </w:t>
      </w:r>
      <w:r w:rsidRPr="00903F92">
        <w:rPr>
          <w:b/>
          <w:sz w:val="28"/>
          <w:szCs w:val="28"/>
          <w:lang w:val="uk-UA"/>
        </w:rPr>
        <w:t>заняття</w:t>
      </w:r>
    </w:p>
    <w:p w14:paraId="0CE6DF77" w14:textId="59C959CD" w:rsidR="00870A87" w:rsidRPr="00903F92" w:rsidRDefault="00870A87" w:rsidP="007D74B6">
      <w:pPr>
        <w:rPr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1.1.1. </w:t>
      </w:r>
      <w:r w:rsidR="00A479CD">
        <w:rPr>
          <w:sz w:val="28"/>
          <w:szCs w:val="28"/>
          <w:lang w:val="uk-UA"/>
        </w:rPr>
        <w:t>Теоретична модель іміджу п</w:t>
      </w:r>
      <w:r w:rsidR="00EB7BB1">
        <w:rPr>
          <w:sz w:val="28"/>
          <w:szCs w:val="28"/>
          <w:lang w:val="uk-UA"/>
        </w:rPr>
        <w:t>рактичного психолога</w:t>
      </w:r>
      <w:r w:rsidR="00A479CD">
        <w:rPr>
          <w:sz w:val="28"/>
          <w:szCs w:val="28"/>
          <w:lang w:val="uk-UA"/>
        </w:rPr>
        <w:t xml:space="preserve">. </w:t>
      </w:r>
    </w:p>
    <w:p w14:paraId="10178C89" w14:textId="0EF12D25" w:rsidR="002A731D" w:rsidRDefault="009A7A37" w:rsidP="007D74B6">
      <w:pPr>
        <w:pBdr>
          <w:bottom w:val="single" w:sz="4" w:space="14" w:color="auto"/>
        </w:pBdr>
        <w:shd w:val="clear" w:color="auto" w:fill="FFFFFF"/>
        <w:rPr>
          <w:rStyle w:val="21"/>
          <w:color w:val="auto"/>
          <w:sz w:val="28"/>
          <w:szCs w:val="28"/>
        </w:rPr>
      </w:pPr>
      <w:r w:rsidRPr="00903F92">
        <w:rPr>
          <w:rStyle w:val="21"/>
          <w:color w:val="auto"/>
          <w:sz w:val="28"/>
          <w:szCs w:val="28"/>
        </w:rPr>
        <w:t>1.1.2.</w:t>
      </w:r>
      <w:r w:rsidR="00A479CD">
        <w:rPr>
          <w:rStyle w:val="21"/>
          <w:color w:val="auto"/>
          <w:sz w:val="28"/>
          <w:szCs w:val="28"/>
        </w:rPr>
        <w:t xml:space="preserve">Аналіз переваг та очікувань учасників освітнього процесу щодо </w:t>
      </w:r>
      <w:r w:rsidR="00A479CD" w:rsidRPr="00EB7BB1">
        <w:rPr>
          <w:rStyle w:val="21"/>
          <w:color w:val="auto"/>
          <w:sz w:val="28"/>
          <w:szCs w:val="28"/>
        </w:rPr>
        <w:t>позитивного іміджу працівників психологічної служ</w:t>
      </w:r>
      <w:r w:rsidR="00EB7BB1">
        <w:rPr>
          <w:rStyle w:val="21"/>
          <w:color w:val="auto"/>
          <w:sz w:val="28"/>
          <w:szCs w:val="28"/>
        </w:rPr>
        <w:t>б</w:t>
      </w:r>
      <w:r w:rsidR="00A479CD" w:rsidRPr="00EB7BB1">
        <w:rPr>
          <w:rStyle w:val="21"/>
          <w:color w:val="auto"/>
          <w:sz w:val="28"/>
          <w:szCs w:val="28"/>
        </w:rPr>
        <w:t>и.</w:t>
      </w:r>
    </w:p>
    <w:p w14:paraId="5C876BC8" w14:textId="734A5A7B" w:rsidR="00870A87" w:rsidRPr="00EB7BB1" w:rsidRDefault="00EB7BB1" w:rsidP="007D74B6">
      <w:pPr>
        <w:pBdr>
          <w:bottom w:val="single" w:sz="4" w:space="14" w:color="auto"/>
        </w:pBdr>
        <w:shd w:val="clear" w:color="auto" w:fill="FFFFFF"/>
        <w:rPr>
          <w:b/>
          <w:sz w:val="28"/>
          <w:szCs w:val="28"/>
          <w:lang w:val="uk-UA"/>
        </w:rPr>
      </w:pPr>
      <w:r>
        <w:rPr>
          <w:rStyle w:val="21"/>
          <w:color w:val="auto"/>
          <w:sz w:val="28"/>
          <w:szCs w:val="28"/>
        </w:rPr>
        <w:t xml:space="preserve">1.1.3.Ефективний психологічний супровід учасників освітнього процесу в </w:t>
      </w:r>
      <w:r w:rsidR="007D74B6">
        <w:rPr>
          <w:rStyle w:val="21"/>
          <w:color w:val="auto"/>
          <w:sz w:val="28"/>
          <w:szCs w:val="28"/>
        </w:rPr>
        <w:lastRenderedPageBreak/>
        <w:t>умовах НУШ.</w:t>
      </w:r>
    </w:p>
    <w:p w14:paraId="07E4CD81" w14:textId="77777777" w:rsidR="00B262FD" w:rsidRDefault="00B262FD" w:rsidP="007D74B6">
      <w:pPr>
        <w:rPr>
          <w:b/>
          <w:iCs/>
          <w:sz w:val="28"/>
          <w:szCs w:val="28"/>
          <w:lang w:val="uk-UA"/>
        </w:rPr>
      </w:pPr>
    </w:p>
    <w:p w14:paraId="01AE343F" w14:textId="06BE494C" w:rsidR="00C167F4" w:rsidRDefault="009936EC" w:rsidP="007D74B6">
      <w:pPr>
        <w:rPr>
          <w:sz w:val="28"/>
          <w:szCs w:val="28"/>
          <w:lang w:val="uk-UA"/>
        </w:rPr>
      </w:pPr>
      <w:r w:rsidRPr="00EB7BB1">
        <w:rPr>
          <w:b/>
          <w:iCs/>
          <w:sz w:val="28"/>
          <w:szCs w:val="28"/>
          <w:lang w:val="uk-UA"/>
        </w:rPr>
        <w:t xml:space="preserve">Тема </w:t>
      </w:r>
      <w:r w:rsidR="00F8273E">
        <w:rPr>
          <w:b/>
          <w:iCs/>
          <w:sz w:val="28"/>
          <w:szCs w:val="28"/>
          <w:lang w:val="uk-UA"/>
        </w:rPr>
        <w:t>2</w:t>
      </w:r>
      <w:r w:rsidRPr="00EB7BB1">
        <w:rPr>
          <w:b/>
          <w:iCs/>
          <w:sz w:val="28"/>
          <w:szCs w:val="28"/>
          <w:lang w:val="uk-UA"/>
        </w:rPr>
        <w:t>.</w:t>
      </w:r>
      <w:r w:rsidR="00870A87" w:rsidRPr="00EB7BB1">
        <w:rPr>
          <w:b/>
          <w:iCs/>
          <w:sz w:val="28"/>
          <w:szCs w:val="28"/>
          <w:lang w:val="uk-UA"/>
        </w:rPr>
        <w:t>2.</w:t>
      </w:r>
      <w:r w:rsidR="00A479CD">
        <w:rPr>
          <w:sz w:val="28"/>
          <w:szCs w:val="28"/>
          <w:lang w:val="uk-UA"/>
        </w:rPr>
        <w:t xml:space="preserve">  </w:t>
      </w:r>
      <w:r w:rsidR="00CD2022">
        <w:rPr>
          <w:sz w:val="28"/>
          <w:szCs w:val="28"/>
          <w:lang w:val="uk-UA"/>
        </w:rPr>
        <w:t>Роль працівників психологічної служби в закладі освіти, скарбниця думок</w:t>
      </w:r>
      <w:r w:rsidR="00DD249C" w:rsidRPr="003B3D40">
        <w:rPr>
          <w:spacing w:val="3"/>
          <w:sz w:val="28"/>
          <w:szCs w:val="28"/>
          <w:lang w:val="uk-UA"/>
        </w:rPr>
        <w:t xml:space="preserve"> </w:t>
      </w:r>
      <w:r w:rsidR="00DD249C" w:rsidRPr="003B3D40">
        <w:rPr>
          <w:sz w:val="28"/>
          <w:szCs w:val="28"/>
          <w:lang w:val="uk-UA"/>
        </w:rPr>
        <w:t xml:space="preserve"> </w:t>
      </w:r>
    </w:p>
    <w:p w14:paraId="523ED05D" w14:textId="1565E927" w:rsidR="00224D6E" w:rsidRPr="00EB7BB1" w:rsidRDefault="00DD249C" w:rsidP="007D74B6">
      <w:pPr>
        <w:rPr>
          <w:sz w:val="28"/>
          <w:szCs w:val="28"/>
          <w:lang w:val="uk-UA"/>
        </w:rPr>
      </w:pPr>
      <w:r w:rsidRPr="00EB7BB1">
        <w:rPr>
          <w:sz w:val="28"/>
          <w:szCs w:val="28"/>
          <w:lang w:val="uk-UA"/>
        </w:rPr>
        <w:t>(</w:t>
      </w:r>
      <w:r w:rsidR="00C167F4">
        <w:rPr>
          <w:sz w:val="28"/>
          <w:szCs w:val="28"/>
          <w:lang w:val="uk-UA"/>
        </w:rPr>
        <w:t>тренінгове</w:t>
      </w:r>
      <w:r w:rsidR="00761323" w:rsidRPr="00EB7BB1">
        <w:rPr>
          <w:sz w:val="28"/>
          <w:szCs w:val="28"/>
          <w:lang w:val="uk-UA"/>
        </w:rPr>
        <w:t xml:space="preserve"> заняття - </w:t>
      </w:r>
      <w:r w:rsidR="00951269" w:rsidRPr="00EB7BB1">
        <w:rPr>
          <w:sz w:val="28"/>
          <w:szCs w:val="28"/>
          <w:lang w:val="uk-UA"/>
        </w:rPr>
        <w:t>2</w:t>
      </w:r>
      <w:r w:rsidR="00870A87" w:rsidRPr="00EB7BB1">
        <w:rPr>
          <w:sz w:val="28"/>
          <w:szCs w:val="28"/>
          <w:lang w:val="uk-UA"/>
        </w:rPr>
        <w:t xml:space="preserve"> години)</w:t>
      </w:r>
    </w:p>
    <w:p w14:paraId="4ECC7187" w14:textId="3869A77B" w:rsidR="001D7898" w:rsidRPr="00903F92" w:rsidRDefault="00937C81" w:rsidP="007D74B6">
      <w:pPr>
        <w:rPr>
          <w:b/>
          <w:bCs/>
          <w:iCs/>
          <w:sz w:val="28"/>
          <w:szCs w:val="28"/>
          <w:lang w:val="uk-UA"/>
        </w:rPr>
      </w:pPr>
      <w:r w:rsidRPr="00903F92">
        <w:rPr>
          <w:b/>
          <w:bCs/>
          <w:iCs/>
          <w:sz w:val="28"/>
          <w:szCs w:val="28"/>
          <w:lang w:val="uk-UA"/>
        </w:rPr>
        <w:t xml:space="preserve">План </w:t>
      </w:r>
      <w:r w:rsidR="00C167F4">
        <w:rPr>
          <w:b/>
          <w:bCs/>
          <w:iCs/>
          <w:sz w:val="28"/>
          <w:szCs w:val="28"/>
          <w:lang w:val="uk-UA"/>
        </w:rPr>
        <w:t>тренінгового</w:t>
      </w:r>
      <w:r w:rsidR="00A22601" w:rsidRPr="00903F92">
        <w:rPr>
          <w:b/>
          <w:bCs/>
          <w:iCs/>
          <w:sz w:val="28"/>
          <w:szCs w:val="28"/>
          <w:lang w:val="uk-UA"/>
        </w:rPr>
        <w:t xml:space="preserve"> </w:t>
      </w:r>
      <w:r w:rsidRPr="00903F92">
        <w:rPr>
          <w:b/>
          <w:bCs/>
          <w:iCs/>
          <w:sz w:val="28"/>
          <w:szCs w:val="28"/>
          <w:lang w:val="uk-UA"/>
        </w:rPr>
        <w:t>заняття</w:t>
      </w:r>
    </w:p>
    <w:p w14:paraId="73A5391B" w14:textId="4FE29964" w:rsidR="00750A8D" w:rsidRDefault="004527D1" w:rsidP="007D74B6">
      <w:pPr>
        <w:pStyle w:val="a5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ind w:left="1021"/>
        <w:contextualSpacing/>
        <w:textDirection w:val="btLr"/>
        <w:textAlignment w:val="top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Дії й методи роботи практичного психолога</w:t>
      </w:r>
      <w:r w:rsidR="00CD2022">
        <w:rPr>
          <w:sz w:val="28"/>
          <w:szCs w:val="28"/>
          <w:lang w:val="uk-UA"/>
        </w:rPr>
        <w:t xml:space="preserve"> в закладі освіти .</w:t>
      </w:r>
    </w:p>
    <w:p w14:paraId="4854AB15" w14:textId="08E52CF9" w:rsidR="00CD2022" w:rsidRPr="00C167F4" w:rsidRDefault="00CD2022" w:rsidP="007D74B6">
      <w:pPr>
        <w:pStyle w:val="a5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ind w:left="1021"/>
        <w:contextualSpacing/>
        <w:textDirection w:val="btLr"/>
        <w:textAlignment w:val="top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Обмін думками.</w:t>
      </w:r>
    </w:p>
    <w:p w14:paraId="327BC804" w14:textId="0E764761" w:rsidR="00CD2022" w:rsidRDefault="00CD2022" w:rsidP="007D74B6">
      <w:pPr>
        <w:rPr>
          <w:b/>
          <w:iCs/>
          <w:sz w:val="28"/>
          <w:szCs w:val="28"/>
          <w:lang w:val="ru-RU"/>
        </w:rPr>
      </w:pPr>
      <w:r w:rsidRPr="00CD2022">
        <w:rPr>
          <w:b/>
          <w:iCs/>
          <w:sz w:val="28"/>
          <w:szCs w:val="28"/>
          <w:lang w:val="uk-UA"/>
        </w:rPr>
        <w:t xml:space="preserve">Модуль 3. </w:t>
      </w:r>
      <w:proofErr w:type="spellStart"/>
      <w:r w:rsidRPr="00C167F4">
        <w:rPr>
          <w:bCs/>
          <w:iCs/>
          <w:sz w:val="28"/>
          <w:szCs w:val="28"/>
          <w:lang w:val="ru-RU"/>
        </w:rPr>
        <w:t>Сучасні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методи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та </w:t>
      </w:r>
      <w:proofErr w:type="spellStart"/>
      <w:r w:rsidRPr="00C167F4">
        <w:rPr>
          <w:bCs/>
          <w:iCs/>
          <w:sz w:val="28"/>
          <w:szCs w:val="28"/>
          <w:lang w:val="ru-RU"/>
        </w:rPr>
        <w:t>технології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надання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психологічної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допомоги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здобувачам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освіти</w:t>
      </w:r>
      <w:proofErr w:type="spellEnd"/>
      <w:r w:rsidRPr="00C167F4">
        <w:rPr>
          <w:bCs/>
          <w:iCs/>
          <w:sz w:val="28"/>
          <w:szCs w:val="28"/>
          <w:lang w:val="ru-RU"/>
        </w:rPr>
        <w:t>.</w:t>
      </w:r>
    </w:p>
    <w:p w14:paraId="6A9D163F" w14:textId="00EF38B8" w:rsidR="00CD2022" w:rsidRDefault="00CD2022" w:rsidP="007D74B6">
      <w:pPr>
        <w:rPr>
          <w:bCs/>
          <w:iCs/>
          <w:sz w:val="28"/>
          <w:szCs w:val="28"/>
          <w:lang w:val="ru-RU"/>
        </w:rPr>
      </w:pPr>
      <w:r w:rsidRPr="00CD2022">
        <w:rPr>
          <w:bCs/>
          <w:iCs/>
          <w:sz w:val="28"/>
          <w:szCs w:val="28"/>
          <w:lang w:val="ru-RU"/>
        </w:rPr>
        <w:t xml:space="preserve">Час за </w:t>
      </w:r>
      <w:proofErr w:type="spellStart"/>
      <w:r w:rsidRPr="00CD2022">
        <w:rPr>
          <w:bCs/>
          <w:iCs/>
          <w:sz w:val="28"/>
          <w:szCs w:val="28"/>
          <w:lang w:val="ru-RU"/>
        </w:rPr>
        <w:t>робо</w:t>
      </w:r>
      <w:r w:rsidR="00C167F4">
        <w:rPr>
          <w:bCs/>
          <w:iCs/>
          <w:sz w:val="28"/>
          <w:szCs w:val="28"/>
          <w:lang w:val="ru-RU"/>
        </w:rPr>
        <w:t>чо</w:t>
      </w:r>
      <w:r w:rsidRPr="00CD2022">
        <w:rPr>
          <w:bCs/>
          <w:iCs/>
          <w:sz w:val="28"/>
          <w:szCs w:val="28"/>
          <w:lang w:val="ru-RU"/>
        </w:rPr>
        <w:t>ю</w:t>
      </w:r>
      <w:proofErr w:type="spellEnd"/>
      <w:r w:rsidRPr="00CD202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D2022">
        <w:rPr>
          <w:bCs/>
          <w:iCs/>
          <w:sz w:val="28"/>
          <w:szCs w:val="28"/>
          <w:lang w:val="ru-RU"/>
        </w:rPr>
        <w:t>програмою</w:t>
      </w:r>
      <w:proofErr w:type="spellEnd"/>
      <w:r w:rsidRPr="00CD2022">
        <w:rPr>
          <w:bCs/>
          <w:iCs/>
          <w:sz w:val="28"/>
          <w:szCs w:val="28"/>
          <w:lang w:val="ru-RU"/>
        </w:rPr>
        <w:t xml:space="preserve"> – 6 годин</w:t>
      </w:r>
    </w:p>
    <w:p w14:paraId="745FAC67" w14:textId="77777777" w:rsidR="00C167F4" w:rsidRDefault="00C167F4" w:rsidP="007D74B6">
      <w:pPr>
        <w:rPr>
          <w:bCs/>
          <w:iCs/>
          <w:sz w:val="28"/>
          <w:szCs w:val="28"/>
          <w:lang w:val="ru-RU"/>
        </w:rPr>
      </w:pPr>
    </w:p>
    <w:p w14:paraId="72D16A2D" w14:textId="77777777" w:rsidR="00C167F4" w:rsidRDefault="00CD2022" w:rsidP="007D74B6">
      <w:pPr>
        <w:rPr>
          <w:bCs/>
          <w:iCs/>
          <w:sz w:val="28"/>
          <w:szCs w:val="28"/>
          <w:lang w:val="ru-RU"/>
        </w:rPr>
      </w:pPr>
      <w:r w:rsidRPr="008434B1">
        <w:rPr>
          <w:b/>
          <w:iCs/>
          <w:sz w:val="28"/>
          <w:szCs w:val="28"/>
          <w:lang w:val="ru-RU"/>
        </w:rPr>
        <w:t xml:space="preserve">Тема 3.1. </w:t>
      </w:r>
      <w:proofErr w:type="spellStart"/>
      <w:r w:rsidRPr="00C167F4">
        <w:rPr>
          <w:bCs/>
          <w:iCs/>
          <w:sz w:val="28"/>
          <w:szCs w:val="28"/>
          <w:lang w:val="ru-RU"/>
        </w:rPr>
        <w:t>Ознайомлення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з </w:t>
      </w:r>
      <w:proofErr w:type="spellStart"/>
      <w:r w:rsidRPr="00C167F4">
        <w:rPr>
          <w:bCs/>
          <w:iCs/>
          <w:sz w:val="28"/>
          <w:szCs w:val="28"/>
          <w:lang w:val="ru-RU"/>
        </w:rPr>
        <w:t>сучасними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методами та </w:t>
      </w:r>
      <w:proofErr w:type="spellStart"/>
      <w:r w:rsidRPr="00C167F4">
        <w:rPr>
          <w:bCs/>
          <w:iCs/>
          <w:sz w:val="28"/>
          <w:szCs w:val="28"/>
          <w:lang w:val="ru-RU"/>
        </w:rPr>
        <w:t>технологіями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надання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психологічної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допомоги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здобувачам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освіти</w:t>
      </w:r>
      <w:proofErr w:type="spellEnd"/>
    </w:p>
    <w:p w14:paraId="090FAA35" w14:textId="1316F569" w:rsidR="00CD2022" w:rsidRPr="008434B1" w:rsidRDefault="00CD2022" w:rsidP="007D74B6">
      <w:pPr>
        <w:rPr>
          <w:b/>
          <w:iCs/>
          <w:sz w:val="28"/>
          <w:szCs w:val="28"/>
          <w:lang w:val="ru-RU"/>
        </w:rPr>
      </w:pPr>
      <w:r w:rsidRPr="00C167F4">
        <w:rPr>
          <w:bCs/>
          <w:iCs/>
          <w:sz w:val="28"/>
          <w:szCs w:val="28"/>
          <w:lang w:val="ru-RU"/>
        </w:rPr>
        <w:t xml:space="preserve"> ( </w:t>
      </w:r>
      <w:proofErr w:type="spellStart"/>
      <w:r w:rsidRPr="00C167F4">
        <w:rPr>
          <w:bCs/>
          <w:iCs/>
          <w:sz w:val="28"/>
          <w:szCs w:val="28"/>
          <w:lang w:val="ru-RU"/>
        </w:rPr>
        <w:t>лекційне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заняття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– 2 </w:t>
      </w:r>
      <w:proofErr w:type="spellStart"/>
      <w:r w:rsidRPr="00C167F4">
        <w:rPr>
          <w:bCs/>
          <w:iCs/>
          <w:sz w:val="28"/>
          <w:szCs w:val="28"/>
          <w:lang w:val="ru-RU"/>
        </w:rPr>
        <w:t>години</w:t>
      </w:r>
      <w:proofErr w:type="spellEnd"/>
      <w:r w:rsidRPr="00C167F4">
        <w:rPr>
          <w:bCs/>
          <w:iCs/>
          <w:sz w:val="28"/>
          <w:szCs w:val="28"/>
          <w:lang w:val="ru-RU"/>
        </w:rPr>
        <w:t>)</w:t>
      </w:r>
    </w:p>
    <w:p w14:paraId="44ADBE23" w14:textId="77777777" w:rsidR="00C167F4" w:rsidRDefault="00CD2022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</w:p>
    <w:p w14:paraId="668373DE" w14:textId="06DC18BD" w:rsidR="00CD2022" w:rsidRPr="00CD2022" w:rsidRDefault="00CD2022" w:rsidP="007D74B6">
      <w:pPr>
        <w:rPr>
          <w:b/>
          <w:iCs/>
          <w:sz w:val="28"/>
          <w:szCs w:val="28"/>
          <w:lang w:val="ru-RU"/>
        </w:rPr>
      </w:pPr>
      <w:r w:rsidRPr="00CD2022">
        <w:rPr>
          <w:b/>
          <w:iCs/>
          <w:sz w:val="28"/>
          <w:szCs w:val="28"/>
          <w:lang w:val="ru-RU"/>
        </w:rPr>
        <w:t xml:space="preserve">План </w:t>
      </w:r>
      <w:proofErr w:type="spellStart"/>
      <w:r w:rsidRPr="00CD2022">
        <w:rPr>
          <w:b/>
          <w:iCs/>
          <w:sz w:val="28"/>
          <w:szCs w:val="28"/>
          <w:lang w:val="ru-RU"/>
        </w:rPr>
        <w:t>лекційного</w:t>
      </w:r>
      <w:proofErr w:type="spellEnd"/>
      <w:r w:rsidRPr="00CD2022">
        <w:rPr>
          <w:b/>
          <w:iCs/>
          <w:sz w:val="28"/>
          <w:szCs w:val="28"/>
          <w:lang w:val="ru-RU"/>
        </w:rPr>
        <w:t xml:space="preserve"> </w:t>
      </w:r>
      <w:proofErr w:type="spellStart"/>
      <w:r w:rsidRPr="00CD2022">
        <w:rPr>
          <w:b/>
          <w:iCs/>
          <w:sz w:val="28"/>
          <w:szCs w:val="28"/>
          <w:lang w:val="ru-RU"/>
        </w:rPr>
        <w:t>заняття</w:t>
      </w:r>
      <w:proofErr w:type="spellEnd"/>
    </w:p>
    <w:p w14:paraId="336DD436" w14:textId="57B72F05" w:rsidR="00CD2022" w:rsidRDefault="00CD2022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3.1.1.Сучасні методики </w:t>
      </w:r>
      <w:proofErr w:type="spellStart"/>
      <w:r>
        <w:rPr>
          <w:bCs/>
          <w:iCs/>
          <w:sz w:val="28"/>
          <w:szCs w:val="28"/>
          <w:lang w:val="ru-RU"/>
        </w:rPr>
        <w:t>роботи</w:t>
      </w:r>
      <w:proofErr w:type="spellEnd"/>
      <w:r>
        <w:rPr>
          <w:bCs/>
          <w:iCs/>
          <w:sz w:val="28"/>
          <w:szCs w:val="28"/>
          <w:lang w:val="ru-RU"/>
        </w:rPr>
        <w:t xml:space="preserve"> практичного психолога </w:t>
      </w:r>
      <w:proofErr w:type="spellStart"/>
      <w:r>
        <w:rPr>
          <w:bCs/>
          <w:iCs/>
          <w:sz w:val="28"/>
          <w:szCs w:val="28"/>
          <w:lang w:val="ru-RU"/>
        </w:rPr>
        <w:t>із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здобувачами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освіти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2993ACF5" w14:textId="561ED1F6" w:rsidR="00CD2022" w:rsidRDefault="00CD2022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3.1.2. </w:t>
      </w:r>
      <w:proofErr w:type="spellStart"/>
      <w:r>
        <w:rPr>
          <w:bCs/>
          <w:iCs/>
          <w:sz w:val="28"/>
          <w:szCs w:val="28"/>
          <w:lang w:val="ru-RU"/>
        </w:rPr>
        <w:t>Технології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надання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психологічної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допомоги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здобувачам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освіти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7769C10D" w14:textId="3F23705F" w:rsidR="00CD2022" w:rsidRDefault="00CD2022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3.1.3. </w:t>
      </w:r>
      <w:proofErr w:type="spellStart"/>
      <w:r>
        <w:rPr>
          <w:bCs/>
          <w:iCs/>
          <w:sz w:val="28"/>
          <w:szCs w:val="28"/>
          <w:lang w:val="ru-RU"/>
        </w:rPr>
        <w:t>Особливості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роботи</w:t>
      </w:r>
      <w:proofErr w:type="spellEnd"/>
      <w:r>
        <w:rPr>
          <w:bCs/>
          <w:iCs/>
          <w:sz w:val="28"/>
          <w:szCs w:val="28"/>
          <w:lang w:val="ru-RU"/>
        </w:rPr>
        <w:t xml:space="preserve"> практичного психолога </w:t>
      </w:r>
      <w:proofErr w:type="spellStart"/>
      <w:r>
        <w:rPr>
          <w:bCs/>
          <w:iCs/>
          <w:sz w:val="28"/>
          <w:szCs w:val="28"/>
          <w:lang w:val="ru-RU"/>
        </w:rPr>
        <w:t>із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здобувачами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освіти</w:t>
      </w:r>
      <w:proofErr w:type="spellEnd"/>
      <w:r w:rsidR="008434B1">
        <w:rPr>
          <w:bCs/>
          <w:iCs/>
          <w:sz w:val="28"/>
          <w:szCs w:val="28"/>
          <w:lang w:val="ru-RU"/>
        </w:rPr>
        <w:t>.</w:t>
      </w:r>
    </w:p>
    <w:p w14:paraId="60BD8542" w14:textId="77777777" w:rsidR="008434B1" w:rsidRDefault="008434B1" w:rsidP="007D74B6">
      <w:pPr>
        <w:rPr>
          <w:bCs/>
          <w:iCs/>
          <w:sz w:val="28"/>
          <w:szCs w:val="28"/>
          <w:lang w:val="ru-RU"/>
        </w:rPr>
      </w:pPr>
    </w:p>
    <w:p w14:paraId="12BBAD5B" w14:textId="49B9AFB2" w:rsidR="00C167F4" w:rsidRDefault="008434B1" w:rsidP="007D74B6">
      <w:pPr>
        <w:rPr>
          <w:bCs/>
          <w:iCs/>
          <w:sz w:val="28"/>
          <w:szCs w:val="28"/>
          <w:lang w:val="ru-RU"/>
        </w:rPr>
      </w:pPr>
      <w:r w:rsidRPr="008434B1">
        <w:rPr>
          <w:b/>
          <w:iCs/>
          <w:sz w:val="28"/>
          <w:szCs w:val="28"/>
          <w:lang w:val="ru-RU"/>
        </w:rPr>
        <w:t xml:space="preserve">Тема 3.2 </w:t>
      </w:r>
      <w:proofErr w:type="spellStart"/>
      <w:r w:rsidRPr="00C167F4">
        <w:rPr>
          <w:bCs/>
          <w:iCs/>
          <w:sz w:val="28"/>
          <w:szCs w:val="28"/>
          <w:lang w:val="ru-RU"/>
        </w:rPr>
        <w:t>Практичне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відпрацювання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сучасних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методик та </w:t>
      </w:r>
      <w:proofErr w:type="spellStart"/>
      <w:r w:rsidRPr="00C167F4">
        <w:rPr>
          <w:bCs/>
          <w:iCs/>
          <w:sz w:val="28"/>
          <w:szCs w:val="28"/>
          <w:lang w:val="ru-RU"/>
        </w:rPr>
        <w:t>технологій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надання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психологічної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допо</w:t>
      </w:r>
      <w:r w:rsidR="00F8273E">
        <w:rPr>
          <w:bCs/>
          <w:iCs/>
          <w:sz w:val="28"/>
          <w:szCs w:val="28"/>
          <w:lang w:val="ru-RU"/>
        </w:rPr>
        <w:t>мо</w:t>
      </w:r>
      <w:r w:rsidRPr="00C167F4">
        <w:rPr>
          <w:bCs/>
          <w:iCs/>
          <w:sz w:val="28"/>
          <w:szCs w:val="28"/>
          <w:lang w:val="ru-RU"/>
        </w:rPr>
        <w:t>ги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практичним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психологом </w:t>
      </w:r>
      <w:proofErr w:type="spellStart"/>
      <w:r w:rsidRPr="00C167F4">
        <w:rPr>
          <w:bCs/>
          <w:iCs/>
          <w:sz w:val="28"/>
          <w:szCs w:val="28"/>
          <w:lang w:val="ru-RU"/>
        </w:rPr>
        <w:t>здобувачам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освіти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</w:p>
    <w:p w14:paraId="4D9AC992" w14:textId="44F64A49" w:rsidR="008434B1" w:rsidRDefault="008434B1" w:rsidP="007D74B6">
      <w:pPr>
        <w:rPr>
          <w:bCs/>
          <w:iCs/>
          <w:sz w:val="28"/>
          <w:szCs w:val="28"/>
          <w:lang w:val="ru-RU"/>
        </w:rPr>
      </w:pPr>
      <w:r w:rsidRPr="00C167F4">
        <w:rPr>
          <w:bCs/>
          <w:iCs/>
          <w:sz w:val="28"/>
          <w:szCs w:val="28"/>
          <w:lang w:val="ru-RU"/>
        </w:rPr>
        <w:t xml:space="preserve">( </w:t>
      </w:r>
      <w:proofErr w:type="spellStart"/>
      <w:r w:rsidRPr="00C167F4">
        <w:rPr>
          <w:bCs/>
          <w:iCs/>
          <w:sz w:val="28"/>
          <w:szCs w:val="28"/>
          <w:lang w:val="ru-RU"/>
        </w:rPr>
        <w:t>практичне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C167F4">
        <w:rPr>
          <w:bCs/>
          <w:iCs/>
          <w:sz w:val="28"/>
          <w:szCs w:val="28"/>
          <w:lang w:val="ru-RU"/>
        </w:rPr>
        <w:t>заняття</w:t>
      </w:r>
      <w:proofErr w:type="spellEnd"/>
      <w:r w:rsidRPr="00C167F4">
        <w:rPr>
          <w:bCs/>
          <w:iCs/>
          <w:sz w:val="28"/>
          <w:szCs w:val="28"/>
          <w:lang w:val="ru-RU"/>
        </w:rPr>
        <w:t xml:space="preserve"> – 4 </w:t>
      </w:r>
      <w:proofErr w:type="spellStart"/>
      <w:r w:rsidRPr="00C167F4">
        <w:rPr>
          <w:bCs/>
          <w:iCs/>
          <w:sz w:val="28"/>
          <w:szCs w:val="28"/>
          <w:lang w:val="ru-RU"/>
        </w:rPr>
        <w:t>години</w:t>
      </w:r>
      <w:proofErr w:type="spellEnd"/>
      <w:r w:rsidRPr="00C167F4">
        <w:rPr>
          <w:bCs/>
          <w:iCs/>
          <w:sz w:val="28"/>
          <w:szCs w:val="28"/>
          <w:lang w:val="ru-RU"/>
        </w:rPr>
        <w:t>).</w:t>
      </w:r>
    </w:p>
    <w:p w14:paraId="378C9E46" w14:textId="77777777" w:rsidR="00C167F4" w:rsidRDefault="00C167F4" w:rsidP="007D74B6">
      <w:pPr>
        <w:rPr>
          <w:bCs/>
          <w:iCs/>
          <w:sz w:val="28"/>
          <w:szCs w:val="28"/>
          <w:lang w:val="ru-RU"/>
        </w:rPr>
      </w:pPr>
    </w:p>
    <w:p w14:paraId="6EC00AFB" w14:textId="6D3C8DD4" w:rsidR="008434B1" w:rsidRPr="00C167F4" w:rsidRDefault="008434B1" w:rsidP="007D74B6">
      <w:pPr>
        <w:rPr>
          <w:b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  <w:r w:rsidRPr="00C167F4">
        <w:rPr>
          <w:b/>
          <w:iCs/>
          <w:sz w:val="28"/>
          <w:szCs w:val="28"/>
          <w:lang w:val="ru-RU"/>
        </w:rPr>
        <w:t xml:space="preserve">План практичного </w:t>
      </w:r>
      <w:proofErr w:type="spellStart"/>
      <w:r w:rsidRPr="00C167F4">
        <w:rPr>
          <w:b/>
          <w:iCs/>
          <w:sz w:val="28"/>
          <w:szCs w:val="28"/>
          <w:lang w:val="ru-RU"/>
        </w:rPr>
        <w:t>заняття</w:t>
      </w:r>
      <w:proofErr w:type="spellEnd"/>
    </w:p>
    <w:p w14:paraId="4719F647" w14:textId="7101738F" w:rsidR="008434B1" w:rsidRDefault="008434B1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3.2.1.</w:t>
      </w:r>
      <w:r w:rsidR="007B48C8">
        <w:rPr>
          <w:bCs/>
          <w:iCs/>
          <w:sz w:val="28"/>
          <w:szCs w:val="28"/>
          <w:lang w:val="ru-RU"/>
        </w:rPr>
        <w:t xml:space="preserve"> Коучинг. </w:t>
      </w:r>
      <w:proofErr w:type="spellStart"/>
      <w:r w:rsidR="007B48C8">
        <w:rPr>
          <w:bCs/>
          <w:iCs/>
          <w:sz w:val="28"/>
          <w:szCs w:val="28"/>
          <w:lang w:val="ru-RU"/>
        </w:rPr>
        <w:t>Особливості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7B48C8">
        <w:rPr>
          <w:bCs/>
          <w:iCs/>
          <w:sz w:val="28"/>
          <w:szCs w:val="28"/>
          <w:lang w:val="ru-RU"/>
        </w:rPr>
        <w:t>освітнього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7B48C8">
        <w:rPr>
          <w:bCs/>
          <w:iCs/>
          <w:sz w:val="28"/>
          <w:szCs w:val="28"/>
          <w:lang w:val="ru-RU"/>
        </w:rPr>
        <w:t>коучингу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 як </w:t>
      </w:r>
      <w:proofErr w:type="spellStart"/>
      <w:r w:rsidR="007B48C8">
        <w:rPr>
          <w:bCs/>
          <w:iCs/>
          <w:sz w:val="28"/>
          <w:szCs w:val="28"/>
          <w:lang w:val="ru-RU"/>
        </w:rPr>
        <w:t>інноваційної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7B48C8">
        <w:rPr>
          <w:bCs/>
          <w:iCs/>
          <w:sz w:val="28"/>
          <w:szCs w:val="28"/>
          <w:lang w:val="ru-RU"/>
        </w:rPr>
        <w:t>технології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. </w:t>
      </w:r>
      <w:r w:rsidR="007B48C8">
        <w:rPr>
          <w:bCs/>
          <w:iCs/>
          <w:sz w:val="28"/>
          <w:szCs w:val="28"/>
          <w:lang w:val="ru-RU"/>
        </w:rPr>
        <w:br/>
        <w:t xml:space="preserve">3.2.2.Когнітивна </w:t>
      </w:r>
      <w:proofErr w:type="spellStart"/>
      <w:r w:rsidR="007B48C8">
        <w:rPr>
          <w:bCs/>
          <w:iCs/>
          <w:sz w:val="28"/>
          <w:szCs w:val="28"/>
          <w:lang w:val="ru-RU"/>
        </w:rPr>
        <w:t>терапія</w:t>
      </w:r>
      <w:proofErr w:type="spellEnd"/>
      <w:r w:rsidR="007B48C8">
        <w:rPr>
          <w:bCs/>
          <w:iCs/>
          <w:sz w:val="28"/>
          <w:szCs w:val="28"/>
          <w:lang w:val="ru-RU"/>
        </w:rPr>
        <w:t xml:space="preserve"> заснована на </w:t>
      </w:r>
      <w:proofErr w:type="spellStart"/>
      <w:r w:rsidR="007B48C8">
        <w:rPr>
          <w:bCs/>
          <w:iCs/>
          <w:sz w:val="28"/>
          <w:szCs w:val="28"/>
          <w:lang w:val="ru-RU"/>
        </w:rPr>
        <w:t>Майндфулнес</w:t>
      </w:r>
      <w:proofErr w:type="spellEnd"/>
      <w:r w:rsidR="007B48C8">
        <w:rPr>
          <w:bCs/>
          <w:iCs/>
          <w:sz w:val="28"/>
          <w:szCs w:val="28"/>
          <w:lang w:val="ru-RU"/>
        </w:rPr>
        <w:t>.</w:t>
      </w:r>
    </w:p>
    <w:p w14:paraId="5FBB1DC6" w14:textId="7414ACDB" w:rsidR="007B48C8" w:rsidRDefault="007B48C8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3.2.3. Контент- </w:t>
      </w:r>
      <w:proofErr w:type="spellStart"/>
      <w:r>
        <w:rPr>
          <w:bCs/>
          <w:iCs/>
          <w:sz w:val="28"/>
          <w:szCs w:val="28"/>
          <w:lang w:val="ru-RU"/>
        </w:rPr>
        <w:t>аналіз</w:t>
      </w:r>
      <w:proofErr w:type="spellEnd"/>
      <w:r>
        <w:rPr>
          <w:bCs/>
          <w:iCs/>
          <w:sz w:val="28"/>
          <w:szCs w:val="28"/>
          <w:lang w:val="ru-RU"/>
        </w:rPr>
        <w:t xml:space="preserve"> в </w:t>
      </w:r>
      <w:proofErr w:type="spellStart"/>
      <w:r>
        <w:rPr>
          <w:bCs/>
          <w:iCs/>
          <w:sz w:val="28"/>
          <w:szCs w:val="28"/>
          <w:lang w:val="ru-RU"/>
        </w:rPr>
        <w:t>практиці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психологічних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Cs/>
          <w:iCs/>
          <w:sz w:val="28"/>
          <w:szCs w:val="28"/>
          <w:lang w:val="ru-RU"/>
        </w:rPr>
        <w:t>досліджень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58383DCD" w14:textId="4263FF62" w:rsidR="007B48C8" w:rsidRDefault="007B48C8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3.2.4.</w:t>
      </w:r>
      <w:r w:rsidR="00D8209E">
        <w:rPr>
          <w:bCs/>
          <w:iCs/>
          <w:sz w:val="28"/>
          <w:szCs w:val="28"/>
          <w:lang w:val="ru-RU"/>
        </w:rPr>
        <w:t xml:space="preserve">Тренінгові </w:t>
      </w:r>
      <w:proofErr w:type="spellStart"/>
      <w:r w:rsidR="00D8209E">
        <w:rPr>
          <w:bCs/>
          <w:iCs/>
          <w:sz w:val="28"/>
          <w:szCs w:val="28"/>
          <w:lang w:val="ru-RU"/>
        </w:rPr>
        <w:t>заняття</w:t>
      </w:r>
      <w:proofErr w:type="spellEnd"/>
      <w:r w:rsidR="00D8209E">
        <w:rPr>
          <w:bCs/>
          <w:iCs/>
          <w:sz w:val="28"/>
          <w:szCs w:val="28"/>
          <w:lang w:val="ru-RU"/>
        </w:rPr>
        <w:t xml:space="preserve"> як </w:t>
      </w:r>
      <w:proofErr w:type="spellStart"/>
      <w:r w:rsidR="00D8209E">
        <w:rPr>
          <w:bCs/>
          <w:iCs/>
          <w:sz w:val="28"/>
          <w:szCs w:val="28"/>
          <w:lang w:val="ru-RU"/>
        </w:rPr>
        <w:t>інноваційна</w:t>
      </w:r>
      <w:proofErr w:type="spellEnd"/>
      <w:r w:rsidR="00D8209E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="00D8209E">
        <w:rPr>
          <w:bCs/>
          <w:iCs/>
          <w:sz w:val="28"/>
          <w:szCs w:val="28"/>
          <w:lang w:val="ru-RU"/>
        </w:rPr>
        <w:t>психолого-</w:t>
      </w:r>
      <w:proofErr w:type="spellStart"/>
      <w:r w:rsidR="00D8209E">
        <w:rPr>
          <w:bCs/>
          <w:iCs/>
          <w:sz w:val="28"/>
          <w:szCs w:val="28"/>
          <w:lang w:val="ru-RU"/>
        </w:rPr>
        <w:t>педагог</w:t>
      </w:r>
      <w:proofErr w:type="gramEnd"/>
      <w:r w:rsidR="00D8209E">
        <w:rPr>
          <w:bCs/>
          <w:iCs/>
          <w:sz w:val="28"/>
          <w:szCs w:val="28"/>
          <w:lang w:val="ru-RU"/>
        </w:rPr>
        <w:t>ічна</w:t>
      </w:r>
      <w:proofErr w:type="spellEnd"/>
      <w:r w:rsidR="00D8209E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D8209E">
        <w:rPr>
          <w:bCs/>
          <w:iCs/>
          <w:sz w:val="28"/>
          <w:szCs w:val="28"/>
          <w:lang w:val="ru-RU"/>
        </w:rPr>
        <w:t>технологія</w:t>
      </w:r>
      <w:proofErr w:type="spellEnd"/>
      <w:r w:rsidR="00D8209E">
        <w:rPr>
          <w:bCs/>
          <w:iCs/>
          <w:sz w:val="28"/>
          <w:szCs w:val="28"/>
          <w:lang w:val="ru-RU"/>
        </w:rPr>
        <w:t>.</w:t>
      </w:r>
    </w:p>
    <w:p w14:paraId="114934D6" w14:textId="218271A5" w:rsidR="00D8209E" w:rsidRDefault="00D8209E" w:rsidP="007D74B6">
      <w:pPr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3.2.5. Метод </w:t>
      </w:r>
      <w:proofErr w:type="spellStart"/>
      <w:r>
        <w:rPr>
          <w:bCs/>
          <w:iCs/>
          <w:sz w:val="28"/>
          <w:szCs w:val="28"/>
          <w:lang w:val="ru-RU"/>
        </w:rPr>
        <w:t>квест</w:t>
      </w:r>
      <w:proofErr w:type="spellEnd"/>
      <w:r>
        <w:rPr>
          <w:bCs/>
          <w:iCs/>
          <w:sz w:val="28"/>
          <w:szCs w:val="28"/>
          <w:lang w:val="ru-RU"/>
        </w:rPr>
        <w:t xml:space="preserve">, </w:t>
      </w:r>
      <w:proofErr w:type="spellStart"/>
      <w:r>
        <w:rPr>
          <w:bCs/>
          <w:iCs/>
          <w:sz w:val="28"/>
          <w:szCs w:val="28"/>
          <w:lang w:val="ru-RU"/>
        </w:rPr>
        <w:t>проєкт</w:t>
      </w:r>
      <w:r w:rsidR="00811ADF">
        <w:rPr>
          <w:bCs/>
          <w:iCs/>
          <w:sz w:val="28"/>
          <w:szCs w:val="28"/>
          <w:lang w:val="ru-RU"/>
        </w:rPr>
        <w:t>ів</w:t>
      </w:r>
      <w:proofErr w:type="spellEnd"/>
      <w:r>
        <w:rPr>
          <w:bCs/>
          <w:iCs/>
          <w:sz w:val="28"/>
          <w:szCs w:val="28"/>
          <w:lang w:val="ru-RU"/>
        </w:rPr>
        <w:t>.</w:t>
      </w:r>
    </w:p>
    <w:p w14:paraId="1851005B" w14:textId="4646F371" w:rsidR="00803CA3" w:rsidRPr="00811ADF" w:rsidRDefault="00803CA3" w:rsidP="007D74B6">
      <w:pPr>
        <w:rPr>
          <w:b/>
          <w:iCs/>
          <w:sz w:val="28"/>
          <w:szCs w:val="28"/>
          <w:lang w:val="ru-RU"/>
        </w:rPr>
      </w:pPr>
    </w:p>
    <w:p w14:paraId="66DF5B59" w14:textId="28A0AF69" w:rsidR="00A3759F" w:rsidRPr="00C167F4" w:rsidRDefault="00803CA3" w:rsidP="007D74B6">
      <w:pPr>
        <w:pStyle w:val="1"/>
        <w:shd w:val="clear" w:color="auto" w:fill="FFFFFF"/>
        <w:rPr>
          <w:rFonts w:ascii="Open Sans" w:hAnsi="Open Sans" w:cs="Open Sans"/>
          <w:b/>
          <w:bCs/>
          <w:color w:val="2D2D2D"/>
          <w:sz w:val="63"/>
          <w:szCs w:val="63"/>
          <w:lang w:val="uk-UA"/>
        </w:rPr>
      </w:pPr>
      <w:r w:rsidRPr="003B3D40">
        <w:rPr>
          <w:b/>
          <w:sz w:val="28"/>
          <w:szCs w:val="28"/>
          <w:lang w:val="uk-UA"/>
        </w:rPr>
        <w:t xml:space="preserve">Модуль 4 </w:t>
      </w:r>
      <w:r w:rsidR="00A3759F">
        <w:rPr>
          <w:b/>
          <w:sz w:val="28"/>
          <w:szCs w:val="28"/>
          <w:lang w:val="uk-UA"/>
        </w:rPr>
        <w:t xml:space="preserve">.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Сучасні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технології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</w:t>
      </w:r>
      <w:proofErr w:type="gramStart"/>
      <w:r w:rsidR="00A3759F" w:rsidRPr="00CC41BB">
        <w:rPr>
          <w:color w:val="2D2D2D"/>
          <w:sz w:val="28"/>
          <w:szCs w:val="28"/>
          <w:lang w:val="ru-RU"/>
        </w:rPr>
        <w:t>психолого-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педагог</w:t>
      </w:r>
      <w:proofErr w:type="gramEnd"/>
      <w:r w:rsidR="00A3759F" w:rsidRPr="00CC41BB">
        <w:rPr>
          <w:color w:val="2D2D2D"/>
          <w:sz w:val="28"/>
          <w:szCs w:val="28"/>
          <w:lang w:val="ru-RU"/>
        </w:rPr>
        <w:t>ічного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супроводу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дітей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особливими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потребами в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освітньому</w:t>
      </w:r>
      <w:proofErr w:type="spellEnd"/>
      <w:r w:rsidR="00A3759F" w:rsidRPr="00CC41BB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2D2D2D"/>
          <w:sz w:val="28"/>
          <w:szCs w:val="28"/>
          <w:lang w:val="ru-RU"/>
        </w:rPr>
        <w:t>просторі</w:t>
      </w:r>
      <w:proofErr w:type="spellEnd"/>
      <w:r w:rsidR="00C167F4">
        <w:rPr>
          <w:color w:val="2D2D2D"/>
          <w:sz w:val="28"/>
          <w:szCs w:val="28"/>
          <w:lang w:val="uk-UA"/>
        </w:rPr>
        <w:t>.</w:t>
      </w:r>
    </w:p>
    <w:p w14:paraId="4551066D" w14:textId="77777777" w:rsidR="00803CA3" w:rsidRPr="00811ADF" w:rsidRDefault="00803CA3" w:rsidP="007D74B6">
      <w:pPr>
        <w:suppressAutoHyphens/>
        <w:overflowPunct w:val="0"/>
        <w:spacing w:after="120" w:line="100" w:lineRule="atLeast"/>
        <w:rPr>
          <w:rFonts w:eastAsia="Calibri"/>
          <w:iCs/>
          <w:kern w:val="2"/>
          <w:sz w:val="28"/>
          <w:szCs w:val="28"/>
          <w:u w:val="single"/>
          <w:lang w:val="uk-UA" w:eastAsia="zh-CN"/>
        </w:rPr>
      </w:pPr>
      <w:r w:rsidRPr="00811ADF">
        <w:rPr>
          <w:rFonts w:eastAsia="MS Mincho"/>
          <w:iCs/>
          <w:sz w:val="28"/>
          <w:szCs w:val="28"/>
          <w:lang w:val="uk-UA" w:eastAsia="ja-JP"/>
        </w:rPr>
        <w:t xml:space="preserve">Час </w:t>
      </w:r>
      <w:r w:rsidRPr="00811ADF">
        <w:rPr>
          <w:rFonts w:eastAsia="MS Mincho"/>
          <w:bCs/>
          <w:iCs/>
          <w:sz w:val="28"/>
          <w:szCs w:val="28"/>
          <w:lang w:val="uk-UA" w:eastAsia="ja-JP"/>
        </w:rPr>
        <w:t>за робочою навчальною програмою</w:t>
      </w:r>
      <w:r w:rsidRPr="00811ADF">
        <w:rPr>
          <w:rFonts w:eastAsia="MS Mincho"/>
          <w:iCs/>
          <w:sz w:val="28"/>
          <w:szCs w:val="28"/>
          <w:lang w:val="uk-UA" w:eastAsia="ja-JP"/>
        </w:rPr>
        <w:t xml:space="preserve"> - </w:t>
      </w:r>
      <w:r w:rsidR="00397758" w:rsidRPr="00811ADF">
        <w:rPr>
          <w:rFonts w:eastAsia="Calibri"/>
          <w:iCs/>
          <w:kern w:val="2"/>
          <w:sz w:val="28"/>
          <w:szCs w:val="28"/>
          <w:lang w:val="uk-UA" w:eastAsia="zh-CN"/>
        </w:rPr>
        <w:t>4 години</w:t>
      </w:r>
    </w:p>
    <w:p w14:paraId="50706813" w14:textId="377609AA" w:rsidR="00803CA3" w:rsidRPr="00C167F4" w:rsidRDefault="00803CA3" w:rsidP="007D74B6">
      <w:pPr>
        <w:rPr>
          <w:rFonts w:eastAsiaTheme="minorHAnsi"/>
          <w:b/>
          <w:sz w:val="28"/>
          <w:szCs w:val="28"/>
          <w:lang w:val="uk-UA"/>
        </w:rPr>
      </w:pPr>
      <w:r w:rsidRPr="003B3D40">
        <w:rPr>
          <w:b/>
          <w:sz w:val="28"/>
          <w:szCs w:val="28"/>
          <w:lang w:val="uk-UA"/>
        </w:rPr>
        <w:t xml:space="preserve">Тема 4.1.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Етапи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принципи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A3759F" w:rsidRPr="00CC41BB">
        <w:rPr>
          <w:color w:val="000000"/>
          <w:sz w:val="28"/>
          <w:szCs w:val="28"/>
          <w:lang w:val="ru-RU"/>
        </w:rPr>
        <w:t>психолого-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педагог</w:t>
      </w:r>
      <w:proofErr w:type="gramEnd"/>
      <w:r w:rsidR="00A3759F" w:rsidRPr="00CC41BB">
        <w:rPr>
          <w:color w:val="000000"/>
          <w:sz w:val="28"/>
          <w:szCs w:val="28"/>
          <w:lang w:val="ru-RU"/>
        </w:rPr>
        <w:t>ічного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супроводу</w:t>
      </w:r>
      <w:proofErr w:type="spellEnd"/>
      <w:r w:rsidR="00C167F4">
        <w:rPr>
          <w:color w:val="000000"/>
          <w:sz w:val="28"/>
          <w:szCs w:val="28"/>
          <w:lang w:val="uk-UA"/>
        </w:rPr>
        <w:t>.</w:t>
      </w:r>
    </w:p>
    <w:p w14:paraId="03559100" w14:textId="5D298031" w:rsidR="00803CA3" w:rsidRPr="00903F92" w:rsidRDefault="00803CA3" w:rsidP="007D74B6">
      <w:pPr>
        <w:suppressAutoHyphens/>
        <w:overflowPunct w:val="0"/>
        <w:rPr>
          <w:bCs/>
          <w:iCs/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>(</w:t>
      </w:r>
      <w:r w:rsidR="00397758" w:rsidRPr="00903F92">
        <w:rPr>
          <w:bCs/>
          <w:iCs/>
          <w:sz w:val="28"/>
          <w:szCs w:val="28"/>
          <w:lang w:val="uk-UA"/>
        </w:rPr>
        <w:t>лекці</w:t>
      </w:r>
      <w:r w:rsidR="00811ADF">
        <w:rPr>
          <w:bCs/>
          <w:iCs/>
          <w:sz w:val="28"/>
          <w:szCs w:val="28"/>
          <w:lang w:val="uk-UA"/>
        </w:rPr>
        <w:t xml:space="preserve">йне заняття </w:t>
      </w:r>
      <w:r w:rsidR="00397758" w:rsidRPr="00903F92">
        <w:rPr>
          <w:bCs/>
          <w:iCs/>
          <w:sz w:val="28"/>
          <w:szCs w:val="28"/>
          <w:lang w:val="uk-UA"/>
        </w:rPr>
        <w:t>-</w:t>
      </w:r>
      <w:r w:rsidR="00A3759F">
        <w:rPr>
          <w:bCs/>
          <w:iCs/>
          <w:sz w:val="28"/>
          <w:szCs w:val="28"/>
          <w:lang w:val="uk-UA"/>
        </w:rPr>
        <w:t>2</w:t>
      </w:r>
      <w:r w:rsidR="00397758" w:rsidRPr="00903F92">
        <w:rPr>
          <w:bCs/>
          <w:iCs/>
          <w:sz w:val="28"/>
          <w:szCs w:val="28"/>
          <w:lang w:val="uk-UA"/>
        </w:rPr>
        <w:t xml:space="preserve"> години; практичне</w:t>
      </w:r>
      <w:r w:rsidR="00811ADF">
        <w:rPr>
          <w:bCs/>
          <w:iCs/>
          <w:sz w:val="28"/>
          <w:szCs w:val="28"/>
          <w:lang w:val="uk-UA"/>
        </w:rPr>
        <w:t xml:space="preserve"> заняття </w:t>
      </w:r>
      <w:r w:rsidR="00C167F4">
        <w:rPr>
          <w:bCs/>
          <w:iCs/>
          <w:sz w:val="28"/>
          <w:szCs w:val="28"/>
          <w:lang w:val="uk-UA"/>
        </w:rPr>
        <w:t>–</w:t>
      </w:r>
      <w:r w:rsidRPr="00903F92">
        <w:rPr>
          <w:bCs/>
          <w:iCs/>
          <w:sz w:val="28"/>
          <w:szCs w:val="28"/>
          <w:lang w:val="uk-UA"/>
        </w:rPr>
        <w:t xml:space="preserve"> 2 години)</w:t>
      </w:r>
    </w:p>
    <w:p w14:paraId="0EE7E070" w14:textId="77777777" w:rsidR="00C167F4" w:rsidRDefault="00C167F4" w:rsidP="007D74B6">
      <w:pPr>
        <w:suppressAutoHyphens/>
        <w:overflowPunct w:val="0"/>
        <w:spacing w:line="100" w:lineRule="atLeast"/>
        <w:rPr>
          <w:rFonts w:eastAsia="Calibri"/>
          <w:kern w:val="2"/>
          <w:sz w:val="28"/>
          <w:szCs w:val="28"/>
          <w:lang w:val="uk-UA" w:eastAsia="zh-CN"/>
        </w:rPr>
      </w:pPr>
    </w:p>
    <w:p w14:paraId="04A8564A" w14:textId="465D9347" w:rsidR="00803CA3" w:rsidRPr="00903F92" w:rsidRDefault="00803CA3" w:rsidP="007D74B6">
      <w:pPr>
        <w:suppressAutoHyphens/>
        <w:overflowPunct w:val="0"/>
        <w:spacing w:line="100" w:lineRule="atLeast"/>
        <w:rPr>
          <w:rFonts w:eastAsia="Calibri"/>
          <w:b/>
          <w:bCs/>
          <w:kern w:val="2"/>
          <w:sz w:val="28"/>
          <w:szCs w:val="28"/>
          <w:lang w:val="uk-UA" w:eastAsia="zh-CN"/>
        </w:rPr>
      </w:pPr>
      <w:r w:rsidRPr="00903F92">
        <w:rPr>
          <w:rFonts w:eastAsia="Calibri"/>
          <w:b/>
          <w:bCs/>
          <w:kern w:val="2"/>
          <w:sz w:val="28"/>
          <w:szCs w:val="28"/>
          <w:lang w:val="uk-UA" w:eastAsia="zh-CN"/>
        </w:rPr>
        <w:t>План лекційного заняття</w:t>
      </w:r>
    </w:p>
    <w:p w14:paraId="49030B95" w14:textId="0F389A90" w:rsidR="00803CA3" w:rsidRPr="00A3759F" w:rsidRDefault="00803CA3" w:rsidP="007D74B6">
      <w:pPr>
        <w:rPr>
          <w:rFonts w:eastAsiaTheme="minorHAnsi"/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4.1.1.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Технологія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застосування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компетентнісно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орієнтованого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3759F" w:rsidRPr="00CC41BB">
        <w:rPr>
          <w:color w:val="000000"/>
          <w:sz w:val="28"/>
          <w:szCs w:val="28"/>
          <w:lang w:val="ru-RU"/>
        </w:rPr>
        <w:t>п</w:t>
      </w:r>
      <w:proofErr w:type="gramEnd"/>
      <w:r w:rsidR="00A3759F" w:rsidRPr="00CC41BB">
        <w:rPr>
          <w:color w:val="000000"/>
          <w:sz w:val="28"/>
          <w:szCs w:val="28"/>
          <w:lang w:val="ru-RU"/>
        </w:rPr>
        <w:t>ідходу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роботі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дітьми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A3759F" w:rsidRPr="00CC41BB">
        <w:rPr>
          <w:color w:val="000000"/>
          <w:sz w:val="28"/>
          <w:szCs w:val="28"/>
          <w:lang w:val="ru-RU"/>
        </w:rPr>
        <w:t>особливими</w:t>
      </w:r>
      <w:proofErr w:type="spellEnd"/>
      <w:r w:rsidR="00A3759F" w:rsidRPr="00CC41BB">
        <w:rPr>
          <w:color w:val="000000"/>
          <w:sz w:val="28"/>
          <w:szCs w:val="28"/>
          <w:lang w:val="ru-RU"/>
        </w:rPr>
        <w:t xml:space="preserve"> потребами.</w:t>
      </w:r>
    </w:p>
    <w:p w14:paraId="14E01D89" w14:textId="65798247" w:rsidR="00803CA3" w:rsidRPr="00A3759F" w:rsidRDefault="00803CA3" w:rsidP="007D74B6">
      <w:pPr>
        <w:pStyle w:val="1"/>
        <w:spacing w:after="150" w:line="240" w:lineRule="auto"/>
        <w:rPr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4.1.2. </w:t>
      </w:r>
      <w:proofErr w:type="spellStart"/>
      <w:r w:rsidR="00A3759F" w:rsidRPr="00CC41BB">
        <w:rPr>
          <w:sz w:val="28"/>
          <w:szCs w:val="28"/>
          <w:lang w:val="ru-RU"/>
        </w:rPr>
        <w:t>Кольоротерапія</w:t>
      </w:r>
      <w:proofErr w:type="spellEnd"/>
      <w:r w:rsidR="00A3759F" w:rsidRPr="00CC41BB">
        <w:rPr>
          <w:sz w:val="28"/>
          <w:szCs w:val="28"/>
          <w:lang w:val="ru-RU"/>
        </w:rPr>
        <w:t xml:space="preserve">: </w:t>
      </w:r>
      <w:proofErr w:type="spellStart"/>
      <w:r w:rsidR="00A3759F" w:rsidRPr="00CC41BB">
        <w:rPr>
          <w:sz w:val="28"/>
          <w:szCs w:val="28"/>
          <w:lang w:val="ru-RU"/>
        </w:rPr>
        <w:t>використання</w:t>
      </w:r>
      <w:proofErr w:type="spellEnd"/>
      <w:r w:rsidR="00A3759F" w:rsidRPr="00CC41BB">
        <w:rPr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sz w:val="28"/>
          <w:szCs w:val="28"/>
          <w:lang w:val="ru-RU"/>
        </w:rPr>
        <w:t>технології</w:t>
      </w:r>
      <w:proofErr w:type="spellEnd"/>
      <w:r w:rsidR="00A3759F" w:rsidRPr="00CC41BB">
        <w:rPr>
          <w:sz w:val="28"/>
          <w:szCs w:val="28"/>
          <w:lang w:val="ru-RU"/>
        </w:rPr>
        <w:t xml:space="preserve"> </w:t>
      </w:r>
      <w:proofErr w:type="gramStart"/>
      <w:r w:rsidR="00A3759F" w:rsidRPr="00CC41BB">
        <w:rPr>
          <w:sz w:val="28"/>
          <w:szCs w:val="28"/>
          <w:lang w:val="ru-RU"/>
        </w:rPr>
        <w:t>в</w:t>
      </w:r>
      <w:proofErr w:type="gramEnd"/>
      <w:r w:rsidR="00A3759F" w:rsidRPr="00CC41BB">
        <w:rPr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sz w:val="28"/>
          <w:szCs w:val="28"/>
          <w:lang w:val="ru-RU"/>
        </w:rPr>
        <w:t>роботі</w:t>
      </w:r>
      <w:proofErr w:type="spellEnd"/>
      <w:r w:rsidR="00A3759F" w:rsidRPr="00CC41BB">
        <w:rPr>
          <w:sz w:val="28"/>
          <w:szCs w:val="28"/>
          <w:lang w:val="ru-RU"/>
        </w:rPr>
        <w:t xml:space="preserve"> з </w:t>
      </w:r>
      <w:proofErr w:type="spellStart"/>
      <w:r w:rsidR="00A3759F" w:rsidRPr="00CC41BB">
        <w:rPr>
          <w:sz w:val="28"/>
          <w:szCs w:val="28"/>
          <w:lang w:val="ru-RU"/>
        </w:rPr>
        <w:t>учнями</w:t>
      </w:r>
      <w:proofErr w:type="spellEnd"/>
      <w:r w:rsidR="00A3759F" w:rsidRPr="00CC41BB">
        <w:rPr>
          <w:sz w:val="28"/>
          <w:szCs w:val="28"/>
          <w:lang w:val="ru-RU"/>
        </w:rPr>
        <w:t xml:space="preserve"> </w:t>
      </w:r>
      <w:r w:rsidR="00A3759F">
        <w:rPr>
          <w:sz w:val="28"/>
          <w:szCs w:val="28"/>
          <w:lang w:val="uk-UA"/>
        </w:rPr>
        <w:t>з ООП.</w:t>
      </w:r>
    </w:p>
    <w:p w14:paraId="74D9D267" w14:textId="0A40DF5C" w:rsidR="00803CA3" w:rsidRPr="00A3759F" w:rsidRDefault="00803CA3" w:rsidP="007D74B6">
      <w:pPr>
        <w:pStyle w:val="1"/>
        <w:spacing w:after="150" w:line="240" w:lineRule="auto"/>
        <w:rPr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4.1.3. </w:t>
      </w:r>
      <w:proofErr w:type="spellStart"/>
      <w:r w:rsidR="00A3759F" w:rsidRPr="00CC41BB">
        <w:rPr>
          <w:sz w:val="28"/>
          <w:szCs w:val="28"/>
          <w:lang w:val="ru-RU"/>
        </w:rPr>
        <w:t>Пальчикові</w:t>
      </w:r>
      <w:proofErr w:type="spellEnd"/>
      <w:r w:rsidR="00A3759F" w:rsidRPr="00CC41BB">
        <w:rPr>
          <w:sz w:val="28"/>
          <w:szCs w:val="28"/>
          <w:lang w:val="ru-RU"/>
        </w:rPr>
        <w:t xml:space="preserve"> </w:t>
      </w:r>
      <w:proofErr w:type="spellStart"/>
      <w:r w:rsidR="00A3759F" w:rsidRPr="00CC41BB">
        <w:rPr>
          <w:sz w:val="28"/>
          <w:szCs w:val="28"/>
          <w:lang w:val="ru-RU"/>
        </w:rPr>
        <w:t>ігри</w:t>
      </w:r>
      <w:proofErr w:type="spellEnd"/>
      <w:r w:rsidR="00A3759F" w:rsidRPr="00CC41BB">
        <w:rPr>
          <w:sz w:val="28"/>
          <w:szCs w:val="28"/>
          <w:lang w:val="ru-RU"/>
        </w:rPr>
        <w:t xml:space="preserve">: </w:t>
      </w:r>
      <w:proofErr w:type="spellStart"/>
      <w:r w:rsidR="00A3759F" w:rsidRPr="00CC41BB">
        <w:rPr>
          <w:sz w:val="28"/>
          <w:szCs w:val="28"/>
          <w:lang w:val="ru-RU"/>
        </w:rPr>
        <w:t>розвиваємо</w:t>
      </w:r>
      <w:proofErr w:type="spellEnd"/>
      <w:r w:rsidR="00A3759F" w:rsidRPr="00CC41B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3759F" w:rsidRPr="00CC41BB">
        <w:rPr>
          <w:sz w:val="28"/>
          <w:szCs w:val="28"/>
          <w:lang w:val="ru-RU"/>
        </w:rPr>
        <w:t>др</w:t>
      </w:r>
      <w:proofErr w:type="gramEnd"/>
      <w:r w:rsidR="00A3759F" w:rsidRPr="00CC41BB">
        <w:rPr>
          <w:sz w:val="28"/>
          <w:szCs w:val="28"/>
          <w:lang w:val="ru-RU"/>
        </w:rPr>
        <w:t>ібну</w:t>
      </w:r>
      <w:proofErr w:type="spellEnd"/>
      <w:r w:rsidR="00A3759F" w:rsidRPr="00CC41BB">
        <w:rPr>
          <w:sz w:val="28"/>
          <w:szCs w:val="28"/>
          <w:lang w:val="ru-RU"/>
        </w:rPr>
        <w:t xml:space="preserve"> моторику</w:t>
      </w:r>
      <w:r w:rsidR="00A3759F">
        <w:rPr>
          <w:sz w:val="28"/>
          <w:szCs w:val="28"/>
          <w:lang w:val="uk-UA"/>
        </w:rPr>
        <w:t>.</w:t>
      </w:r>
    </w:p>
    <w:p w14:paraId="6AAF52BF" w14:textId="77777777" w:rsidR="00803CA3" w:rsidRPr="00903F92" w:rsidRDefault="00803CA3" w:rsidP="007D74B6">
      <w:pPr>
        <w:rPr>
          <w:rFonts w:eastAsia="MS Mincho"/>
          <w:b/>
          <w:sz w:val="28"/>
          <w:szCs w:val="28"/>
          <w:lang w:val="uk-UA" w:eastAsia="ja-JP"/>
        </w:rPr>
      </w:pPr>
      <w:r w:rsidRPr="00903F92">
        <w:rPr>
          <w:rFonts w:eastAsia="MS Mincho"/>
          <w:b/>
          <w:sz w:val="28"/>
          <w:szCs w:val="28"/>
          <w:lang w:val="uk-UA" w:eastAsia="ja-JP"/>
        </w:rPr>
        <w:lastRenderedPageBreak/>
        <w:t>План практичного  заняття</w:t>
      </w:r>
    </w:p>
    <w:p w14:paraId="63065F06" w14:textId="1A0D1077" w:rsidR="00803CA3" w:rsidRPr="00903F92" w:rsidRDefault="00803CA3" w:rsidP="007D74B6">
      <w:pPr>
        <w:rPr>
          <w:rFonts w:eastAsiaTheme="minorHAnsi"/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4.1.5. </w:t>
      </w:r>
      <w:r w:rsidR="00A3759F">
        <w:rPr>
          <w:sz w:val="28"/>
          <w:szCs w:val="28"/>
          <w:lang w:val="uk-UA"/>
        </w:rPr>
        <w:t>Арт-терапевтичні методи та прийоми роботи з дітьми з ООП</w:t>
      </w:r>
      <w:r w:rsidRPr="00903F92">
        <w:rPr>
          <w:sz w:val="28"/>
          <w:szCs w:val="28"/>
          <w:lang w:val="uk-UA"/>
        </w:rPr>
        <w:t>.</w:t>
      </w:r>
    </w:p>
    <w:p w14:paraId="067849C4" w14:textId="5B40653D" w:rsidR="00803CA3" w:rsidRPr="00903F92" w:rsidRDefault="00803CA3" w:rsidP="007D74B6">
      <w:pPr>
        <w:rPr>
          <w:sz w:val="28"/>
          <w:szCs w:val="28"/>
          <w:lang w:val="uk-UA"/>
        </w:rPr>
      </w:pPr>
      <w:r w:rsidRPr="00903F92">
        <w:rPr>
          <w:sz w:val="28"/>
          <w:szCs w:val="28"/>
          <w:lang w:val="uk-UA"/>
        </w:rPr>
        <w:t xml:space="preserve">4.1.6. </w:t>
      </w:r>
      <w:r w:rsidR="007F7371">
        <w:rPr>
          <w:sz w:val="28"/>
          <w:szCs w:val="28"/>
          <w:lang w:val="uk-UA"/>
        </w:rPr>
        <w:t>Ігрові технології в роботі практичного психолога та соціального педагога з дітьми з ООП.</w:t>
      </w:r>
    </w:p>
    <w:p w14:paraId="7B25BFFC" w14:textId="77777777" w:rsidR="004F0053" w:rsidRPr="003B3D40" w:rsidRDefault="004F0053" w:rsidP="007D74B6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</w:p>
    <w:p w14:paraId="72433236" w14:textId="0187CA85" w:rsidR="00CA7224" w:rsidRPr="003B3D40" w:rsidRDefault="00B14CDA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3B3D40">
        <w:rPr>
          <w:b/>
          <w:bCs/>
          <w:sz w:val="28"/>
          <w:szCs w:val="28"/>
          <w:lang w:val="uk-UA" w:eastAsia="uk-UA"/>
        </w:rPr>
        <w:t>Модуль 5</w:t>
      </w:r>
      <w:r w:rsidR="00CA7224" w:rsidRPr="003B3D40">
        <w:rPr>
          <w:b/>
          <w:bCs/>
          <w:sz w:val="28"/>
          <w:szCs w:val="28"/>
          <w:lang w:val="uk-UA" w:eastAsia="uk-UA"/>
        </w:rPr>
        <w:t xml:space="preserve">. </w:t>
      </w:r>
      <w:r w:rsidR="007F7371" w:rsidRPr="00C167F4">
        <w:rPr>
          <w:sz w:val="28"/>
          <w:szCs w:val="28"/>
          <w:lang w:val="uk-UA" w:eastAsia="uk-UA"/>
        </w:rPr>
        <w:t>Взаємодія практичного психолога з батьками</w:t>
      </w:r>
      <w:r w:rsidR="00D37567" w:rsidRPr="00C167F4">
        <w:rPr>
          <w:sz w:val="28"/>
          <w:szCs w:val="28"/>
          <w:lang w:val="uk-UA" w:eastAsia="uk-UA"/>
        </w:rPr>
        <w:t xml:space="preserve"> та педагогічними працівниками</w:t>
      </w:r>
      <w:r w:rsidR="007F7371" w:rsidRPr="00C167F4">
        <w:rPr>
          <w:sz w:val="28"/>
          <w:szCs w:val="28"/>
          <w:lang w:val="uk-UA" w:eastAsia="uk-UA"/>
        </w:rPr>
        <w:t xml:space="preserve"> в закладах загальної освіти.</w:t>
      </w:r>
      <w:r w:rsidR="007F7371">
        <w:rPr>
          <w:b/>
          <w:bCs/>
          <w:sz w:val="28"/>
          <w:szCs w:val="28"/>
          <w:lang w:val="uk-UA" w:eastAsia="uk-UA"/>
        </w:rPr>
        <w:t xml:space="preserve"> </w:t>
      </w:r>
    </w:p>
    <w:p w14:paraId="16EA31A3" w14:textId="77777777" w:rsidR="00CA7224" w:rsidRPr="00811ADF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811ADF">
        <w:rPr>
          <w:sz w:val="28"/>
          <w:szCs w:val="28"/>
          <w:lang w:val="uk-UA" w:eastAsia="uk-UA"/>
        </w:rPr>
        <w:t>Час за робочою навчальною програмою – 4 години</w:t>
      </w:r>
    </w:p>
    <w:p w14:paraId="317F02F9" w14:textId="77777777" w:rsidR="00CA7224" w:rsidRPr="003B3D40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14:paraId="200D712A" w14:textId="3EBB2ECD" w:rsidR="00B262FD" w:rsidRDefault="00CA7224" w:rsidP="007D74B6">
      <w:pPr>
        <w:shd w:val="clear" w:color="auto" w:fill="FFFFFF"/>
        <w:rPr>
          <w:i/>
          <w:iCs/>
          <w:sz w:val="28"/>
          <w:szCs w:val="28"/>
          <w:lang w:val="uk-UA" w:eastAsia="uk-UA"/>
        </w:rPr>
      </w:pPr>
      <w:r w:rsidRPr="003B3D40">
        <w:rPr>
          <w:rFonts w:ascii="Verdana" w:hAnsi="Verdana" w:cs="Arial"/>
          <w:sz w:val="16"/>
          <w:szCs w:val="16"/>
          <w:lang w:val="uk-UA" w:eastAsia="uk-UA"/>
        </w:rPr>
        <w:t> </w:t>
      </w:r>
      <w:r w:rsidR="002C1B0C" w:rsidRPr="00B262FD">
        <w:rPr>
          <w:b/>
          <w:bCs/>
          <w:sz w:val="28"/>
          <w:szCs w:val="28"/>
          <w:lang w:val="uk-UA" w:eastAsia="uk-UA"/>
        </w:rPr>
        <w:t>Тема</w:t>
      </w:r>
      <w:r w:rsidR="00B262FD" w:rsidRPr="00B262FD">
        <w:rPr>
          <w:b/>
          <w:bCs/>
          <w:sz w:val="28"/>
          <w:szCs w:val="28"/>
          <w:lang w:val="uk-UA" w:eastAsia="uk-UA"/>
        </w:rPr>
        <w:t xml:space="preserve"> 5.1.</w:t>
      </w:r>
      <w:r w:rsidR="00B262FD">
        <w:rPr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3B3D40">
        <w:rPr>
          <w:b/>
          <w:bCs/>
          <w:i/>
          <w:iCs/>
          <w:sz w:val="28"/>
          <w:szCs w:val="28"/>
          <w:lang w:val="uk-UA" w:eastAsia="uk-UA"/>
        </w:rPr>
        <w:t> </w:t>
      </w:r>
      <w:r w:rsidR="00D37567" w:rsidRPr="00B262FD">
        <w:rPr>
          <w:sz w:val="28"/>
          <w:szCs w:val="28"/>
          <w:lang w:val="uk-UA" w:eastAsia="uk-UA"/>
        </w:rPr>
        <w:t>Особливості роботи практичного психолога з батьками</w:t>
      </w:r>
      <w:r w:rsidRPr="003B3D40">
        <w:rPr>
          <w:b/>
          <w:bCs/>
          <w:sz w:val="28"/>
          <w:szCs w:val="28"/>
          <w:lang w:val="uk-UA" w:eastAsia="uk-UA"/>
        </w:rPr>
        <w:t> </w:t>
      </w:r>
      <w:r w:rsidR="00B262FD">
        <w:rPr>
          <w:b/>
          <w:bCs/>
          <w:sz w:val="28"/>
          <w:szCs w:val="28"/>
          <w:lang w:val="uk-UA" w:eastAsia="uk-UA"/>
        </w:rPr>
        <w:t>.</w:t>
      </w:r>
      <w:r w:rsidRPr="003B3D40">
        <w:rPr>
          <w:i/>
          <w:iCs/>
          <w:sz w:val="28"/>
          <w:szCs w:val="28"/>
          <w:lang w:val="uk-UA" w:eastAsia="uk-UA"/>
        </w:rPr>
        <w:t> </w:t>
      </w:r>
    </w:p>
    <w:p w14:paraId="70A1CC3E" w14:textId="7FA2B52D" w:rsidR="00CA7224" w:rsidRPr="00B262FD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B262FD">
        <w:rPr>
          <w:sz w:val="28"/>
          <w:szCs w:val="28"/>
          <w:lang w:val="uk-UA" w:eastAsia="uk-UA"/>
        </w:rPr>
        <w:t>(</w:t>
      </w:r>
      <w:r w:rsidR="00811ADF" w:rsidRPr="00B262FD">
        <w:rPr>
          <w:sz w:val="28"/>
          <w:szCs w:val="28"/>
          <w:lang w:val="uk-UA" w:eastAsia="uk-UA"/>
        </w:rPr>
        <w:t>лекційне заняття – 1 година, практичне заняття – 1 година)</w:t>
      </w:r>
    </w:p>
    <w:p w14:paraId="0A2552CC" w14:textId="77777777" w:rsidR="00CA7224" w:rsidRPr="003B3D40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14:paraId="54E621B8" w14:textId="77777777" w:rsidR="00CA7224" w:rsidRPr="00332809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332809">
        <w:rPr>
          <w:b/>
          <w:bCs/>
          <w:iCs/>
          <w:sz w:val="28"/>
          <w:szCs w:val="28"/>
          <w:lang w:val="uk-UA" w:eastAsia="uk-UA"/>
        </w:rPr>
        <w:t>План лекційного заняття</w:t>
      </w:r>
    </w:p>
    <w:p w14:paraId="1BA85FDF" w14:textId="2A85ED2D" w:rsidR="00CA7224" w:rsidRPr="00332809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B262FD">
        <w:rPr>
          <w:iCs/>
          <w:sz w:val="28"/>
          <w:szCs w:val="28"/>
          <w:lang w:val="uk-UA" w:eastAsia="uk-UA"/>
        </w:rPr>
        <w:t>5.1.1.</w:t>
      </w:r>
      <w:r w:rsidRPr="003B3D40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Основні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завдання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психолога </w:t>
      </w:r>
      <w:proofErr w:type="gramStart"/>
      <w:r w:rsidR="00D37567" w:rsidRPr="00CC41BB">
        <w:rPr>
          <w:color w:val="000000"/>
          <w:sz w:val="28"/>
          <w:szCs w:val="28"/>
          <w:lang w:val="ru-RU"/>
        </w:rPr>
        <w:t>у</w:t>
      </w:r>
      <w:proofErr w:type="gram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роботі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з</w:t>
      </w:r>
      <w:r w:rsidR="00D37567">
        <w:rPr>
          <w:color w:val="000000"/>
          <w:spacing w:val="-4"/>
          <w:sz w:val="28"/>
          <w:szCs w:val="28"/>
        </w:rPr>
        <w:t> </w:t>
      </w:r>
      <w:r w:rsidR="00D37567" w:rsidRPr="00CC41BB">
        <w:rPr>
          <w:color w:val="000000"/>
          <w:sz w:val="28"/>
          <w:szCs w:val="28"/>
          <w:lang w:val="ru-RU"/>
        </w:rPr>
        <w:t>батьками.</w:t>
      </w:r>
    </w:p>
    <w:p w14:paraId="2572A131" w14:textId="751DB8B0" w:rsidR="00CA7224" w:rsidRDefault="00CA7224" w:rsidP="007D74B6">
      <w:pPr>
        <w:shd w:val="clear" w:color="auto" w:fill="FFFFFF"/>
        <w:rPr>
          <w:sz w:val="28"/>
          <w:szCs w:val="28"/>
          <w:lang w:val="uk-UA" w:eastAsia="uk-UA"/>
        </w:rPr>
      </w:pPr>
      <w:r w:rsidRPr="00332809">
        <w:rPr>
          <w:sz w:val="28"/>
          <w:szCs w:val="28"/>
          <w:lang w:val="uk-UA" w:eastAsia="uk-UA"/>
        </w:rPr>
        <w:t>5.1.2.</w:t>
      </w:r>
      <w:r w:rsidRPr="00332809">
        <w:rPr>
          <w:rFonts w:ascii="Verdana" w:hAnsi="Verdana" w:cs="Arial"/>
          <w:sz w:val="16"/>
          <w:szCs w:val="16"/>
          <w:lang w:val="uk-UA" w:eastAsia="uk-UA"/>
        </w:rPr>
        <w:t> </w:t>
      </w:r>
      <w:proofErr w:type="gramStart"/>
      <w:r w:rsidR="00D37567" w:rsidRPr="00CC41BB">
        <w:rPr>
          <w:color w:val="000000"/>
          <w:sz w:val="28"/>
          <w:szCs w:val="28"/>
          <w:lang w:val="ru-RU"/>
        </w:rPr>
        <w:t>Напрямки</w:t>
      </w:r>
      <w:proofErr w:type="gram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роботи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психолога з</w:t>
      </w:r>
      <w:r w:rsidR="00D37567">
        <w:rPr>
          <w:color w:val="000000"/>
          <w:spacing w:val="-1"/>
          <w:sz w:val="28"/>
          <w:szCs w:val="28"/>
        </w:rPr>
        <w:t> </w:t>
      </w:r>
      <w:r w:rsidR="00D37567" w:rsidRPr="00CC41BB">
        <w:rPr>
          <w:color w:val="000000"/>
          <w:sz w:val="28"/>
          <w:szCs w:val="28"/>
          <w:lang w:val="ru-RU"/>
        </w:rPr>
        <w:t>батьками</w:t>
      </w:r>
      <w:r w:rsidRPr="00332809">
        <w:rPr>
          <w:sz w:val="28"/>
          <w:szCs w:val="28"/>
          <w:lang w:val="uk-UA" w:eastAsia="uk-UA"/>
        </w:rPr>
        <w:t>.</w:t>
      </w:r>
    </w:p>
    <w:p w14:paraId="34582451" w14:textId="77777777" w:rsidR="00B262FD" w:rsidRDefault="00B262FD" w:rsidP="007D74B6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</w:p>
    <w:p w14:paraId="1043354C" w14:textId="2DFF4072" w:rsidR="00811ADF" w:rsidRPr="00811ADF" w:rsidRDefault="00811ADF" w:rsidP="007D74B6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 w:rsidRPr="00811ADF">
        <w:rPr>
          <w:b/>
          <w:bCs/>
          <w:sz w:val="28"/>
          <w:szCs w:val="28"/>
          <w:lang w:val="uk-UA" w:eastAsia="uk-UA"/>
        </w:rPr>
        <w:t xml:space="preserve">План практичного заняття </w:t>
      </w:r>
    </w:p>
    <w:p w14:paraId="16C31034" w14:textId="2C507A17" w:rsidR="000065BB" w:rsidRPr="00332809" w:rsidRDefault="000065BB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>
        <w:rPr>
          <w:sz w:val="28"/>
          <w:szCs w:val="28"/>
          <w:lang w:val="uk-UA" w:eastAsia="uk-UA"/>
        </w:rPr>
        <w:t>5.1.</w:t>
      </w:r>
      <w:r w:rsidR="00811ADF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. Сучасні методи роботи практичного психолога з батьками ( психологічна майстерня, батьківський хаб, сюжетно-рольові, ділові  ігри).</w:t>
      </w:r>
    </w:p>
    <w:p w14:paraId="2D2333E6" w14:textId="77777777" w:rsidR="000065BB" w:rsidRDefault="000065BB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14:paraId="5DDE3244" w14:textId="77777777" w:rsidR="00B262FD" w:rsidRDefault="002C1B0C" w:rsidP="007D74B6">
      <w:pPr>
        <w:shd w:val="clear" w:color="auto" w:fill="FFFFFF"/>
        <w:rPr>
          <w:b/>
          <w:bCs/>
          <w:sz w:val="28"/>
          <w:szCs w:val="28"/>
          <w:lang w:val="uk-UA" w:eastAsia="uk-UA"/>
        </w:rPr>
      </w:pPr>
      <w:r w:rsidRPr="00B262FD">
        <w:rPr>
          <w:b/>
          <w:bCs/>
          <w:sz w:val="28"/>
          <w:szCs w:val="28"/>
          <w:lang w:val="uk-UA" w:eastAsia="uk-UA"/>
        </w:rPr>
        <w:t>Тема 5</w:t>
      </w:r>
      <w:r w:rsidR="00CA7224" w:rsidRPr="00B262FD">
        <w:rPr>
          <w:b/>
          <w:bCs/>
          <w:sz w:val="28"/>
          <w:szCs w:val="28"/>
          <w:lang w:val="uk-UA" w:eastAsia="uk-UA"/>
        </w:rPr>
        <w:t>.2</w:t>
      </w:r>
      <w:r w:rsidR="00CA7224" w:rsidRPr="003B3D40">
        <w:rPr>
          <w:b/>
          <w:bCs/>
          <w:i/>
          <w:iCs/>
          <w:sz w:val="28"/>
          <w:szCs w:val="28"/>
          <w:lang w:val="uk-UA" w:eastAsia="uk-UA"/>
        </w:rPr>
        <w:t>.  </w:t>
      </w:r>
      <w:r w:rsidR="00CA7224" w:rsidRPr="003B3D40">
        <w:rPr>
          <w:b/>
          <w:bCs/>
          <w:sz w:val="28"/>
          <w:szCs w:val="28"/>
          <w:lang w:val="uk-UA" w:eastAsia="uk-UA"/>
        </w:rPr>
        <w:t> </w:t>
      </w:r>
      <w:r w:rsidR="000065BB" w:rsidRPr="00B262FD">
        <w:rPr>
          <w:sz w:val="28"/>
          <w:szCs w:val="28"/>
          <w:lang w:val="uk-UA" w:eastAsia="uk-UA"/>
        </w:rPr>
        <w:t>О</w:t>
      </w:r>
      <w:r w:rsidR="00D37567" w:rsidRPr="00B262FD">
        <w:rPr>
          <w:sz w:val="28"/>
          <w:szCs w:val="28"/>
          <w:lang w:val="uk-UA" w:eastAsia="uk-UA"/>
        </w:rPr>
        <w:t>собливості роботи практичного психолога з педагогічними працівниками</w:t>
      </w:r>
      <w:r w:rsidR="00B262FD">
        <w:rPr>
          <w:b/>
          <w:bCs/>
          <w:sz w:val="28"/>
          <w:szCs w:val="28"/>
          <w:lang w:val="uk-UA" w:eastAsia="uk-UA"/>
        </w:rPr>
        <w:t>.</w:t>
      </w:r>
    </w:p>
    <w:p w14:paraId="0869CA3C" w14:textId="2C4B3FE0" w:rsidR="00CA7224" w:rsidRPr="00B262FD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3B3D40">
        <w:rPr>
          <w:b/>
          <w:bCs/>
          <w:sz w:val="28"/>
          <w:szCs w:val="28"/>
          <w:lang w:val="uk-UA" w:eastAsia="uk-UA"/>
        </w:rPr>
        <w:t> (</w:t>
      </w:r>
      <w:r w:rsidR="00C306C6" w:rsidRPr="00B262FD">
        <w:rPr>
          <w:sz w:val="28"/>
          <w:szCs w:val="28"/>
          <w:lang w:val="uk-UA" w:eastAsia="uk-UA"/>
        </w:rPr>
        <w:t>лекційне заняття – 1 година, практичне заняття – 1 година</w:t>
      </w:r>
      <w:r w:rsidRPr="00B262FD">
        <w:rPr>
          <w:sz w:val="28"/>
          <w:szCs w:val="28"/>
          <w:lang w:val="uk-UA" w:eastAsia="uk-UA"/>
        </w:rPr>
        <w:t>)</w:t>
      </w:r>
    </w:p>
    <w:p w14:paraId="5D801345" w14:textId="77777777" w:rsidR="00CA7224" w:rsidRPr="003B3D40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14:paraId="1570361B" w14:textId="4AC0372D" w:rsidR="00CA7224" w:rsidRPr="00332809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332809">
        <w:rPr>
          <w:b/>
          <w:bCs/>
          <w:iCs/>
          <w:sz w:val="28"/>
          <w:szCs w:val="28"/>
          <w:lang w:val="uk-UA" w:eastAsia="uk-UA"/>
        </w:rPr>
        <w:t xml:space="preserve">План </w:t>
      </w:r>
      <w:r w:rsidR="00C306C6">
        <w:rPr>
          <w:b/>
          <w:bCs/>
          <w:iCs/>
          <w:sz w:val="28"/>
          <w:szCs w:val="28"/>
          <w:lang w:val="uk-UA" w:eastAsia="uk-UA"/>
        </w:rPr>
        <w:t xml:space="preserve">лекційного </w:t>
      </w:r>
      <w:r w:rsidRPr="00332809">
        <w:rPr>
          <w:b/>
          <w:bCs/>
          <w:iCs/>
          <w:sz w:val="28"/>
          <w:szCs w:val="28"/>
          <w:lang w:val="uk-UA" w:eastAsia="uk-UA"/>
        </w:rPr>
        <w:t>заняття</w:t>
      </w:r>
    </w:p>
    <w:p w14:paraId="0CD85CD7" w14:textId="4DD050F6" w:rsidR="00CA7224" w:rsidRPr="00332809" w:rsidRDefault="00CA7224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332809">
        <w:rPr>
          <w:sz w:val="28"/>
          <w:szCs w:val="28"/>
          <w:lang w:val="uk-UA" w:eastAsia="uk-UA"/>
        </w:rPr>
        <w:t> 5.</w:t>
      </w:r>
      <w:r w:rsidR="00C306C6">
        <w:rPr>
          <w:sz w:val="28"/>
          <w:szCs w:val="28"/>
          <w:lang w:val="uk-UA" w:eastAsia="uk-UA"/>
        </w:rPr>
        <w:t>2</w:t>
      </w:r>
      <w:r w:rsidRPr="00332809">
        <w:rPr>
          <w:sz w:val="28"/>
          <w:szCs w:val="28"/>
          <w:lang w:val="uk-UA" w:eastAsia="uk-UA"/>
        </w:rPr>
        <w:t>.1.</w:t>
      </w:r>
      <w:r w:rsidRPr="00332809">
        <w:rPr>
          <w:b/>
          <w:bCs/>
          <w:sz w:val="28"/>
          <w:szCs w:val="28"/>
          <w:lang w:val="uk-UA" w:eastAsia="uk-UA"/>
        </w:rPr>
        <w:t> </w:t>
      </w:r>
      <w:proofErr w:type="spellStart"/>
      <w:r w:rsidR="00D37567" w:rsidRPr="00CC41BB">
        <w:rPr>
          <w:color w:val="000000"/>
          <w:spacing w:val="-1"/>
          <w:sz w:val="28"/>
          <w:szCs w:val="28"/>
          <w:lang w:val="ru-RU"/>
        </w:rPr>
        <w:t>Психологічна</w:t>
      </w:r>
      <w:proofErr w:type="spellEnd"/>
      <w:r w:rsidR="00D37567">
        <w:rPr>
          <w:color w:val="000000"/>
          <w:spacing w:val="-1"/>
          <w:sz w:val="28"/>
          <w:szCs w:val="28"/>
        </w:rPr>
        <w:t> 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допомога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педагогу в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організації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r w:rsidR="00C306C6"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процесу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>.</w:t>
      </w:r>
    </w:p>
    <w:p w14:paraId="196534D9" w14:textId="303B35E4" w:rsidR="00D3679A" w:rsidRPr="00CC41BB" w:rsidRDefault="00CA7224" w:rsidP="007D74B6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332809">
        <w:rPr>
          <w:sz w:val="28"/>
          <w:szCs w:val="28"/>
          <w:lang w:val="uk-UA" w:eastAsia="uk-UA"/>
        </w:rPr>
        <w:t> 5.</w:t>
      </w:r>
      <w:r w:rsidR="00C306C6">
        <w:rPr>
          <w:sz w:val="28"/>
          <w:szCs w:val="28"/>
          <w:lang w:val="uk-UA" w:eastAsia="uk-UA"/>
        </w:rPr>
        <w:t>2</w:t>
      </w:r>
      <w:r w:rsidRPr="00332809">
        <w:rPr>
          <w:sz w:val="28"/>
          <w:szCs w:val="28"/>
          <w:lang w:val="uk-UA" w:eastAsia="uk-UA"/>
        </w:rPr>
        <w:t xml:space="preserve">.2. </w:t>
      </w:r>
      <w:r w:rsidR="00D37567" w:rsidRPr="00CC41BB">
        <w:rPr>
          <w:color w:val="000000"/>
          <w:sz w:val="28"/>
          <w:szCs w:val="28"/>
          <w:lang w:val="ru-RU"/>
        </w:rPr>
        <w:t xml:space="preserve">Роль психолога у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попередженні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залагодженні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педагогічних</w:t>
      </w:r>
      <w:proofErr w:type="spellEnd"/>
      <w:r w:rsidR="00D37567" w:rsidRPr="00CC41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37567" w:rsidRPr="00CC41BB">
        <w:rPr>
          <w:color w:val="000000"/>
          <w:sz w:val="28"/>
          <w:szCs w:val="28"/>
          <w:lang w:val="ru-RU"/>
        </w:rPr>
        <w:t>конфлікті</w:t>
      </w:r>
      <w:proofErr w:type="gramStart"/>
      <w:r w:rsidR="00D37567" w:rsidRPr="00CC41BB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="00D37567" w:rsidRPr="00CC41BB">
        <w:rPr>
          <w:color w:val="000000"/>
          <w:sz w:val="28"/>
          <w:szCs w:val="28"/>
          <w:lang w:val="ru-RU"/>
        </w:rPr>
        <w:t>.</w:t>
      </w:r>
    </w:p>
    <w:p w14:paraId="6A8F47D6" w14:textId="77777777" w:rsidR="00B262FD" w:rsidRPr="00CC41BB" w:rsidRDefault="00B262FD" w:rsidP="007D74B6">
      <w:pPr>
        <w:shd w:val="clear" w:color="auto" w:fill="FFFFFF"/>
        <w:rPr>
          <w:color w:val="000000"/>
          <w:sz w:val="28"/>
          <w:szCs w:val="28"/>
          <w:lang w:val="ru-RU"/>
        </w:rPr>
      </w:pPr>
    </w:p>
    <w:p w14:paraId="31A76288" w14:textId="07A9AB7D" w:rsidR="00C306C6" w:rsidRPr="00C306C6" w:rsidRDefault="00C306C6" w:rsidP="007D74B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C306C6">
        <w:rPr>
          <w:b/>
          <w:bCs/>
          <w:color w:val="000000"/>
          <w:sz w:val="28"/>
          <w:szCs w:val="28"/>
          <w:lang w:val="uk-UA"/>
        </w:rPr>
        <w:t xml:space="preserve">План практичного заняття </w:t>
      </w:r>
    </w:p>
    <w:p w14:paraId="4346285E" w14:textId="78B9F69E" w:rsidR="000065BB" w:rsidRPr="000065BB" w:rsidRDefault="000065BB" w:rsidP="007D74B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C306C6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C306C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 Нетрадиційні методи та форми роботи практичного психолога з педагогічними працівниками закладів освіти.</w:t>
      </w:r>
    </w:p>
    <w:p w14:paraId="1F68F5C0" w14:textId="1AEF1AD6" w:rsidR="00D37567" w:rsidRPr="00332809" w:rsidRDefault="00D37567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</w:p>
    <w:p w14:paraId="285BCA15" w14:textId="28FD45D2" w:rsidR="00246E47" w:rsidRPr="00B262FD" w:rsidRDefault="00246E47" w:rsidP="007D74B6">
      <w:pPr>
        <w:rPr>
          <w:bCs/>
          <w:sz w:val="28"/>
          <w:szCs w:val="28"/>
          <w:lang w:val="uk-UA"/>
        </w:rPr>
      </w:pPr>
      <w:r w:rsidRPr="00246E47">
        <w:rPr>
          <w:b/>
          <w:sz w:val="28"/>
          <w:szCs w:val="28"/>
          <w:lang w:val="uk-UA"/>
        </w:rPr>
        <w:t>Модуль 6</w:t>
      </w:r>
      <w:r w:rsidR="00B262FD">
        <w:rPr>
          <w:b/>
          <w:sz w:val="28"/>
          <w:szCs w:val="28"/>
          <w:lang w:val="uk-UA"/>
        </w:rPr>
        <w:t xml:space="preserve">. </w:t>
      </w:r>
      <w:r w:rsidR="000962D8" w:rsidRPr="00B262FD">
        <w:rPr>
          <w:bCs/>
          <w:sz w:val="28"/>
          <w:szCs w:val="28"/>
          <w:lang w:val="uk-UA"/>
        </w:rPr>
        <w:t>Психологічна допомога учасникам освітнього процесу</w:t>
      </w:r>
      <w:r w:rsidR="00C306C6" w:rsidRPr="00B262FD">
        <w:rPr>
          <w:bCs/>
          <w:sz w:val="28"/>
          <w:szCs w:val="28"/>
          <w:lang w:val="uk-UA"/>
        </w:rPr>
        <w:t xml:space="preserve"> практичним психологом </w:t>
      </w:r>
      <w:r w:rsidR="000962D8" w:rsidRPr="00B262FD">
        <w:rPr>
          <w:bCs/>
          <w:sz w:val="28"/>
          <w:szCs w:val="28"/>
          <w:lang w:val="uk-UA"/>
        </w:rPr>
        <w:t xml:space="preserve"> у період військового стану.</w:t>
      </w:r>
    </w:p>
    <w:p w14:paraId="64645C25" w14:textId="176C6202" w:rsidR="008C5B93" w:rsidRPr="00B262FD" w:rsidRDefault="008C5B93" w:rsidP="007D74B6">
      <w:pPr>
        <w:shd w:val="clear" w:color="auto" w:fill="FFFFFF"/>
        <w:rPr>
          <w:rFonts w:ascii="Arial" w:hAnsi="Arial" w:cs="Arial"/>
          <w:sz w:val="21"/>
          <w:szCs w:val="21"/>
          <w:lang w:val="uk-UA" w:eastAsia="uk-UA"/>
        </w:rPr>
      </w:pPr>
      <w:r w:rsidRPr="00B262FD">
        <w:rPr>
          <w:sz w:val="28"/>
          <w:szCs w:val="28"/>
          <w:lang w:val="uk-UA" w:eastAsia="uk-UA"/>
        </w:rPr>
        <w:t xml:space="preserve">Час за робочою навчальною програмою – </w:t>
      </w:r>
      <w:r w:rsidR="00C306C6" w:rsidRPr="00B262FD">
        <w:rPr>
          <w:sz w:val="28"/>
          <w:szCs w:val="28"/>
          <w:lang w:val="uk-UA" w:eastAsia="uk-UA"/>
        </w:rPr>
        <w:t>4</w:t>
      </w:r>
      <w:r w:rsidRPr="00B262FD">
        <w:rPr>
          <w:sz w:val="28"/>
          <w:szCs w:val="28"/>
          <w:lang w:val="uk-UA" w:eastAsia="uk-UA"/>
        </w:rPr>
        <w:t xml:space="preserve"> годин</w:t>
      </w:r>
      <w:r w:rsidR="00B262FD" w:rsidRPr="00B262FD">
        <w:rPr>
          <w:sz w:val="28"/>
          <w:szCs w:val="28"/>
          <w:lang w:val="uk-UA" w:eastAsia="uk-UA"/>
        </w:rPr>
        <w:t>и</w:t>
      </w:r>
    </w:p>
    <w:p w14:paraId="792FF372" w14:textId="77777777" w:rsidR="008C5B93" w:rsidRPr="00246E47" w:rsidRDefault="008C5B93" w:rsidP="007D74B6">
      <w:pPr>
        <w:rPr>
          <w:b/>
          <w:sz w:val="28"/>
          <w:szCs w:val="28"/>
          <w:lang w:val="uk-UA"/>
        </w:rPr>
      </w:pPr>
    </w:p>
    <w:p w14:paraId="639C8A6C" w14:textId="77777777" w:rsidR="00B262FD" w:rsidRDefault="00246E47" w:rsidP="007D74B6">
      <w:pPr>
        <w:rPr>
          <w:sz w:val="28"/>
          <w:szCs w:val="28"/>
          <w:lang w:val="ru-RU"/>
        </w:rPr>
      </w:pPr>
      <w:r w:rsidRPr="00246E47">
        <w:rPr>
          <w:b/>
          <w:sz w:val="28"/>
          <w:szCs w:val="28"/>
          <w:lang w:val="ru-RU"/>
        </w:rPr>
        <w:t xml:space="preserve">Тема 6.1  </w:t>
      </w:r>
      <w:proofErr w:type="spellStart"/>
      <w:r w:rsidR="000962D8">
        <w:rPr>
          <w:sz w:val="28"/>
          <w:szCs w:val="28"/>
          <w:lang w:val="ru-RU"/>
        </w:rPr>
        <w:t>Психологічні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аспекти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освітнього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процесу</w:t>
      </w:r>
      <w:proofErr w:type="spellEnd"/>
      <w:r w:rsidR="000962D8">
        <w:rPr>
          <w:sz w:val="28"/>
          <w:szCs w:val="28"/>
          <w:lang w:val="ru-RU"/>
        </w:rPr>
        <w:t xml:space="preserve"> в </w:t>
      </w:r>
      <w:proofErr w:type="spellStart"/>
      <w:r w:rsidR="000962D8">
        <w:rPr>
          <w:sz w:val="28"/>
          <w:szCs w:val="28"/>
          <w:lang w:val="ru-RU"/>
        </w:rPr>
        <w:t>умовах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воєнного</w:t>
      </w:r>
      <w:proofErr w:type="spellEnd"/>
      <w:r w:rsidR="000962D8">
        <w:rPr>
          <w:sz w:val="28"/>
          <w:szCs w:val="28"/>
          <w:lang w:val="ru-RU"/>
        </w:rPr>
        <w:t xml:space="preserve"> стану</w:t>
      </w:r>
      <w:r w:rsidR="00C306C6">
        <w:rPr>
          <w:sz w:val="28"/>
          <w:szCs w:val="28"/>
          <w:lang w:val="ru-RU"/>
        </w:rPr>
        <w:t xml:space="preserve"> </w:t>
      </w:r>
    </w:p>
    <w:p w14:paraId="04E6E51C" w14:textId="77777777" w:rsidR="00B262FD" w:rsidRDefault="00C306C6" w:rsidP="007D7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 </w:t>
      </w:r>
      <w:proofErr w:type="spellStart"/>
      <w:r>
        <w:rPr>
          <w:sz w:val="28"/>
          <w:szCs w:val="28"/>
          <w:lang w:val="ru-RU"/>
        </w:rPr>
        <w:t>лекційне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– 2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>).</w:t>
      </w:r>
    </w:p>
    <w:p w14:paraId="4406A4B3" w14:textId="07774035" w:rsidR="00246E47" w:rsidRPr="00246E47" w:rsidRDefault="00C306C6" w:rsidP="007D7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4DE92E35" w14:textId="47C09210" w:rsidR="00246E47" w:rsidRPr="00B262FD" w:rsidRDefault="00246E47" w:rsidP="007D74B6">
      <w:pPr>
        <w:rPr>
          <w:b/>
          <w:bCs/>
          <w:sz w:val="28"/>
          <w:szCs w:val="28"/>
          <w:lang w:val="ru-RU"/>
        </w:rPr>
      </w:pPr>
      <w:r w:rsidRPr="00B262FD">
        <w:rPr>
          <w:b/>
          <w:bCs/>
          <w:sz w:val="28"/>
          <w:szCs w:val="28"/>
          <w:lang w:val="ru-RU"/>
        </w:rPr>
        <w:t xml:space="preserve">План  </w:t>
      </w:r>
      <w:proofErr w:type="spellStart"/>
      <w:r w:rsidR="00C306C6" w:rsidRPr="00B262FD">
        <w:rPr>
          <w:b/>
          <w:bCs/>
          <w:sz w:val="28"/>
          <w:szCs w:val="28"/>
          <w:lang w:val="ru-RU"/>
        </w:rPr>
        <w:t>лекційного</w:t>
      </w:r>
      <w:proofErr w:type="spellEnd"/>
      <w:r w:rsidR="00C306C6" w:rsidRPr="00B262FD">
        <w:rPr>
          <w:b/>
          <w:bCs/>
          <w:sz w:val="28"/>
          <w:szCs w:val="28"/>
          <w:lang w:val="ru-RU"/>
        </w:rPr>
        <w:t xml:space="preserve"> </w:t>
      </w:r>
      <w:r w:rsidRPr="00B262FD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B262FD">
        <w:rPr>
          <w:b/>
          <w:bCs/>
          <w:sz w:val="28"/>
          <w:szCs w:val="28"/>
          <w:lang w:val="ru-RU"/>
        </w:rPr>
        <w:t>заняття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 </w:t>
      </w:r>
    </w:p>
    <w:p w14:paraId="059E9687" w14:textId="2A0552F2" w:rsidR="00246E47" w:rsidRPr="00246E47" w:rsidRDefault="00246E47" w:rsidP="007D74B6">
      <w:pPr>
        <w:rPr>
          <w:sz w:val="28"/>
          <w:szCs w:val="28"/>
          <w:lang w:val="ru-RU"/>
        </w:rPr>
      </w:pPr>
      <w:r w:rsidRPr="00246E47">
        <w:rPr>
          <w:sz w:val="28"/>
          <w:szCs w:val="28"/>
          <w:lang w:val="ru-RU"/>
        </w:rPr>
        <w:t>6.1.1</w:t>
      </w:r>
      <w:r w:rsidR="00F04BAD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Стрес</w:t>
      </w:r>
      <w:proofErr w:type="spellEnd"/>
      <w:r w:rsidR="000962D8">
        <w:rPr>
          <w:sz w:val="28"/>
          <w:szCs w:val="28"/>
          <w:lang w:val="ru-RU"/>
        </w:rPr>
        <w:t xml:space="preserve"> і </w:t>
      </w:r>
      <w:proofErr w:type="spellStart"/>
      <w:r w:rsidR="000962D8">
        <w:rPr>
          <w:sz w:val="28"/>
          <w:szCs w:val="28"/>
          <w:lang w:val="ru-RU"/>
        </w:rPr>
        <w:t>психічна</w:t>
      </w:r>
      <w:proofErr w:type="spellEnd"/>
      <w:r w:rsidR="000962D8">
        <w:rPr>
          <w:sz w:val="28"/>
          <w:szCs w:val="28"/>
          <w:lang w:val="ru-RU"/>
        </w:rPr>
        <w:t xml:space="preserve"> травма.  Як </w:t>
      </w:r>
      <w:proofErr w:type="spellStart"/>
      <w:r w:rsidR="000962D8">
        <w:rPr>
          <w:sz w:val="28"/>
          <w:szCs w:val="28"/>
          <w:lang w:val="ru-RU"/>
        </w:rPr>
        <w:t>допомогти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собі</w:t>
      </w:r>
      <w:proofErr w:type="spellEnd"/>
      <w:proofErr w:type="gramStart"/>
      <w:r w:rsidR="000962D8">
        <w:rPr>
          <w:sz w:val="28"/>
          <w:szCs w:val="28"/>
          <w:lang w:val="ru-RU"/>
        </w:rPr>
        <w:t xml:space="preserve"> .</w:t>
      </w:r>
      <w:proofErr w:type="gramEnd"/>
      <w:r w:rsidR="000962D8">
        <w:rPr>
          <w:sz w:val="28"/>
          <w:szCs w:val="28"/>
          <w:lang w:val="ru-RU"/>
        </w:rPr>
        <w:t xml:space="preserve"> </w:t>
      </w:r>
    </w:p>
    <w:p w14:paraId="30016268" w14:textId="551FD7DB" w:rsidR="00246E47" w:rsidRPr="00246E47" w:rsidRDefault="00246E47" w:rsidP="007D74B6">
      <w:pPr>
        <w:rPr>
          <w:sz w:val="28"/>
          <w:szCs w:val="28"/>
          <w:lang w:val="ru-RU"/>
        </w:rPr>
      </w:pPr>
      <w:r w:rsidRPr="00246E47">
        <w:rPr>
          <w:sz w:val="28"/>
          <w:szCs w:val="28"/>
          <w:lang w:val="ru-RU"/>
        </w:rPr>
        <w:t>6.1.2</w:t>
      </w:r>
      <w:r w:rsidR="00A238E9">
        <w:rPr>
          <w:sz w:val="28"/>
          <w:szCs w:val="28"/>
          <w:lang w:val="ru-RU"/>
        </w:rPr>
        <w:t xml:space="preserve"> </w:t>
      </w:r>
      <w:r w:rsidR="000962D8">
        <w:rPr>
          <w:sz w:val="28"/>
          <w:szCs w:val="28"/>
          <w:lang w:val="ru-RU"/>
        </w:rPr>
        <w:t xml:space="preserve">Перша </w:t>
      </w:r>
      <w:proofErr w:type="spellStart"/>
      <w:r w:rsidR="000962D8">
        <w:rPr>
          <w:sz w:val="28"/>
          <w:szCs w:val="28"/>
          <w:lang w:val="ru-RU"/>
        </w:rPr>
        <w:t>психологічна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допомога</w:t>
      </w:r>
      <w:proofErr w:type="spellEnd"/>
      <w:r w:rsidR="000962D8">
        <w:rPr>
          <w:sz w:val="28"/>
          <w:szCs w:val="28"/>
          <w:lang w:val="ru-RU"/>
        </w:rPr>
        <w:t xml:space="preserve">. Алгоритм </w:t>
      </w:r>
      <w:proofErr w:type="spellStart"/>
      <w:r w:rsidR="000962D8">
        <w:rPr>
          <w:sz w:val="28"/>
          <w:szCs w:val="28"/>
          <w:lang w:val="ru-RU"/>
        </w:rPr>
        <w:t>дій</w:t>
      </w:r>
      <w:proofErr w:type="spellEnd"/>
      <w:r w:rsidR="000962D8">
        <w:rPr>
          <w:sz w:val="28"/>
          <w:szCs w:val="28"/>
          <w:lang w:val="ru-RU"/>
        </w:rPr>
        <w:t>.</w:t>
      </w:r>
    </w:p>
    <w:p w14:paraId="7D2A1B0F" w14:textId="40BF3A43" w:rsidR="00246E47" w:rsidRPr="00246E47" w:rsidRDefault="00246E47" w:rsidP="007D74B6">
      <w:pPr>
        <w:rPr>
          <w:b/>
          <w:sz w:val="28"/>
          <w:szCs w:val="28"/>
          <w:lang w:val="ru-RU"/>
        </w:rPr>
      </w:pPr>
    </w:p>
    <w:p w14:paraId="535CF6D3" w14:textId="000D6400" w:rsidR="00246E47" w:rsidRPr="007D74B6" w:rsidRDefault="00C306C6" w:rsidP="007D74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6.2. </w:t>
      </w:r>
      <w:proofErr w:type="spellStart"/>
      <w:r w:rsidR="000962D8" w:rsidRPr="00B262FD">
        <w:rPr>
          <w:bCs/>
          <w:sz w:val="28"/>
          <w:szCs w:val="28"/>
          <w:lang w:val="ru-RU"/>
        </w:rPr>
        <w:t>Сучасні</w:t>
      </w:r>
      <w:proofErr w:type="spellEnd"/>
      <w:r w:rsidR="000962D8" w:rsidRPr="00B262FD">
        <w:rPr>
          <w:bCs/>
          <w:sz w:val="28"/>
          <w:szCs w:val="28"/>
          <w:lang w:val="ru-RU"/>
        </w:rPr>
        <w:t xml:space="preserve"> </w:t>
      </w:r>
      <w:proofErr w:type="spellStart"/>
      <w:r w:rsidR="000962D8" w:rsidRPr="00B262FD">
        <w:rPr>
          <w:bCs/>
          <w:sz w:val="28"/>
          <w:szCs w:val="28"/>
          <w:lang w:val="ru-RU"/>
        </w:rPr>
        <w:t>практичні</w:t>
      </w:r>
      <w:proofErr w:type="spellEnd"/>
      <w:r w:rsidR="000962D8" w:rsidRPr="00B262FD">
        <w:rPr>
          <w:bCs/>
          <w:sz w:val="28"/>
          <w:szCs w:val="28"/>
          <w:lang w:val="ru-RU"/>
        </w:rPr>
        <w:t xml:space="preserve"> </w:t>
      </w:r>
      <w:proofErr w:type="spellStart"/>
      <w:r w:rsidR="000962D8" w:rsidRPr="00B262FD">
        <w:rPr>
          <w:bCs/>
          <w:sz w:val="28"/>
          <w:szCs w:val="28"/>
          <w:lang w:val="ru-RU"/>
        </w:rPr>
        <w:t>кейси</w:t>
      </w:r>
      <w:proofErr w:type="spellEnd"/>
      <w:r w:rsidR="000962D8" w:rsidRPr="00B262FD">
        <w:rPr>
          <w:bCs/>
          <w:sz w:val="28"/>
          <w:szCs w:val="28"/>
          <w:lang w:val="ru-RU"/>
        </w:rPr>
        <w:t xml:space="preserve"> </w:t>
      </w:r>
      <w:proofErr w:type="spellStart"/>
      <w:r w:rsidR="000962D8" w:rsidRPr="00B262FD">
        <w:rPr>
          <w:bCs/>
          <w:sz w:val="28"/>
          <w:szCs w:val="28"/>
          <w:lang w:val="ru-RU"/>
        </w:rPr>
        <w:t>роботи</w:t>
      </w:r>
      <w:proofErr w:type="spellEnd"/>
      <w:r w:rsidR="000962D8" w:rsidRPr="00B262FD">
        <w:rPr>
          <w:bCs/>
          <w:sz w:val="28"/>
          <w:szCs w:val="28"/>
          <w:lang w:val="ru-RU"/>
        </w:rPr>
        <w:t xml:space="preserve"> практичного психолога </w:t>
      </w:r>
      <w:proofErr w:type="spellStart"/>
      <w:proofErr w:type="gramStart"/>
      <w:r w:rsidR="000962D8" w:rsidRPr="00B262FD">
        <w:rPr>
          <w:bCs/>
          <w:sz w:val="28"/>
          <w:szCs w:val="28"/>
          <w:lang w:val="ru-RU"/>
        </w:rPr>
        <w:t>п</w:t>
      </w:r>
      <w:proofErr w:type="gramEnd"/>
      <w:r w:rsidR="000962D8" w:rsidRPr="00B262FD">
        <w:rPr>
          <w:bCs/>
          <w:sz w:val="28"/>
          <w:szCs w:val="28"/>
          <w:lang w:val="ru-RU"/>
        </w:rPr>
        <w:t>ід</w:t>
      </w:r>
      <w:proofErr w:type="spellEnd"/>
      <w:r w:rsidR="000962D8" w:rsidRPr="00B262FD">
        <w:rPr>
          <w:bCs/>
          <w:sz w:val="28"/>
          <w:szCs w:val="28"/>
          <w:lang w:val="ru-RU"/>
        </w:rPr>
        <w:t xml:space="preserve"> час </w:t>
      </w:r>
      <w:proofErr w:type="spellStart"/>
      <w:r w:rsidR="000962D8" w:rsidRPr="00B262FD">
        <w:rPr>
          <w:bCs/>
          <w:sz w:val="28"/>
          <w:szCs w:val="28"/>
          <w:lang w:val="ru-RU"/>
        </w:rPr>
        <w:t>війни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C306C6">
        <w:rPr>
          <w:bCs/>
          <w:sz w:val="28"/>
          <w:szCs w:val="28"/>
          <w:lang w:val="ru-RU"/>
        </w:rPr>
        <w:t xml:space="preserve">( </w:t>
      </w:r>
      <w:proofErr w:type="spellStart"/>
      <w:r w:rsidRPr="00C306C6">
        <w:rPr>
          <w:bCs/>
          <w:sz w:val="28"/>
          <w:szCs w:val="28"/>
          <w:lang w:val="ru-RU"/>
        </w:rPr>
        <w:t>практичне</w:t>
      </w:r>
      <w:proofErr w:type="spellEnd"/>
      <w:r w:rsidRPr="00C306C6">
        <w:rPr>
          <w:bCs/>
          <w:sz w:val="28"/>
          <w:szCs w:val="28"/>
          <w:lang w:val="ru-RU"/>
        </w:rPr>
        <w:t xml:space="preserve"> </w:t>
      </w:r>
      <w:proofErr w:type="spellStart"/>
      <w:r w:rsidRPr="00C306C6">
        <w:rPr>
          <w:bCs/>
          <w:sz w:val="28"/>
          <w:szCs w:val="28"/>
          <w:lang w:val="ru-RU"/>
        </w:rPr>
        <w:t>заняття</w:t>
      </w:r>
      <w:proofErr w:type="spellEnd"/>
      <w:r w:rsidRPr="00C306C6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  <w:lang w:val="ru-RU"/>
        </w:rPr>
        <w:t>2</w:t>
      </w:r>
      <w:r w:rsidRPr="00C306C6">
        <w:rPr>
          <w:bCs/>
          <w:sz w:val="28"/>
          <w:szCs w:val="28"/>
          <w:lang w:val="ru-RU"/>
        </w:rPr>
        <w:t xml:space="preserve"> </w:t>
      </w:r>
      <w:proofErr w:type="spellStart"/>
      <w:r w:rsidRPr="00C306C6">
        <w:rPr>
          <w:bCs/>
          <w:sz w:val="28"/>
          <w:szCs w:val="28"/>
          <w:lang w:val="ru-RU"/>
        </w:rPr>
        <w:t>години</w:t>
      </w:r>
      <w:proofErr w:type="spellEnd"/>
      <w:r w:rsidRPr="00C306C6">
        <w:rPr>
          <w:bCs/>
          <w:sz w:val="28"/>
          <w:szCs w:val="28"/>
          <w:lang w:val="ru-RU"/>
        </w:rPr>
        <w:t>)</w:t>
      </w:r>
      <w:r w:rsidR="007D74B6">
        <w:rPr>
          <w:bCs/>
          <w:sz w:val="28"/>
          <w:szCs w:val="28"/>
          <w:lang w:val="ru-RU"/>
        </w:rPr>
        <w:t>.</w:t>
      </w:r>
    </w:p>
    <w:p w14:paraId="533058A8" w14:textId="77777777" w:rsidR="00B262FD" w:rsidRDefault="00B262FD" w:rsidP="007D74B6">
      <w:pPr>
        <w:rPr>
          <w:b/>
          <w:sz w:val="28"/>
          <w:szCs w:val="28"/>
          <w:lang w:val="ru-RU"/>
        </w:rPr>
      </w:pPr>
    </w:p>
    <w:p w14:paraId="7350F6CD" w14:textId="24E07D36" w:rsidR="00C306C6" w:rsidRPr="00C306C6" w:rsidRDefault="00C306C6" w:rsidP="007D74B6">
      <w:pPr>
        <w:rPr>
          <w:b/>
          <w:sz w:val="28"/>
          <w:szCs w:val="28"/>
          <w:lang w:val="ru-RU"/>
        </w:rPr>
      </w:pPr>
      <w:r w:rsidRPr="00C306C6">
        <w:rPr>
          <w:b/>
          <w:sz w:val="28"/>
          <w:szCs w:val="28"/>
          <w:lang w:val="ru-RU"/>
        </w:rPr>
        <w:t xml:space="preserve">План практичного </w:t>
      </w:r>
      <w:proofErr w:type="spellStart"/>
      <w:r w:rsidRPr="00C306C6">
        <w:rPr>
          <w:b/>
          <w:sz w:val="28"/>
          <w:szCs w:val="28"/>
          <w:lang w:val="ru-RU"/>
        </w:rPr>
        <w:t>заняття</w:t>
      </w:r>
      <w:proofErr w:type="spellEnd"/>
      <w:r w:rsidRPr="00C306C6">
        <w:rPr>
          <w:b/>
          <w:sz w:val="28"/>
          <w:szCs w:val="28"/>
          <w:lang w:val="ru-RU"/>
        </w:rPr>
        <w:t xml:space="preserve"> </w:t>
      </w:r>
    </w:p>
    <w:p w14:paraId="3075D78B" w14:textId="370D0014" w:rsidR="00246E47" w:rsidRDefault="00246E47" w:rsidP="007D74B6">
      <w:pPr>
        <w:rPr>
          <w:sz w:val="28"/>
          <w:szCs w:val="28"/>
          <w:lang w:val="ru-RU"/>
        </w:rPr>
      </w:pPr>
      <w:r w:rsidRPr="00B262FD">
        <w:rPr>
          <w:bCs/>
          <w:sz w:val="28"/>
          <w:szCs w:val="28"/>
          <w:lang w:val="ru-RU"/>
        </w:rPr>
        <w:t>6.2.1</w:t>
      </w:r>
      <w:r w:rsidRPr="00246E47">
        <w:rPr>
          <w:b/>
          <w:sz w:val="28"/>
          <w:szCs w:val="28"/>
          <w:lang w:val="ru-RU"/>
        </w:rPr>
        <w:t xml:space="preserve">  </w:t>
      </w:r>
      <w:r w:rsidR="000962D8">
        <w:rPr>
          <w:sz w:val="28"/>
          <w:szCs w:val="28"/>
          <w:lang w:val="ru-RU"/>
        </w:rPr>
        <w:t xml:space="preserve">Як </w:t>
      </w:r>
      <w:proofErr w:type="spellStart"/>
      <w:r w:rsidR="000962D8">
        <w:rPr>
          <w:sz w:val="28"/>
          <w:szCs w:val="28"/>
          <w:lang w:val="ru-RU"/>
        </w:rPr>
        <w:t>говорити</w:t>
      </w:r>
      <w:proofErr w:type="spellEnd"/>
      <w:r w:rsidR="000962D8">
        <w:rPr>
          <w:sz w:val="28"/>
          <w:szCs w:val="28"/>
          <w:lang w:val="ru-RU"/>
        </w:rPr>
        <w:t xml:space="preserve"> з </w:t>
      </w:r>
      <w:proofErr w:type="spellStart"/>
      <w:r w:rsidR="000962D8">
        <w:rPr>
          <w:sz w:val="28"/>
          <w:szCs w:val="28"/>
          <w:lang w:val="ru-RU"/>
        </w:rPr>
        <w:t>дітьми</w:t>
      </w:r>
      <w:proofErr w:type="spellEnd"/>
      <w:r w:rsidR="000962D8">
        <w:rPr>
          <w:sz w:val="28"/>
          <w:szCs w:val="28"/>
          <w:lang w:val="ru-RU"/>
        </w:rPr>
        <w:t xml:space="preserve"> про </w:t>
      </w:r>
      <w:proofErr w:type="spellStart"/>
      <w:r w:rsidR="000962D8">
        <w:rPr>
          <w:sz w:val="28"/>
          <w:szCs w:val="28"/>
          <w:lang w:val="ru-RU"/>
        </w:rPr>
        <w:t>військову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агресію</w:t>
      </w:r>
      <w:proofErr w:type="spellEnd"/>
      <w:proofErr w:type="gramStart"/>
      <w:r w:rsidR="00AB4110">
        <w:rPr>
          <w:sz w:val="28"/>
          <w:szCs w:val="28"/>
          <w:lang w:val="ru-RU"/>
        </w:rPr>
        <w:t xml:space="preserve"> </w:t>
      </w:r>
      <w:r w:rsidR="00C306C6">
        <w:rPr>
          <w:sz w:val="28"/>
          <w:szCs w:val="28"/>
          <w:lang w:val="ru-RU"/>
        </w:rPr>
        <w:t>.</w:t>
      </w:r>
      <w:proofErr w:type="gramEnd"/>
    </w:p>
    <w:p w14:paraId="38133EE7" w14:textId="314F5F13" w:rsidR="0066791B" w:rsidRDefault="00246E47" w:rsidP="007D74B6">
      <w:pPr>
        <w:rPr>
          <w:sz w:val="28"/>
          <w:szCs w:val="28"/>
          <w:lang w:val="ru-RU"/>
        </w:rPr>
      </w:pPr>
      <w:r w:rsidRPr="00246E47">
        <w:rPr>
          <w:sz w:val="28"/>
          <w:szCs w:val="28"/>
          <w:lang w:val="ru-RU"/>
        </w:rPr>
        <w:t xml:space="preserve">6.2.2  </w:t>
      </w:r>
      <w:proofErr w:type="spellStart"/>
      <w:r w:rsidR="000962D8">
        <w:rPr>
          <w:sz w:val="28"/>
          <w:szCs w:val="28"/>
          <w:lang w:val="ru-RU"/>
        </w:rPr>
        <w:t>Ознаки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психоло</w:t>
      </w:r>
      <w:r w:rsidR="00C306C6">
        <w:rPr>
          <w:sz w:val="28"/>
          <w:szCs w:val="28"/>
          <w:lang w:val="ru-RU"/>
        </w:rPr>
        <w:t>г</w:t>
      </w:r>
      <w:r w:rsidR="000962D8">
        <w:rPr>
          <w:sz w:val="28"/>
          <w:szCs w:val="28"/>
          <w:lang w:val="ru-RU"/>
        </w:rPr>
        <w:t>ічної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травми</w:t>
      </w:r>
      <w:proofErr w:type="spellEnd"/>
      <w:r w:rsidR="000962D8">
        <w:rPr>
          <w:sz w:val="28"/>
          <w:szCs w:val="28"/>
          <w:lang w:val="ru-RU"/>
        </w:rPr>
        <w:t xml:space="preserve">  </w:t>
      </w:r>
      <w:proofErr w:type="spellStart"/>
      <w:r w:rsidR="000962D8">
        <w:rPr>
          <w:sz w:val="28"/>
          <w:szCs w:val="28"/>
          <w:lang w:val="ru-RU"/>
        </w:rPr>
        <w:t>учасників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освітнього</w:t>
      </w:r>
      <w:proofErr w:type="spellEnd"/>
      <w:r w:rsidR="000962D8">
        <w:rPr>
          <w:sz w:val="28"/>
          <w:szCs w:val="28"/>
          <w:lang w:val="ru-RU"/>
        </w:rPr>
        <w:t xml:space="preserve"> </w:t>
      </w:r>
      <w:proofErr w:type="spellStart"/>
      <w:r w:rsidR="000962D8">
        <w:rPr>
          <w:sz w:val="28"/>
          <w:szCs w:val="28"/>
          <w:lang w:val="ru-RU"/>
        </w:rPr>
        <w:t>процесу</w:t>
      </w:r>
      <w:proofErr w:type="spellEnd"/>
      <w:r w:rsidR="00C306C6">
        <w:rPr>
          <w:sz w:val="28"/>
          <w:szCs w:val="28"/>
          <w:lang w:val="ru-RU"/>
        </w:rPr>
        <w:t>.</w:t>
      </w:r>
    </w:p>
    <w:p w14:paraId="50049690" w14:textId="4EE3CF2F" w:rsidR="000962D8" w:rsidRDefault="000065BB" w:rsidP="007D7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6.2.3. </w:t>
      </w:r>
      <w:proofErr w:type="spellStart"/>
      <w:r>
        <w:rPr>
          <w:sz w:val="28"/>
          <w:szCs w:val="28"/>
          <w:lang w:val="ru-RU"/>
        </w:rPr>
        <w:t>Організація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учнями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психологічна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військового</w:t>
      </w:r>
      <w:proofErr w:type="spellEnd"/>
      <w:r>
        <w:rPr>
          <w:sz w:val="28"/>
          <w:szCs w:val="28"/>
          <w:lang w:val="ru-RU"/>
        </w:rPr>
        <w:t xml:space="preserve"> стану. </w:t>
      </w:r>
    </w:p>
    <w:p w14:paraId="149013B8" w14:textId="00C60F49" w:rsidR="00C306C6" w:rsidRDefault="00C306C6" w:rsidP="007D74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6.2.4. Алгоритм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практичного психолога з </w:t>
      </w:r>
      <w:proofErr w:type="spellStart"/>
      <w:r>
        <w:rPr>
          <w:sz w:val="28"/>
          <w:szCs w:val="28"/>
          <w:lang w:val="ru-RU"/>
        </w:rPr>
        <w:t>учасниками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час сигналу « </w:t>
      </w:r>
      <w:proofErr w:type="spellStart"/>
      <w:r>
        <w:rPr>
          <w:sz w:val="28"/>
          <w:szCs w:val="28"/>
          <w:lang w:val="ru-RU"/>
        </w:rPr>
        <w:t>Повітряна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тривога</w:t>
      </w:r>
      <w:proofErr w:type="spellEnd"/>
      <w:r>
        <w:rPr>
          <w:sz w:val="28"/>
          <w:szCs w:val="28"/>
          <w:lang w:val="ru-RU"/>
        </w:rPr>
        <w:t>».</w:t>
      </w:r>
    </w:p>
    <w:p w14:paraId="4945065C" w14:textId="7811E304" w:rsidR="00B262FD" w:rsidRDefault="00B262FD" w:rsidP="00246E47">
      <w:pPr>
        <w:rPr>
          <w:sz w:val="28"/>
          <w:szCs w:val="28"/>
          <w:lang w:val="ru-RU"/>
        </w:rPr>
      </w:pPr>
    </w:p>
    <w:p w14:paraId="613F15D3" w14:textId="54031208" w:rsidR="00B262FD" w:rsidRPr="00B262FD" w:rsidRDefault="00B262FD" w:rsidP="00246E47">
      <w:pPr>
        <w:rPr>
          <w:b/>
          <w:bCs/>
          <w:sz w:val="28"/>
          <w:szCs w:val="28"/>
          <w:lang w:val="ru-RU"/>
        </w:rPr>
      </w:pPr>
      <w:proofErr w:type="spellStart"/>
      <w:r w:rsidRPr="00B262FD">
        <w:rPr>
          <w:b/>
          <w:bCs/>
          <w:sz w:val="28"/>
          <w:szCs w:val="28"/>
          <w:lang w:val="ru-RU"/>
        </w:rPr>
        <w:t>Вихідне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262FD">
        <w:rPr>
          <w:b/>
          <w:bCs/>
          <w:sz w:val="28"/>
          <w:szCs w:val="28"/>
          <w:lang w:val="ru-RU"/>
        </w:rPr>
        <w:t>діагностування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B262FD">
        <w:rPr>
          <w:b/>
          <w:bCs/>
          <w:sz w:val="28"/>
          <w:szCs w:val="28"/>
          <w:lang w:val="ru-RU"/>
        </w:rPr>
        <w:t>Обмін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 думками</w:t>
      </w:r>
      <w:proofErr w:type="gramStart"/>
      <w:r w:rsidRPr="00B262FD">
        <w:rPr>
          <w:b/>
          <w:bCs/>
          <w:sz w:val="28"/>
          <w:szCs w:val="28"/>
          <w:lang w:val="ru-RU"/>
        </w:rPr>
        <w:t xml:space="preserve"> ,</w:t>
      </w:r>
      <w:proofErr w:type="gramEnd"/>
      <w:r w:rsidRPr="00B262F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262FD">
        <w:rPr>
          <w:b/>
          <w:bCs/>
          <w:sz w:val="28"/>
          <w:szCs w:val="28"/>
          <w:lang w:val="ru-RU"/>
        </w:rPr>
        <w:t>презентація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262FD">
        <w:rPr>
          <w:b/>
          <w:bCs/>
          <w:sz w:val="28"/>
          <w:szCs w:val="28"/>
          <w:lang w:val="ru-RU"/>
        </w:rPr>
        <w:t>добрих</w:t>
      </w:r>
      <w:proofErr w:type="spellEnd"/>
      <w:r w:rsidRPr="00B262FD">
        <w:rPr>
          <w:b/>
          <w:bCs/>
          <w:sz w:val="28"/>
          <w:szCs w:val="28"/>
          <w:lang w:val="ru-RU"/>
        </w:rPr>
        <w:t xml:space="preserve"> практик.</w:t>
      </w:r>
    </w:p>
    <w:p w14:paraId="14D7A12A" w14:textId="41B7FA26" w:rsidR="00B262FD" w:rsidRDefault="00B262FD" w:rsidP="00246E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 </w:t>
      </w:r>
      <w:proofErr w:type="spellStart"/>
      <w:r>
        <w:rPr>
          <w:sz w:val="28"/>
          <w:szCs w:val="28"/>
          <w:lang w:val="ru-RU"/>
        </w:rPr>
        <w:t>практичне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– 2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>)</w:t>
      </w:r>
    </w:p>
    <w:p w14:paraId="4A04539A" w14:textId="230825F2" w:rsidR="00B262FD" w:rsidRDefault="00B262FD" w:rsidP="00246E47">
      <w:pPr>
        <w:rPr>
          <w:sz w:val="28"/>
          <w:szCs w:val="28"/>
          <w:lang w:val="ru-RU"/>
        </w:rPr>
      </w:pPr>
    </w:p>
    <w:p w14:paraId="72695A30" w14:textId="444CB28B" w:rsidR="00B262FD" w:rsidRPr="00CC41BB" w:rsidRDefault="00B262FD" w:rsidP="00B262FD">
      <w:pPr>
        <w:ind w:firstLine="709"/>
        <w:jc w:val="both"/>
        <w:rPr>
          <w:b/>
          <w:sz w:val="28"/>
          <w:szCs w:val="28"/>
          <w:lang w:val="ru-RU"/>
        </w:rPr>
      </w:pPr>
      <w:r w:rsidRPr="00B262FD">
        <w:rPr>
          <w:b/>
          <w:bCs/>
          <w:sz w:val="28"/>
          <w:szCs w:val="28"/>
          <w:lang w:val="ru-RU"/>
        </w:rPr>
        <w:t>Контроль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знаннями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слухачів</w:t>
      </w:r>
      <w:proofErr w:type="spellEnd"/>
      <w:r>
        <w:rPr>
          <w:sz w:val="28"/>
          <w:szCs w:val="28"/>
          <w:lang w:val="ru-RU"/>
        </w:rPr>
        <w:t xml:space="preserve"> проводиться </w:t>
      </w:r>
      <w:proofErr w:type="spellStart"/>
      <w:proofErr w:type="gramStart"/>
      <w:r>
        <w:rPr>
          <w:sz w:val="28"/>
          <w:szCs w:val="28"/>
          <w:lang w:val="ru-RU"/>
        </w:rPr>
        <w:t>посл</w:t>
      </w:r>
      <w:proofErr w:type="gramEnd"/>
      <w:r>
        <w:rPr>
          <w:sz w:val="28"/>
          <w:szCs w:val="28"/>
          <w:lang w:val="ru-RU"/>
        </w:rPr>
        <w:t>ідовно</w:t>
      </w:r>
      <w:proofErr w:type="spellEnd"/>
      <w:r>
        <w:rPr>
          <w:sz w:val="28"/>
          <w:szCs w:val="28"/>
          <w:lang w:val="ru-RU"/>
        </w:rPr>
        <w:t xml:space="preserve"> і систематично:</w:t>
      </w:r>
      <w:r w:rsidRPr="00CC41BB">
        <w:rPr>
          <w:sz w:val="28"/>
          <w:szCs w:val="28"/>
          <w:lang w:val="ru-RU"/>
        </w:rPr>
        <w:t xml:space="preserve"> на </w:t>
      </w:r>
      <w:proofErr w:type="spellStart"/>
      <w:r w:rsidRPr="00CC41BB">
        <w:rPr>
          <w:sz w:val="28"/>
          <w:szCs w:val="28"/>
          <w:lang w:val="ru-RU"/>
        </w:rPr>
        <w:t>практичних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заняттях</w:t>
      </w:r>
      <w:proofErr w:type="spellEnd"/>
      <w:r w:rsidRPr="00CC41BB">
        <w:rPr>
          <w:sz w:val="28"/>
          <w:szCs w:val="28"/>
          <w:lang w:val="ru-RU"/>
        </w:rPr>
        <w:t xml:space="preserve">, </w:t>
      </w:r>
      <w:proofErr w:type="spellStart"/>
      <w:r w:rsidRPr="00CC41BB">
        <w:rPr>
          <w:sz w:val="28"/>
          <w:szCs w:val="28"/>
          <w:lang w:val="ru-RU"/>
        </w:rPr>
        <w:t>індивідуальне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фронтальне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опитування</w:t>
      </w:r>
      <w:proofErr w:type="spellEnd"/>
      <w:r w:rsidRPr="00CC41BB">
        <w:rPr>
          <w:sz w:val="28"/>
          <w:szCs w:val="28"/>
          <w:lang w:val="ru-RU"/>
        </w:rPr>
        <w:t xml:space="preserve">, </w:t>
      </w:r>
      <w:proofErr w:type="spellStart"/>
      <w:r w:rsidRPr="00CC41BB">
        <w:rPr>
          <w:sz w:val="28"/>
          <w:szCs w:val="28"/>
          <w:lang w:val="ru-RU"/>
        </w:rPr>
        <w:t>виконання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самостійної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роботи</w:t>
      </w:r>
      <w:proofErr w:type="spellEnd"/>
      <w:r w:rsidRPr="00CC41BB">
        <w:rPr>
          <w:sz w:val="28"/>
          <w:szCs w:val="28"/>
          <w:lang w:val="ru-RU"/>
        </w:rPr>
        <w:t xml:space="preserve">; на </w:t>
      </w:r>
      <w:proofErr w:type="spellStart"/>
      <w:r w:rsidRPr="00CC41BB">
        <w:rPr>
          <w:sz w:val="28"/>
          <w:szCs w:val="28"/>
          <w:lang w:val="ru-RU"/>
        </w:rPr>
        <w:t>лекціях</w:t>
      </w:r>
      <w:proofErr w:type="spellEnd"/>
      <w:r w:rsidRPr="00CC41BB">
        <w:rPr>
          <w:sz w:val="28"/>
          <w:szCs w:val="28"/>
          <w:lang w:val="ru-RU"/>
        </w:rPr>
        <w:t xml:space="preserve"> – </w:t>
      </w:r>
      <w:proofErr w:type="spellStart"/>
      <w:r w:rsidRPr="00CC41BB">
        <w:rPr>
          <w:sz w:val="28"/>
          <w:szCs w:val="28"/>
          <w:lang w:val="ru-RU"/>
        </w:rPr>
        <w:t>експрес</w:t>
      </w:r>
      <w:proofErr w:type="spellEnd"/>
      <w:r w:rsidRPr="00CC41BB">
        <w:rPr>
          <w:sz w:val="28"/>
          <w:szCs w:val="28"/>
          <w:lang w:val="ru-RU"/>
        </w:rPr>
        <w:t xml:space="preserve">-контроль, </w:t>
      </w:r>
      <w:proofErr w:type="spellStart"/>
      <w:r w:rsidRPr="00CC41BB">
        <w:rPr>
          <w:sz w:val="28"/>
          <w:szCs w:val="28"/>
          <w:lang w:val="ru-RU"/>
        </w:rPr>
        <w:t>що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передбачає</w:t>
      </w:r>
      <w:proofErr w:type="spellEnd"/>
      <w:r w:rsidRPr="00CC41BB">
        <w:rPr>
          <w:sz w:val="28"/>
          <w:szCs w:val="28"/>
          <w:lang w:val="ru-RU"/>
        </w:rPr>
        <w:t xml:space="preserve"> постановку </w:t>
      </w:r>
      <w:proofErr w:type="spellStart"/>
      <w:r w:rsidRPr="00CC41BB">
        <w:rPr>
          <w:sz w:val="28"/>
          <w:szCs w:val="28"/>
          <w:lang w:val="ru-RU"/>
        </w:rPr>
        <w:t>конкретних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питань</w:t>
      </w:r>
      <w:proofErr w:type="spellEnd"/>
      <w:r w:rsidRPr="00CC41BB">
        <w:rPr>
          <w:sz w:val="28"/>
          <w:szCs w:val="28"/>
          <w:lang w:val="ru-RU"/>
        </w:rPr>
        <w:t xml:space="preserve"> з теми.</w:t>
      </w:r>
    </w:p>
    <w:p w14:paraId="4EB5D315" w14:textId="77777777" w:rsidR="00B262FD" w:rsidRPr="00AE60D9" w:rsidRDefault="00B262FD" w:rsidP="00B262FD">
      <w:pPr>
        <w:ind w:firstLine="709"/>
        <w:jc w:val="both"/>
        <w:rPr>
          <w:color w:val="FF0000"/>
          <w:sz w:val="28"/>
          <w:szCs w:val="28"/>
        </w:rPr>
      </w:pPr>
      <w:proofErr w:type="spellStart"/>
      <w:r w:rsidRPr="00CC41BB">
        <w:rPr>
          <w:b/>
          <w:sz w:val="28"/>
          <w:szCs w:val="28"/>
          <w:lang w:val="ru-RU"/>
        </w:rPr>
        <w:t>Оцінювання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розглядається</w:t>
      </w:r>
      <w:proofErr w:type="spellEnd"/>
      <w:r w:rsidRPr="00CC41BB">
        <w:rPr>
          <w:sz w:val="28"/>
          <w:szCs w:val="28"/>
          <w:lang w:val="ru-RU"/>
        </w:rPr>
        <w:t xml:space="preserve"> як </w:t>
      </w:r>
      <w:proofErr w:type="spellStart"/>
      <w:r w:rsidRPr="00CC41BB">
        <w:rPr>
          <w:sz w:val="28"/>
          <w:szCs w:val="28"/>
          <w:lang w:val="ru-RU"/>
        </w:rPr>
        <w:t>засіб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одержання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зворотної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інформації</w:t>
      </w:r>
      <w:proofErr w:type="spellEnd"/>
      <w:r w:rsidRPr="00CC41BB">
        <w:rPr>
          <w:sz w:val="28"/>
          <w:szCs w:val="28"/>
          <w:lang w:val="ru-RU"/>
        </w:rPr>
        <w:t xml:space="preserve"> про </w:t>
      </w:r>
      <w:proofErr w:type="spellStart"/>
      <w:r w:rsidRPr="00CC41BB">
        <w:rPr>
          <w:sz w:val="28"/>
          <w:szCs w:val="28"/>
          <w:lang w:val="ru-RU"/>
        </w:rPr>
        <w:t>результативність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C41BB">
        <w:rPr>
          <w:sz w:val="28"/>
          <w:szCs w:val="28"/>
          <w:lang w:val="ru-RU"/>
        </w:rPr>
        <w:t>п</w:t>
      </w:r>
      <w:proofErr w:type="gramEnd"/>
      <w:r w:rsidRPr="00CC41BB">
        <w:rPr>
          <w:sz w:val="28"/>
          <w:szCs w:val="28"/>
          <w:lang w:val="ru-RU"/>
        </w:rPr>
        <w:t>ідвищення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кваліфікації</w:t>
      </w:r>
      <w:proofErr w:type="spellEnd"/>
      <w:r w:rsidRPr="00CC41BB">
        <w:rPr>
          <w:sz w:val="28"/>
          <w:szCs w:val="28"/>
          <w:lang w:val="ru-RU"/>
        </w:rPr>
        <w:t xml:space="preserve"> та </w:t>
      </w:r>
      <w:proofErr w:type="spellStart"/>
      <w:r w:rsidRPr="00CC41BB">
        <w:rPr>
          <w:sz w:val="28"/>
          <w:szCs w:val="28"/>
          <w:lang w:val="ru-RU"/>
        </w:rPr>
        <w:t>внесення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коректив</w:t>
      </w:r>
      <w:proofErr w:type="spellEnd"/>
      <w:r w:rsidRPr="00CC41BB">
        <w:rPr>
          <w:sz w:val="28"/>
          <w:szCs w:val="28"/>
          <w:lang w:val="ru-RU"/>
        </w:rPr>
        <w:t xml:space="preserve"> у методику </w:t>
      </w:r>
      <w:proofErr w:type="spellStart"/>
      <w:r w:rsidRPr="00CC41BB">
        <w:rPr>
          <w:sz w:val="28"/>
          <w:szCs w:val="28"/>
          <w:lang w:val="ru-RU"/>
        </w:rPr>
        <w:t>роботи</w:t>
      </w:r>
      <w:proofErr w:type="spellEnd"/>
      <w:r w:rsidRPr="00CC41BB">
        <w:rPr>
          <w:sz w:val="28"/>
          <w:szCs w:val="28"/>
          <w:lang w:val="ru-RU"/>
        </w:rPr>
        <w:t xml:space="preserve"> </w:t>
      </w:r>
      <w:proofErr w:type="spellStart"/>
      <w:r w:rsidRPr="00CC41BB">
        <w:rPr>
          <w:sz w:val="28"/>
          <w:szCs w:val="28"/>
          <w:lang w:val="ru-RU"/>
        </w:rPr>
        <w:t>зі</w:t>
      </w:r>
      <w:proofErr w:type="spellEnd"/>
      <w:r w:rsidRPr="00CC41BB">
        <w:rPr>
          <w:sz w:val="28"/>
          <w:szCs w:val="28"/>
          <w:lang w:val="ru-RU"/>
        </w:rPr>
        <w:t xml:space="preserve"> слухачами </w:t>
      </w:r>
      <w:proofErr w:type="spellStart"/>
      <w:r w:rsidRPr="00CC41BB">
        <w:rPr>
          <w:sz w:val="28"/>
          <w:szCs w:val="28"/>
          <w:lang w:val="ru-RU"/>
        </w:rPr>
        <w:t>курсів</w:t>
      </w:r>
      <w:proofErr w:type="spellEnd"/>
      <w:r w:rsidRPr="00CC41BB">
        <w:rPr>
          <w:sz w:val="28"/>
          <w:szCs w:val="28"/>
          <w:lang w:val="ru-RU"/>
        </w:rPr>
        <w:t xml:space="preserve">. </w:t>
      </w:r>
      <w:proofErr w:type="spellStart"/>
      <w:r w:rsidRPr="00AE60D9">
        <w:rPr>
          <w:sz w:val="28"/>
          <w:szCs w:val="28"/>
        </w:rPr>
        <w:t>Оцінювання</w:t>
      </w:r>
      <w:proofErr w:type="spellEnd"/>
      <w:r w:rsidRPr="00AE60D9">
        <w:rPr>
          <w:sz w:val="28"/>
          <w:szCs w:val="28"/>
        </w:rPr>
        <w:t xml:space="preserve"> </w:t>
      </w:r>
      <w:proofErr w:type="spellStart"/>
      <w:r w:rsidRPr="00AE60D9">
        <w:rPr>
          <w:sz w:val="28"/>
          <w:szCs w:val="28"/>
        </w:rPr>
        <w:t>вербальне</w:t>
      </w:r>
      <w:proofErr w:type="spellEnd"/>
      <w:r w:rsidRPr="00AE60D9">
        <w:rPr>
          <w:color w:val="FF0000"/>
          <w:sz w:val="28"/>
          <w:szCs w:val="28"/>
        </w:rPr>
        <w:t>.</w:t>
      </w:r>
    </w:p>
    <w:p w14:paraId="0AA47714" w14:textId="306F98FB" w:rsidR="00B262FD" w:rsidRDefault="00B262FD" w:rsidP="00246E47">
      <w:pPr>
        <w:rPr>
          <w:sz w:val="28"/>
          <w:szCs w:val="28"/>
          <w:lang w:val="ru-RU"/>
        </w:rPr>
      </w:pPr>
    </w:p>
    <w:p w14:paraId="07E43E9B" w14:textId="5A428744" w:rsidR="00C306C6" w:rsidRDefault="00C306C6" w:rsidP="00246E47">
      <w:pPr>
        <w:rPr>
          <w:sz w:val="28"/>
          <w:szCs w:val="28"/>
          <w:lang w:val="ru-RU"/>
        </w:rPr>
      </w:pPr>
    </w:p>
    <w:p w14:paraId="35253E20" w14:textId="77777777" w:rsidR="00C306C6" w:rsidRDefault="00C306C6" w:rsidP="00246E47">
      <w:pPr>
        <w:rPr>
          <w:sz w:val="28"/>
          <w:szCs w:val="28"/>
          <w:lang w:val="ru-RU"/>
        </w:rPr>
      </w:pPr>
    </w:p>
    <w:p w14:paraId="6EA2D475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3B5EE970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5DE30119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76D6D859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70A9AEFF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21FCF721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4DAA7C9D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394093B2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203066DA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559E2938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2F557E05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3D9C4595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6A80F3CC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0DB80C59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69B69A7E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641ED371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3090971D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08A82377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060AEE4B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657D3994" w14:textId="1CC211AB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5C2C9367" w14:textId="351FCC6E" w:rsidR="007D74B6" w:rsidRDefault="007D74B6" w:rsidP="00951269">
      <w:pPr>
        <w:jc w:val="center"/>
        <w:rPr>
          <w:b/>
          <w:sz w:val="28"/>
          <w:szCs w:val="28"/>
          <w:lang w:val="uk-UA"/>
        </w:rPr>
      </w:pPr>
    </w:p>
    <w:p w14:paraId="1FF27506" w14:textId="77777777" w:rsidR="007D74B6" w:rsidRDefault="007D74B6" w:rsidP="00951269">
      <w:pPr>
        <w:jc w:val="center"/>
        <w:rPr>
          <w:b/>
          <w:sz w:val="28"/>
          <w:szCs w:val="28"/>
          <w:lang w:val="uk-UA"/>
        </w:rPr>
      </w:pPr>
    </w:p>
    <w:p w14:paraId="59029648" w14:textId="77777777" w:rsidR="00B262FD" w:rsidRDefault="00B262FD" w:rsidP="00951269">
      <w:pPr>
        <w:jc w:val="center"/>
        <w:rPr>
          <w:b/>
          <w:sz w:val="28"/>
          <w:szCs w:val="28"/>
          <w:lang w:val="uk-UA"/>
        </w:rPr>
      </w:pPr>
    </w:p>
    <w:p w14:paraId="3833DCB7" w14:textId="0EA7B73D" w:rsidR="00951269" w:rsidRDefault="00B262FD" w:rsidP="00B262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РОЗПОДІЛ ГОДИН ЗА ВИДАМИ ДІЯЛЬНОСТІ</w:t>
      </w:r>
    </w:p>
    <w:p w14:paraId="532D4838" w14:textId="77777777" w:rsidR="00B262FD" w:rsidRPr="003B3D40" w:rsidRDefault="00B262FD" w:rsidP="00B262FD">
      <w:pPr>
        <w:rPr>
          <w:b/>
          <w:sz w:val="28"/>
          <w:szCs w:val="28"/>
          <w:lang w:val="uk-UA"/>
        </w:rPr>
      </w:pPr>
    </w:p>
    <w:tbl>
      <w:tblPr>
        <w:tblW w:w="51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2"/>
        <w:gridCol w:w="963"/>
        <w:gridCol w:w="1239"/>
        <w:gridCol w:w="1376"/>
        <w:gridCol w:w="1516"/>
      </w:tblGrid>
      <w:tr w:rsidR="00B262FD" w:rsidRPr="00AE60D9" w14:paraId="1DC1A3DC" w14:textId="77777777" w:rsidTr="00F65C6F">
        <w:trPr>
          <w:cantSplit/>
        </w:trPr>
        <w:tc>
          <w:tcPr>
            <w:tcW w:w="2413" w:type="pct"/>
            <w:vMerge w:val="restart"/>
          </w:tcPr>
          <w:p w14:paraId="6091AF94" w14:textId="77777777" w:rsidR="00B262FD" w:rsidRPr="00AE60D9" w:rsidRDefault="00B262FD" w:rsidP="00F65C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E60D9">
              <w:rPr>
                <w:b/>
                <w:sz w:val="28"/>
                <w:szCs w:val="28"/>
              </w:rPr>
              <w:t>Назви</w:t>
            </w:r>
            <w:proofErr w:type="spellEnd"/>
            <w:r w:rsidRPr="00AE60D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модулів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E60D9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2587" w:type="pct"/>
            <w:gridSpan w:val="4"/>
          </w:tcPr>
          <w:p w14:paraId="5009A9BD" w14:textId="77777777" w:rsidR="00B262FD" w:rsidRPr="00AE60D9" w:rsidRDefault="00B262FD" w:rsidP="00F65C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E60D9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AE60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60D9">
              <w:rPr>
                <w:b/>
                <w:sz w:val="28"/>
                <w:szCs w:val="28"/>
              </w:rPr>
              <w:t>годин</w:t>
            </w:r>
            <w:proofErr w:type="spellEnd"/>
          </w:p>
        </w:tc>
      </w:tr>
      <w:tr w:rsidR="00B262FD" w:rsidRPr="002467DE" w14:paraId="1CB81B12" w14:textId="77777777" w:rsidTr="00F65C6F">
        <w:trPr>
          <w:cantSplit/>
          <w:trHeight w:val="557"/>
        </w:trPr>
        <w:tc>
          <w:tcPr>
            <w:tcW w:w="2413" w:type="pct"/>
            <w:vMerge/>
            <w:vAlign w:val="center"/>
          </w:tcPr>
          <w:p w14:paraId="28B7ED7D" w14:textId="77777777" w:rsidR="00B262FD" w:rsidRPr="00AE60D9" w:rsidRDefault="00B262FD" w:rsidP="00F65C6F">
            <w:pPr>
              <w:rPr>
                <w:b/>
                <w:sz w:val="28"/>
                <w:szCs w:val="28"/>
              </w:rPr>
            </w:pPr>
          </w:p>
        </w:tc>
        <w:tc>
          <w:tcPr>
            <w:tcW w:w="489" w:type="pct"/>
          </w:tcPr>
          <w:p w14:paraId="331EA196" w14:textId="77777777" w:rsidR="00B262FD" w:rsidRPr="002467DE" w:rsidRDefault="00B262FD" w:rsidP="00F65C6F">
            <w:pPr>
              <w:spacing w:line="276" w:lineRule="auto"/>
              <w:rPr>
                <w:b/>
              </w:rPr>
            </w:pPr>
            <w:proofErr w:type="spellStart"/>
            <w:r w:rsidRPr="002467DE">
              <w:rPr>
                <w:b/>
              </w:rPr>
              <w:t>Усього</w:t>
            </w:r>
            <w:proofErr w:type="spellEnd"/>
          </w:p>
        </w:tc>
        <w:tc>
          <w:tcPr>
            <w:tcW w:w="629" w:type="pct"/>
          </w:tcPr>
          <w:p w14:paraId="3929D4C7" w14:textId="77777777" w:rsidR="00B262FD" w:rsidRPr="002467DE" w:rsidRDefault="00B262FD" w:rsidP="00F65C6F">
            <w:pPr>
              <w:spacing w:line="276" w:lineRule="auto"/>
              <w:rPr>
                <w:b/>
              </w:rPr>
            </w:pPr>
            <w:proofErr w:type="spellStart"/>
            <w:r w:rsidRPr="002467DE">
              <w:rPr>
                <w:b/>
              </w:rPr>
              <w:t>Лекційні</w:t>
            </w:r>
            <w:proofErr w:type="spellEnd"/>
          </w:p>
          <w:p w14:paraId="14D4B59B" w14:textId="77777777" w:rsidR="00B262FD" w:rsidRPr="002467DE" w:rsidRDefault="00B262FD" w:rsidP="00F65C6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заняття</w:t>
            </w:r>
            <w:proofErr w:type="spellEnd"/>
            <w:r w:rsidRPr="002467DE">
              <w:rPr>
                <w:b/>
              </w:rPr>
              <w:t xml:space="preserve"> </w:t>
            </w:r>
          </w:p>
        </w:tc>
        <w:tc>
          <w:tcPr>
            <w:tcW w:w="699" w:type="pct"/>
          </w:tcPr>
          <w:p w14:paraId="3F47B095" w14:textId="77777777" w:rsidR="00B262FD" w:rsidRPr="002467DE" w:rsidRDefault="00B262FD" w:rsidP="00F65C6F">
            <w:pPr>
              <w:spacing w:line="276" w:lineRule="auto"/>
              <w:rPr>
                <w:b/>
              </w:rPr>
            </w:pPr>
            <w:proofErr w:type="spellStart"/>
            <w:r w:rsidRPr="002467DE">
              <w:rPr>
                <w:b/>
              </w:rPr>
              <w:t>Практичні</w:t>
            </w:r>
            <w:proofErr w:type="spellEnd"/>
            <w:r w:rsidRPr="002467DE">
              <w:rPr>
                <w:b/>
              </w:rPr>
              <w:t xml:space="preserve"> </w:t>
            </w:r>
            <w:proofErr w:type="spellStart"/>
            <w:r w:rsidRPr="002467DE">
              <w:rPr>
                <w:b/>
              </w:rPr>
              <w:t>заняття</w:t>
            </w:r>
            <w:proofErr w:type="spellEnd"/>
          </w:p>
        </w:tc>
        <w:tc>
          <w:tcPr>
            <w:tcW w:w="770" w:type="pct"/>
          </w:tcPr>
          <w:p w14:paraId="3C4E2397" w14:textId="5D28A09E" w:rsidR="00B262FD" w:rsidRPr="002467DE" w:rsidRDefault="00B262FD" w:rsidP="00F65C6F">
            <w:pPr>
              <w:spacing w:line="276" w:lineRule="auto"/>
              <w:rPr>
                <w:b/>
              </w:rPr>
            </w:pPr>
            <w:r>
              <w:rPr>
                <w:b/>
                <w:lang w:val="uk-UA"/>
              </w:rPr>
              <w:t xml:space="preserve">Тренінгові </w:t>
            </w:r>
            <w:proofErr w:type="spellStart"/>
            <w:r w:rsidRPr="002467DE">
              <w:rPr>
                <w:b/>
              </w:rPr>
              <w:t>заняття</w:t>
            </w:r>
            <w:proofErr w:type="spellEnd"/>
          </w:p>
        </w:tc>
      </w:tr>
      <w:tr w:rsidR="00B262FD" w:rsidRPr="00AE60D9" w14:paraId="192FD3FC" w14:textId="77777777" w:rsidTr="00F65C6F">
        <w:trPr>
          <w:cantSplit/>
        </w:trPr>
        <w:tc>
          <w:tcPr>
            <w:tcW w:w="2413" w:type="pct"/>
          </w:tcPr>
          <w:p w14:paraId="5DF33264" w14:textId="77777777" w:rsidR="00B262FD" w:rsidRPr="00AE60D9" w:rsidRDefault="00B262FD" w:rsidP="007D74B6">
            <w:pPr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AE60D9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 w:rsidRPr="00AE60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60D9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89" w:type="pct"/>
          </w:tcPr>
          <w:p w14:paraId="55E110A6" w14:textId="77777777" w:rsidR="00B262FD" w:rsidRPr="00AE60D9" w:rsidRDefault="00B262FD" w:rsidP="007D74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3648A6D8" w14:textId="77777777" w:rsidR="00B262FD" w:rsidRPr="00AE60D9" w:rsidRDefault="00B262FD" w:rsidP="007D74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" w:type="pct"/>
          </w:tcPr>
          <w:p w14:paraId="1C356D95" w14:textId="77777777" w:rsidR="00B262FD" w:rsidRPr="00AE60D9" w:rsidRDefault="00B262FD" w:rsidP="007D74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48B9C10C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AE60D9" w14:paraId="2FBDAAFA" w14:textId="77777777" w:rsidTr="00F65C6F">
        <w:trPr>
          <w:cantSplit/>
        </w:trPr>
        <w:tc>
          <w:tcPr>
            <w:tcW w:w="2413" w:type="pct"/>
          </w:tcPr>
          <w:p w14:paraId="5AE4303B" w14:textId="4FF08D93" w:rsidR="00B262FD" w:rsidRPr="007D74B6" w:rsidRDefault="00B262FD" w:rsidP="007D74B6">
            <w:pPr>
              <w:adjustRightInd w:val="0"/>
              <w:rPr>
                <w:sz w:val="28"/>
                <w:szCs w:val="28"/>
                <w:lang w:val="uk-UA"/>
              </w:rPr>
            </w:pPr>
            <w:r w:rsidRPr="00CC41BB">
              <w:rPr>
                <w:b/>
                <w:bCs/>
                <w:sz w:val="28"/>
                <w:szCs w:val="28"/>
                <w:lang w:val="ru-RU"/>
              </w:rPr>
              <w:t>Тема 1.</w:t>
            </w:r>
            <w:r w:rsidRPr="00CC41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1BB">
              <w:rPr>
                <w:sz w:val="28"/>
                <w:szCs w:val="28"/>
                <w:lang w:val="ru-RU"/>
              </w:rPr>
              <w:t>Реєстрація</w:t>
            </w:r>
            <w:proofErr w:type="spellEnd"/>
            <w:r w:rsidRPr="00CC41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1BB">
              <w:rPr>
                <w:sz w:val="28"/>
                <w:szCs w:val="28"/>
                <w:lang w:val="ru-RU"/>
              </w:rPr>
              <w:t>учасників</w:t>
            </w:r>
            <w:proofErr w:type="spellEnd"/>
            <w:r w:rsidRPr="00CC41B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C41BB">
              <w:rPr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CC41BB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C41BB">
              <w:rPr>
                <w:sz w:val="28"/>
                <w:szCs w:val="28"/>
                <w:lang w:val="ru-RU"/>
              </w:rPr>
              <w:t>програмою</w:t>
            </w:r>
            <w:proofErr w:type="spellEnd"/>
            <w:r w:rsidRPr="00CC41BB">
              <w:rPr>
                <w:sz w:val="28"/>
                <w:szCs w:val="28"/>
                <w:lang w:val="ru-RU"/>
              </w:rPr>
              <w:t xml:space="preserve"> модуля</w:t>
            </w:r>
            <w:r w:rsidR="007D74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7F1B1E6C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</w:tcPr>
          <w:p w14:paraId="4E6B1104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9" w:type="pct"/>
          </w:tcPr>
          <w:p w14:paraId="7C78A2FC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pct"/>
          </w:tcPr>
          <w:p w14:paraId="3B11AA43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AE60D9" w14:paraId="2F73ACA0" w14:textId="77777777" w:rsidTr="00F65C6F">
        <w:trPr>
          <w:cantSplit/>
        </w:trPr>
        <w:tc>
          <w:tcPr>
            <w:tcW w:w="2413" w:type="pct"/>
          </w:tcPr>
          <w:p w14:paraId="1A54FC1C" w14:textId="5A7421A8" w:rsidR="00B262FD" w:rsidRPr="007D74B6" w:rsidRDefault="00B262FD" w:rsidP="007D74B6">
            <w:pPr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D74B6">
              <w:rPr>
                <w:b/>
                <w:bCs/>
                <w:sz w:val="28"/>
                <w:szCs w:val="28"/>
              </w:rPr>
              <w:t>Тема</w:t>
            </w:r>
            <w:proofErr w:type="spellEnd"/>
            <w:r w:rsidRPr="007D74B6">
              <w:rPr>
                <w:b/>
                <w:bCs/>
                <w:sz w:val="28"/>
                <w:szCs w:val="28"/>
              </w:rPr>
              <w:t xml:space="preserve"> 2.</w:t>
            </w:r>
            <w:r w:rsidRPr="002467DE">
              <w:rPr>
                <w:sz w:val="28"/>
                <w:szCs w:val="28"/>
              </w:rPr>
              <w:t xml:space="preserve"> </w:t>
            </w:r>
            <w:proofErr w:type="spellStart"/>
            <w:r w:rsidRPr="002467DE">
              <w:rPr>
                <w:sz w:val="28"/>
                <w:szCs w:val="28"/>
              </w:rPr>
              <w:t>Формування</w:t>
            </w:r>
            <w:proofErr w:type="spellEnd"/>
            <w:r w:rsidRPr="002467DE">
              <w:rPr>
                <w:sz w:val="28"/>
                <w:szCs w:val="28"/>
              </w:rPr>
              <w:t xml:space="preserve"> </w:t>
            </w:r>
            <w:proofErr w:type="spellStart"/>
            <w:r w:rsidRPr="002467DE">
              <w:rPr>
                <w:sz w:val="28"/>
                <w:szCs w:val="28"/>
              </w:rPr>
              <w:t>очікувань</w:t>
            </w:r>
            <w:proofErr w:type="spellEnd"/>
            <w:r w:rsidRPr="002467DE">
              <w:rPr>
                <w:sz w:val="28"/>
                <w:szCs w:val="28"/>
              </w:rPr>
              <w:t xml:space="preserve"> </w:t>
            </w:r>
            <w:proofErr w:type="spellStart"/>
            <w:r w:rsidRPr="002467DE">
              <w:rPr>
                <w:sz w:val="28"/>
                <w:szCs w:val="28"/>
              </w:rPr>
              <w:t>учасників</w:t>
            </w:r>
            <w:proofErr w:type="spellEnd"/>
            <w:r w:rsidR="007D74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495875FE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</w:tcPr>
          <w:p w14:paraId="61B37779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9" w:type="pct"/>
          </w:tcPr>
          <w:p w14:paraId="3CFB53DE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pct"/>
          </w:tcPr>
          <w:p w14:paraId="10CD4F9B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AE60D9" w14:paraId="6BFCA447" w14:textId="77777777" w:rsidTr="00F65C6F">
        <w:trPr>
          <w:cantSplit/>
          <w:trHeight w:val="463"/>
        </w:trPr>
        <w:tc>
          <w:tcPr>
            <w:tcW w:w="2413" w:type="pct"/>
          </w:tcPr>
          <w:p w14:paraId="03B23C43" w14:textId="343C2165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>Модуль 1.</w:t>
            </w:r>
            <w:r w:rsidRPr="00CC41B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C41BB">
              <w:rPr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Нормативно-правова база практичного психолога</w:t>
            </w:r>
            <w:r w:rsidR="007D74B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67BE8A6A" w14:textId="77777777" w:rsidR="00B262FD" w:rsidRPr="00AE60D9" w:rsidRDefault="00B262FD" w:rsidP="007D74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13D0E791" w14:textId="09CFA20F" w:rsidR="00B262FD" w:rsidRPr="00F8273E" w:rsidRDefault="00F8273E" w:rsidP="007D74B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50505E19" w14:textId="01AF2E5B" w:rsidR="00B262FD" w:rsidRPr="00F8273E" w:rsidRDefault="00F8273E" w:rsidP="007D74B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pct"/>
          </w:tcPr>
          <w:p w14:paraId="3636B64E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AE60D9" w14:paraId="488FAB59" w14:textId="77777777" w:rsidTr="00F65C6F">
        <w:trPr>
          <w:cantSplit/>
        </w:trPr>
        <w:tc>
          <w:tcPr>
            <w:tcW w:w="2413" w:type="pct"/>
          </w:tcPr>
          <w:p w14:paraId="56371EBE" w14:textId="69EEA987" w:rsidR="00B262FD" w:rsidRPr="00AE60D9" w:rsidRDefault="00B262FD" w:rsidP="007D74B6">
            <w:pPr>
              <w:rPr>
                <w:b/>
                <w:sz w:val="28"/>
                <w:szCs w:val="28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Тема 1.1. </w:t>
            </w:r>
            <w:proofErr w:type="gramStart"/>
            <w:r w:rsidRPr="00CC41BB">
              <w:rPr>
                <w:bCs/>
                <w:sz w:val="28"/>
                <w:szCs w:val="28"/>
                <w:lang w:val="ru-RU"/>
              </w:rPr>
              <w:t>Психолого-</w:t>
            </w:r>
            <w:proofErr w:type="spellStart"/>
            <w:r w:rsidRPr="00CC41BB">
              <w:rPr>
                <w:bCs/>
                <w:sz w:val="28"/>
                <w:szCs w:val="28"/>
                <w:lang w:val="ru-RU"/>
              </w:rPr>
              <w:t>педагог</w:t>
            </w:r>
            <w:proofErr w:type="gramEnd"/>
            <w:r w:rsidRPr="00CC41BB">
              <w:rPr>
                <w:bCs/>
                <w:sz w:val="28"/>
                <w:szCs w:val="28"/>
                <w:lang w:val="ru-RU"/>
              </w:rPr>
              <w:t>ічний</w:t>
            </w:r>
            <w:proofErr w:type="spellEnd"/>
            <w:r w:rsidRPr="00CC41B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1BB">
              <w:rPr>
                <w:bCs/>
                <w:sz w:val="28"/>
                <w:szCs w:val="28"/>
                <w:lang w:val="ru-RU"/>
              </w:rPr>
              <w:t>супровід</w:t>
            </w:r>
            <w:proofErr w:type="spellEnd"/>
            <w:r w:rsidRPr="00CC41B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167F4">
              <w:rPr>
                <w:bCs/>
                <w:sz w:val="28"/>
                <w:szCs w:val="28"/>
                <w:lang w:val="uk-UA"/>
              </w:rPr>
              <w:t xml:space="preserve"> учасників освітнього процесу.  Р</w:t>
            </w:r>
            <w:proofErr w:type="spellStart"/>
            <w:r w:rsidRPr="00C167F4">
              <w:rPr>
                <w:bCs/>
                <w:sz w:val="28"/>
                <w:szCs w:val="28"/>
              </w:rPr>
              <w:t>оль</w:t>
            </w:r>
            <w:proofErr w:type="spellEnd"/>
            <w:r w:rsidRPr="00C167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67F4">
              <w:rPr>
                <w:bCs/>
                <w:sz w:val="28"/>
                <w:szCs w:val="28"/>
              </w:rPr>
              <w:t>командної</w:t>
            </w:r>
            <w:proofErr w:type="spellEnd"/>
            <w:r w:rsidRPr="00C167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167F4">
              <w:rPr>
                <w:bCs/>
                <w:sz w:val="28"/>
                <w:szCs w:val="28"/>
              </w:rPr>
              <w:t>роботи</w:t>
            </w:r>
            <w:proofErr w:type="spellEnd"/>
            <w:r w:rsidRPr="00C167F4">
              <w:rPr>
                <w:bCs/>
                <w:sz w:val="28"/>
                <w:szCs w:val="28"/>
              </w:rPr>
              <w:t xml:space="preserve">. </w:t>
            </w:r>
            <w:r w:rsidRPr="00C167F4">
              <w:rPr>
                <w:bCs/>
                <w:sz w:val="28"/>
                <w:szCs w:val="28"/>
                <w:lang w:val="uk-UA"/>
              </w:rPr>
              <w:t xml:space="preserve"> Професійний стандарт практичного психолога закладу освіти.</w:t>
            </w:r>
          </w:p>
        </w:tc>
        <w:tc>
          <w:tcPr>
            <w:tcW w:w="489" w:type="pct"/>
          </w:tcPr>
          <w:p w14:paraId="1BA34F0B" w14:textId="2834F243" w:rsidR="00B262FD" w:rsidRPr="00F8273E" w:rsidRDefault="00F8273E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9" w:type="pct"/>
          </w:tcPr>
          <w:p w14:paraId="631C21AD" w14:textId="5A09EE75" w:rsidR="00B262FD" w:rsidRPr="00B262FD" w:rsidRDefault="00B262FD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4944CB08" w14:textId="4A0DD366" w:rsidR="00B262FD" w:rsidRPr="00B262FD" w:rsidRDefault="00B262FD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pct"/>
          </w:tcPr>
          <w:p w14:paraId="6F2DBBEF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8C5454" w14:paraId="0573731B" w14:textId="77777777" w:rsidTr="007D74B6">
        <w:trPr>
          <w:cantSplit/>
          <w:trHeight w:val="1499"/>
        </w:trPr>
        <w:tc>
          <w:tcPr>
            <w:tcW w:w="2413" w:type="pct"/>
          </w:tcPr>
          <w:p w14:paraId="4DC203BA" w14:textId="07FCBFEA" w:rsidR="00B262FD" w:rsidRPr="008C5454" w:rsidRDefault="00B262FD" w:rsidP="007D74B6">
            <w:pPr>
              <w:rPr>
                <w:rFonts w:eastAsia="Calibri"/>
                <w:b/>
                <w:color w:val="00000A"/>
                <w:kern w:val="2"/>
                <w:sz w:val="28"/>
                <w:szCs w:val="28"/>
                <w:lang w:val="ru-RU" w:eastAsia="zh-CN"/>
              </w:rPr>
            </w:pPr>
            <w:r w:rsidRPr="00CC41BB">
              <w:rPr>
                <w:rFonts w:eastAsia="Calibri"/>
                <w:b/>
                <w:sz w:val="28"/>
                <w:szCs w:val="28"/>
                <w:lang w:val="ru-RU"/>
              </w:rPr>
              <w:t xml:space="preserve">  Модуль 2.</w:t>
            </w:r>
            <w:r w:rsidRPr="00CC41B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Мотивація</w:t>
            </w:r>
            <w:proofErr w:type="spellEnd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успіху</w:t>
            </w:r>
            <w:proofErr w:type="spellEnd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gramStart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gramEnd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іджева</w:t>
            </w:r>
            <w:proofErr w:type="spellEnd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компетенція</w:t>
            </w:r>
            <w:proofErr w:type="spellEnd"/>
            <w:r w:rsidR="00F8273E" w:rsidRPr="00CC41BB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 xml:space="preserve"> психолога</w:t>
            </w:r>
            <w:r w:rsidR="00F8273E" w:rsidRPr="00F8273E">
              <w:rPr>
                <w:rStyle w:val="aa"/>
                <w:sz w:val="28"/>
                <w:szCs w:val="28"/>
                <w:shd w:val="clear" w:color="auto" w:fill="FFFFFF"/>
                <w:lang w:val="uk-UA"/>
              </w:rPr>
              <w:t>. Роль практичного психолога в Новій українській школі</w:t>
            </w:r>
            <w:r w:rsidR="007D74B6">
              <w:rPr>
                <w:rStyle w:val="aa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89" w:type="pct"/>
          </w:tcPr>
          <w:p w14:paraId="2715DDC0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54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0CE8C6CD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14:paraId="591F54DA" w14:textId="4AC27F83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pct"/>
          </w:tcPr>
          <w:p w14:paraId="220719BF" w14:textId="22A299A3" w:rsidR="00B262FD" w:rsidRPr="00577C8A" w:rsidRDefault="00577C8A" w:rsidP="007D74B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577C8A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B262FD" w:rsidRPr="00AE60D9" w14:paraId="3F7F1CB5" w14:textId="77777777" w:rsidTr="00F65C6F">
        <w:trPr>
          <w:cantSplit/>
        </w:trPr>
        <w:tc>
          <w:tcPr>
            <w:tcW w:w="2413" w:type="pct"/>
          </w:tcPr>
          <w:p w14:paraId="26B51482" w14:textId="77777777" w:rsidR="00F8273E" w:rsidRDefault="00B262FD" w:rsidP="007D74B6">
            <w:pPr>
              <w:ind w:left="-142"/>
              <w:rPr>
                <w:sz w:val="28"/>
                <w:szCs w:val="28"/>
                <w:lang w:val="uk-UA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 </w:t>
            </w:r>
            <w:r w:rsidR="00F8273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C41BB">
              <w:rPr>
                <w:b/>
                <w:sz w:val="28"/>
                <w:szCs w:val="28"/>
                <w:lang w:val="ru-RU"/>
              </w:rPr>
              <w:t xml:space="preserve">Тема 2.1. </w:t>
            </w:r>
            <w:r w:rsidR="00F8273E">
              <w:rPr>
                <w:sz w:val="28"/>
                <w:szCs w:val="28"/>
                <w:lang w:val="uk-UA"/>
              </w:rPr>
              <w:t xml:space="preserve">Психологічний зміст  </w:t>
            </w:r>
          </w:p>
          <w:p w14:paraId="28755F80" w14:textId="42099699" w:rsidR="00B262FD" w:rsidRPr="00CC41BB" w:rsidRDefault="00F8273E" w:rsidP="007D74B6">
            <w:pPr>
              <w:ind w:left="-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  іміджу  практичного психолога .</w:t>
            </w:r>
          </w:p>
        </w:tc>
        <w:tc>
          <w:tcPr>
            <w:tcW w:w="489" w:type="pct"/>
          </w:tcPr>
          <w:p w14:paraId="39DD7430" w14:textId="77777777" w:rsidR="00B262FD" w:rsidRPr="00D90DD8" w:rsidRDefault="00B262FD" w:rsidP="007D74B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90D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7FBF223C" w14:textId="56E78FF6" w:rsidR="00B262FD" w:rsidRPr="00F8273E" w:rsidRDefault="00F8273E" w:rsidP="007D74B6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62915EF7" w14:textId="0C8AB96C" w:rsidR="00B262FD" w:rsidRPr="008C5454" w:rsidRDefault="00B262FD" w:rsidP="007D74B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pct"/>
          </w:tcPr>
          <w:p w14:paraId="7DF51DA4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AE60D9" w14:paraId="63A56566" w14:textId="77777777" w:rsidTr="00F65C6F">
        <w:trPr>
          <w:cantSplit/>
          <w:trHeight w:val="666"/>
        </w:trPr>
        <w:tc>
          <w:tcPr>
            <w:tcW w:w="2413" w:type="pct"/>
          </w:tcPr>
          <w:p w14:paraId="7BD923C1" w14:textId="2E641118" w:rsidR="00B262FD" w:rsidRPr="008C5454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>Тема 2.2.</w:t>
            </w:r>
            <w:r w:rsidRPr="00CC41B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F8273E">
              <w:rPr>
                <w:sz w:val="28"/>
                <w:szCs w:val="28"/>
                <w:lang w:val="uk-UA"/>
              </w:rPr>
              <w:t>Роль працівників психологічної служби в закладі освіти, скарбниця думок</w:t>
            </w:r>
            <w:r w:rsidR="00F8273E" w:rsidRPr="003B3D40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7D74B6">
              <w:rPr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543D8F16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58A70F17" w14:textId="39F3C0B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14:paraId="1BFAC5DE" w14:textId="57350D10" w:rsidR="00B262FD" w:rsidRPr="008C5454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14:paraId="7E858753" w14:textId="2942FDD3" w:rsidR="00B262FD" w:rsidRPr="00F8273E" w:rsidRDefault="00F8273E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8273E">
              <w:rPr>
                <w:sz w:val="28"/>
                <w:szCs w:val="28"/>
                <w:lang w:val="uk-UA"/>
              </w:rPr>
              <w:t>2</w:t>
            </w:r>
          </w:p>
        </w:tc>
      </w:tr>
      <w:tr w:rsidR="00B262FD" w:rsidRPr="008C5454" w14:paraId="27899CB1" w14:textId="77777777" w:rsidTr="00F65C6F">
        <w:trPr>
          <w:cantSplit/>
        </w:trPr>
        <w:tc>
          <w:tcPr>
            <w:tcW w:w="2413" w:type="pct"/>
          </w:tcPr>
          <w:p w14:paraId="5B2FE9C5" w14:textId="73AA9174" w:rsidR="00B262FD" w:rsidRPr="00CC41BB" w:rsidRDefault="00B262FD" w:rsidP="007D74B6">
            <w:pPr>
              <w:shd w:val="clear" w:color="auto" w:fill="FFFFFF"/>
              <w:adjustRightInd w:val="0"/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Модуль 3.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Сучасні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методи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технології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надання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психологічної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допомоги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здобувачам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освіти</w:t>
            </w:r>
            <w:proofErr w:type="spellEnd"/>
            <w:r w:rsidR="00F8273E" w:rsidRPr="00F8273E">
              <w:rPr>
                <w:b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489" w:type="pct"/>
          </w:tcPr>
          <w:p w14:paraId="58282419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545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9" w:type="pct"/>
          </w:tcPr>
          <w:p w14:paraId="16FDC4C0" w14:textId="4E3DF0AA" w:rsidR="00B262FD" w:rsidRPr="00577C8A" w:rsidRDefault="00577C8A" w:rsidP="007D74B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2071C248" w14:textId="62F0E235" w:rsidR="00B262FD" w:rsidRPr="00577C8A" w:rsidRDefault="00577C8A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pct"/>
          </w:tcPr>
          <w:p w14:paraId="47371767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262FD" w:rsidRPr="00D90DD8" w14:paraId="3CD3E317" w14:textId="77777777" w:rsidTr="00F65C6F">
        <w:trPr>
          <w:cantSplit/>
        </w:trPr>
        <w:tc>
          <w:tcPr>
            <w:tcW w:w="2413" w:type="pct"/>
          </w:tcPr>
          <w:p w14:paraId="654CF6B5" w14:textId="1E8F32E3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Тема 3.1.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Ознайомлення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сучасними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методами та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технологіями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надання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психологічної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допомоги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здобувачам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освіти</w:t>
            </w:r>
            <w:proofErr w:type="spellEnd"/>
            <w:r w:rsidR="007D74B6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489" w:type="pct"/>
          </w:tcPr>
          <w:p w14:paraId="54A177BC" w14:textId="77777777" w:rsidR="00B262FD" w:rsidRPr="00D90DD8" w:rsidRDefault="00B262FD" w:rsidP="007D74B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517B5C69" w14:textId="05B2408F" w:rsidR="00B262FD" w:rsidRPr="00F8273E" w:rsidRDefault="00F8273E" w:rsidP="007D74B6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0494FE51" w14:textId="226362DA" w:rsidR="00B262FD" w:rsidRPr="00D90DD8" w:rsidRDefault="00B262FD" w:rsidP="007D74B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0" w:type="pct"/>
          </w:tcPr>
          <w:p w14:paraId="62ED188E" w14:textId="77777777" w:rsidR="00B262FD" w:rsidRPr="00D90DD8" w:rsidRDefault="00B262FD" w:rsidP="007D74B6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262FD" w:rsidRPr="00AE60D9" w14:paraId="1441BED2" w14:textId="77777777" w:rsidTr="00F65C6F">
        <w:trPr>
          <w:cantSplit/>
        </w:trPr>
        <w:tc>
          <w:tcPr>
            <w:tcW w:w="2413" w:type="pct"/>
          </w:tcPr>
          <w:p w14:paraId="27BBCB97" w14:textId="769FF6D8" w:rsidR="00B262FD" w:rsidRPr="00CC41BB" w:rsidRDefault="00B262FD" w:rsidP="007D74B6">
            <w:pPr>
              <w:shd w:val="clear" w:color="auto" w:fill="FFFFFF"/>
              <w:adjustRightInd w:val="0"/>
              <w:rPr>
                <w:b/>
                <w:bCs/>
                <w:kern w:val="24"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Тема 3.2. </w:t>
            </w:r>
            <w:r w:rsidRPr="00CC41BB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Практичне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відпрацювання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сучасних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методик та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технологій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надання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психологічної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допо</w:t>
            </w:r>
            <w:r w:rsidR="00F8273E">
              <w:rPr>
                <w:bCs/>
                <w:iCs/>
                <w:sz w:val="28"/>
                <w:szCs w:val="28"/>
                <w:lang w:val="ru-RU"/>
              </w:rPr>
              <w:t>мо</w:t>
            </w:r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ги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практичним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психологом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здобувачам</w:t>
            </w:r>
            <w:proofErr w:type="spellEnd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273E" w:rsidRPr="00C167F4">
              <w:rPr>
                <w:bCs/>
                <w:iCs/>
                <w:sz w:val="28"/>
                <w:szCs w:val="28"/>
                <w:lang w:val="ru-RU"/>
              </w:rPr>
              <w:t>освіти</w:t>
            </w:r>
            <w:proofErr w:type="spellEnd"/>
            <w:r w:rsidR="007D74B6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489" w:type="pct"/>
          </w:tcPr>
          <w:p w14:paraId="6A7E1859" w14:textId="2A3CCBEF" w:rsidR="00B262FD" w:rsidRPr="00F8273E" w:rsidRDefault="00F8273E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9" w:type="pct"/>
          </w:tcPr>
          <w:p w14:paraId="02790CE4" w14:textId="796852A8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14:paraId="78F03249" w14:textId="283708FE" w:rsidR="00B262FD" w:rsidRPr="00F8273E" w:rsidRDefault="00F8273E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pct"/>
          </w:tcPr>
          <w:p w14:paraId="31C601D9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D90DD8" w14:paraId="52421C91" w14:textId="77777777" w:rsidTr="00F65C6F">
        <w:trPr>
          <w:cantSplit/>
        </w:trPr>
        <w:tc>
          <w:tcPr>
            <w:tcW w:w="2413" w:type="pct"/>
          </w:tcPr>
          <w:p w14:paraId="7ED1055B" w14:textId="4EBEFA94" w:rsidR="00B262FD" w:rsidRPr="00CC41BB" w:rsidRDefault="00B262FD" w:rsidP="007D74B6">
            <w:pPr>
              <w:shd w:val="clear" w:color="auto" w:fill="FFFFFF"/>
              <w:adjustRightInd w:val="0"/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Модуль 4. 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Сучасні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технології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психолого-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педагог</w:t>
            </w:r>
            <w:proofErr w:type="gram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ічного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супроводу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дітей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особливими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потребами в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освітньому</w:t>
            </w:r>
            <w:proofErr w:type="spellEnd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05E3" w:rsidRPr="00CC41BB">
              <w:rPr>
                <w:b/>
                <w:bCs/>
                <w:color w:val="2D2D2D"/>
                <w:sz w:val="28"/>
                <w:szCs w:val="28"/>
                <w:lang w:val="ru-RU"/>
              </w:rPr>
              <w:t>просторі</w:t>
            </w:r>
            <w:proofErr w:type="spellEnd"/>
            <w:r w:rsidR="00D805E3" w:rsidRPr="00D805E3">
              <w:rPr>
                <w:b/>
                <w:bCs/>
                <w:color w:val="2D2D2D"/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33C77EFA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0D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075F0DAC" w14:textId="0FB30FFB" w:rsidR="00B262FD" w:rsidRPr="00D805E3" w:rsidRDefault="00D805E3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649C3295" w14:textId="6378D7E3" w:rsidR="00B262FD" w:rsidRPr="00D805E3" w:rsidRDefault="00D805E3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pct"/>
          </w:tcPr>
          <w:p w14:paraId="574D79AF" w14:textId="797EC75C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2FD" w:rsidRPr="00D90DD8" w14:paraId="06FBE427" w14:textId="77777777" w:rsidTr="00F65C6F">
        <w:trPr>
          <w:cantSplit/>
        </w:trPr>
        <w:tc>
          <w:tcPr>
            <w:tcW w:w="2413" w:type="pct"/>
          </w:tcPr>
          <w:p w14:paraId="4D4ED964" w14:textId="71CDBF24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lastRenderedPageBreak/>
              <w:t xml:space="preserve">Тема 4.1. </w:t>
            </w:r>
            <w:proofErr w:type="spellStart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Етапи</w:t>
            </w:r>
            <w:proofErr w:type="spellEnd"/>
            <w:r w:rsidR="00D805E3" w:rsidRPr="00CC41BB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принципи</w:t>
            </w:r>
            <w:proofErr w:type="spellEnd"/>
            <w:r w:rsidR="00D805E3" w:rsidRPr="00CC41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психолого-</w:t>
            </w:r>
            <w:proofErr w:type="spellStart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педагог</w:t>
            </w:r>
            <w:proofErr w:type="gramEnd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ічного</w:t>
            </w:r>
            <w:proofErr w:type="spellEnd"/>
            <w:r w:rsidR="00D805E3" w:rsidRPr="00CC41B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05E3" w:rsidRPr="00CC41BB">
              <w:rPr>
                <w:color w:val="000000"/>
                <w:sz w:val="28"/>
                <w:szCs w:val="28"/>
                <w:lang w:val="ru-RU"/>
              </w:rPr>
              <w:t>супроводу</w:t>
            </w:r>
            <w:proofErr w:type="spellEnd"/>
            <w:r w:rsidR="00D805E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89" w:type="pct"/>
          </w:tcPr>
          <w:p w14:paraId="64F6AEB0" w14:textId="77777777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66987C36" w14:textId="3E73F714" w:rsidR="00B262FD" w:rsidRP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9" w:type="pct"/>
          </w:tcPr>
          <w:p w14:paraId="02E22180" w14:textId="01DAA03F" w:rsidR="00B262FD" w:rsidRP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pct"/>
          </w:tcPr>
          <w:p w14:paraId="382BE4F9" w14:textId="3B424C88" w:rsidR="00B262FD" w:rsidRPr="00D90DD8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62FD" w:rsidRPr="00D90DD8" w14:paraId="4DE0E40A" w14:textId="77777777" w:rsidTr="00F65C6F">
        <w:trPr>
          <w:cantSplit/>
        </w:trPr>
        <w:tc>
          <w:tcPr>
            <w:tcW w:w="2413" w:type="pct"/>
          </w:tcPr>
          <w:p w14:paraId="086C5F6C" w14:textId="4B2CACA6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Модуль 5. </w:t>
            </w:r>
            <w:r w:rsidR="00D805E3" w:rsidRPr="00D805E3">
              <w:rPr>
                <w:b/>
                <w:bCs/>
                <w:sz w:val="28"/>
                <w:szCs w:val="28"/>
                <w:lang w:val="uk-UA" w:eastAsia="uk-UA"/>
              </w:rPr>
              <w:t>Взаємодія практичного психолога з батьками та педагогічними працівниками в закладах загальної освіти.</w:t>
            </w:r>
          </w:p>
        </w:tc>
        <w:tc>
          <w:tcPr>
            <w:tcW w:w="489" w:type="pct"/>
          </w:tcPr>
          <w:p w14:paraId="40956F00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0D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3FD038C1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14:paraId="321E1137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4687414C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2FD" w:rsidRPr="00AE60D9" w14:paraId="2464E140" w14:textId="77777777" w:rsidTr="00F65C6F">
        <w:trPr>
          <w:cantSplit/>
        </w:trPr>
        <w:tc>
          <w:tcPr>
            <w:tcW w:w="2413" w:type="pct"/>
          </w:tcPr>
          <w:p w14:paraId="47992EE5" w14:textId="5741C282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Тема 5.1. </w:t>
            </w:r>
            <w:r w:rsidR="00D805E3" w:rsidRPr="00B262FD">
              <w:rPr>
                <w:sz w:val="28"/>
                <w:szCs w:val="28"/>
                <w:lang w:val="uk-UA" w:eastAsia="uk-UA"/>
              </w:rPr>
              <w:t>Особливості роботи практичного психолога з батьками</w:t>
            </w:r>
            <w:r w:rsidR="00D805E3" w:rsidRPr="003B3D40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  <w:r w:rsidR="00D805E3">
              <w:rPr>
                <w:b/>
                <w:bCs/>
                <w:sz w:val="28"/>
                <w:szCs w:val="28"/>
                <w:lang w:val="uk-UA" w:eastAsia="uk-UA"/>
              </w:rPr>
              <w:t>.</w:t>
            </w:r>
            <w:r w:rsidR="00D805E3" w:rsidRPr="003B3D40">
              <w:rPr>
                <w:i/>
                <w:i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89" w:type="pct"/>
          </w:tcPr>
          <w:p w14:paraId="5AA8EA2C" w14:textId="10CFC720" w:rsidR="00B262FD" w:rsidRP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9" w:type="pct"/>
          </w:tcPr>
          <w:p w14:paraId="1D2C71CE" w14:textId="1E64D5D0" w:rsidR="00B262FD" w:rsidRP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9" w:type="pct"/>
          </w:tcPr>
          <w:p w14:paraId="4D169AD1" w14:textId="3A530577" w:rsidR="00B262FD" w:rsidRP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pct"/>
          </w:tcPr>
          <w:p w14:paraId="773E197E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805E3" w:rsidRPr="00AE60D9" w14:paraId="4538C3E0" w14:textId="77777777" w:rsidTr="00F65C6F">
        <w:trPr>
          <w:cantSplit/>
        </w:trPr>
        <w:tc>
          <w:tcPr>
            <w:tcW w:w="2413" w:type="pct"/>
          </w:tcPr>
          <w:p w14:paraId="61418128" w14:textId="7D2ABFE3" w:rsidR="00D805E3" w:rsidRPr="00D805E3" w:rsidRDefault="00D805E3" w:rsidP="007D74B6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5.2.</w:t>
            </w:r>
            <w:r w:rsidRPr="00B262FD">
              <w:rPr>
                <w:sz w:val="28"/>
                <w:szCs w:val="28"/>
                <w:lang w:val="uk-UA" w:eastAsia="uk-UA"/>
              </w:rPr>
              <w:t xml:space="preserve"> Особливості роботи практичного психолога з педагогічними працівниками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89" w:type="pct"/>
          </w:tcPr>
          <w:p w14:paraId="2904C82E" w14:textId="0511472C" w:rsid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9" w:type="pct"/>
          </w:tcPr>
          <w:p w14:paraId="37804EB9" w14:textId="02E41485" w:rsid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9" w:type="pct"/>
          </w:tcPr>
          <w:p w14:paraId="5058EA05" w14:textId="02F3D8E6" w:rsidR="00D805E3" w:rsidRDefault="00D805E3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pct"/>
          </w:tcPr>
          <w:p w14:paraId="7E16A159" w14:textId="77777777" w:rsidR="00D805E3" w:rsidRPr="00AE60D9" w:rsidRDefault="00D805E3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D90DD8" w14:paraId="2520DCC7" w14:textId="77777777" w:rsidTr="00F65C6F">
        <w:trPr>
          <w:cantSplit/>
        </w:trPr>
        <w:tc>
          <w:tcPr>
            <w:tcW w:w="2413" w:type="pct"/>
          </w:tcPr>
          <w:p w14:paraId="4D220C12" w14:textId="6C105263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 xml:space="preserve">Модуль 6. </w:t>
            </w:r>
            <w:r w:rsidR="003C67D7" w:rsidRPr="003C67D7">
              <w:rPr>
                <w:b/>
                <w:sz w:val="28"/>
                <w:szCs w:val="28"/>
                <w:lang w:val="uk-UA"/>
              </w:rPr>
              <w:t>Психологічна допомога учасникам освітнього процесу практичним психологом  у період військового стану.</w:t>
            </w:r>
          </w:p>
        </w:tc>
        <w:tc>
          <w:tcPr>
            <w:tcW w:w="489" w:type="pct"/>
          </w:tcPr>
          <w:p w14:paraId="2E35F4BE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0D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" w:type="pct"/>
          </w:tcPr>
          <w:p w14:paraId="66FAED92" w14:textId="26DD5636" w:rsidR="00B262FD" w:rsidRPr="00D90DD8" w:rsidRDefault="003C67D7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14:paraId="4378DDFE" w14:textId="354EB0B1" w:rsidR="00B262FD" w:rsidRPr="00D90DD8" w:rsidRDefault="003C67D7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0EE93EF4" w14:textId="77777777" w:rsidR="00B262FD" w:rsidRPr="00D90DD8" w:rsidRDefault="00B262FD" w:rsidP="007D74B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262FD" w:rsidRPr="00AE60D9" w14:paraId="179CAC0B" w14:textId="77777777" w:rsidTr="00F65C6F">
        <w:trPr>
          <w:cantSplit/>
        </w:trPr>
        <w:tc>
          <w:tcPr>
            <w:tcW w:w="2413" w:type="pct"/>
          </w:tcPr>
          <w:p w14:paraId="78C2725D" w14:textId="49358199" w:rsidR="00B262FD" w:rsidRPr="00CC41BB" w:rsidRDefault="00B262FD" w:rsidP="007D74B6">
            <w:pPr>
              <w:rPr>
                <w:b/>
                <w:sz w:val="28"/>
                <w:szCs w:val="28"/>
                <w:lang w:val="ru-RU"/>
              </w:rPr>
            </w:pPr>
            <w:r w:rsidRPr="00CC41BB">
              <w:rPr>
                <w:b/>
                <w:sz w:val="28"/>
                <w:szCs w:val="28"/>
                <w:lang w:val="ru-RU"/>
              </w:rPr>
              <w:t>Тема 6.1.</w:t>
            </w:r>
            <w:r w:rsidRPr="00CC41B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Психологічні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аспекти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освітнього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умовах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7D7">
              <w:rPr>
                <w:sz w:val="28"/>
                <w:szCs w:val="28"/>
                <w:lang w:val="ru-RU"/>
              </w:rPr>
              <w:t>воєнного</w:t>
            </w:r>
            <w:proofErr w:type="spellEnd"/>
            <w:r w:rsidR="003C67D7">
              <w:rPr>
                <w:sz w:val="28"/>
                <w:szCs w:val="28"/>
                <w:lang w:val="ru-RU"/>
              </w:rPr>
              <w:t xml:space="preserve"> стану</w:t>
            </w:r>
            <w:r w:rsidR="007D74B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9" w:type="pct"/>
          </w:tcPr>
          <w:p w14:paraId="56AA6334" w14:textId="63ECC1C1" w:rsidR="00B262FD" w:rsidRPr="00AE60D9" w:rsidRDefault="003C67D7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61ACA0D3" w14:textId="0CD1E85A" w:rsidR="00B262FD" w:rsidRPr="00AE60D9" w:rsidRDefault="003C67D7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</w:tcPr>
          <w:p w14:paraId="36A29DD0" w14:textId="6BCB7300" w:rsidR="00B262FD" w:rsidRPr="00AE60D9" w:rsidRDefault="00B262FD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14:paraId="178D0244" w14:textId="77777777" w:rsidR="00B262FD" w:rsidRPr="00AE60D9" w:rsidRDefault="00B262FD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67D7" w:rsidRPr="00AE60D9" w14:paraId="0C73EA05" w14:textId="77777777" w:rsidTr="00F65C6F">
        <w:trPr>
          <w:cantSplit/>
        </w:trPr>
        <w:tc>
          <w:tcPr>
            <w:tcW w:w="2413" w:type="pct"/>
          </w:tcPr>
          <w:p w14:paraId="4ECD4B59" w14:textId="1B911E3F" w:rsidR="003C67D7" w:rsidRPr="003C67D7" w:rsidRDefault="003C67D7" w:rsidP="007D74B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uk-UA"/>
              </w:rPr>
              <w:t>Тема 6.2.</w:t>
            </w:r>
            <w:r w:rsidRPr="00B262F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2FD">
              <w:rPr>
                <w:bCs/>
                <w:sz w:val="28"/>
                <w:szCs w:val="28"/>
                <w:lang w:val="ru-RU"/>
              </w:rPr>
              <w:t>Сучасні</w:t>
            </w:r>
            <w:proofErr w:type="spellEnd"/>
            <w:r w:rsidRPr="00B262F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2FD">
              <w:rPr>
                <w:bCs/>
                <w:sz w:val="28"/>
                <w:szCs w:val="28"/>
                <w:lang w:val="ru-RU"/>
              </w:rPr>
              <w:t>практичні</w:t>
            </w:r>
            <w:proofErr w:type="spellEnd"/>
            <w:r w:rsidRPr="00B262F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2FD">
              <w:rPr>
                <w:bCs/>
                <w:sz w:val="28"/>
                <w:szCs w:val="28"/>
                <w:lang w:val="ru-RU"/>
              </w:rPr>
              <w:t>кейси</w:t>
            </w:r>
            <w:proofErr w:type="spellEnd"/>
            <w:r w:rsidRPr="00B262F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62FD">
              <w:rPr>
                <w:bCs/>
                <w:sz w:val="28"/>
                <w:szCs w:val="28"/>
                <w:lang w:val="ru-RU"/>
              </w:rPr>
              <w:t>роботи</w:t>
            </w:r>
            <w:proofErr w:type="spellEnd"/>
            <w:r w:rsidRPr="00B262FD">
              <w:rPr>
                <w:bCs/>
                <w:sz w:val="28"/>
                <w:szCs w:val="28"/>
                <w:lang w:val="ru-RU"/>
              </w:rPr>
              <w:t xml:space="preserve"> практичного психолога </w:t>
            </w:r>
            <w:proofErr w:type="spellStart"/>
            <w:proofErr w:type="gramStart"/>
            <w:r w:rsidRPr="00B262FD"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B262FD">
              <w:rPr>
                <w:bCs/>
                <w:sz w:val="28"/>
                <w:szCs w:val="28"/>
                <w:lang w:val="ru-RU"/>
              </w:rPr>
              <w:t>ід</w:t>
            </w:r>
            <w:proofErr w:type="spellEnd"/>
            <w:r w:rsidRPr="00B262FD">
              <w:rPr>
                <w:bCs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B262FD">
              <w:rPr>
                <w:bCs/>
                <w:sz w:val="28"/>
                <w:szCs w:val="28"/>
                <w:lang w:val="ru-RU"/>
              </w:rPr>
              <w:t>війни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489" w:type="pct"/>
          </w:tcPr>
          <w:p w14:paraId="34D06BCD" w14:textId="29421E5F" w:rsidR="003C67D7" w:rsidRPr="003C67D7" w:rsidRDefault="003C67D7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9" w:type="pct"/>
          </w:tcPr>
          <w:p w14:paraId="3AC4627A" w14:textId="77777777" w:rsidR="003C67D7" w:rsidRDefault="003C67D7" w:rsidP="007D74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14:paraId="1B02B558" w14:textId="6893E0ED" w:rsidR="003C67D7" w:rsidRPr="003C67D7" w:rsidRDefault="003C67D7" w:rsidP="007D74B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pct"/>
          </w:tcPr>
          <w:p w14:paraId="51F3AE56" w14:textId="77777777" w:rsidR="003C67D7" w:rsidRPr="00AE60D9" w:rsidRDefault="003C67D7" w:rsidP="007D74B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62FD" w:rsidRPr="008C5454" w14:paraId="092157B9" w14:textId="77777777" w:rsidTr="00F65C6F">
        <w:trPr>
          <w:cantSplit/>
        </w:trPr>
        <w:tc>
          <w:tcPr>
            <w:tcW w:w="2413" w:type="pct"/>
          </w:tcPr>
          <w:p w14:paraId="7080E474" w14:textId="77777777" w:rsidR="00B262FD" w:rsidRPr="00CC41BB" w:rsidRDefault="00B262FD" w:rsidP="007D74B6">
            <w:pPr>
              <w:ind w:right="-81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C41BB">
              <w:rPr>
                <w:b/>
                <w:bCs/>
                <w:sz w:val="28"/>
                <w:szCs w:val="28"/>
                <w:lang w:val="ru-RU"/>
              </w:rPr>
              <w:t>Вихі</w:t>
            </w:r>
            <w:proofErr w:type="gramStart"/>
            <w:r w:rsidRPr="00CC41BB">
              <w:rPr>
                <w:b/>
                <w:bCs/>
                <w:sz w:val="28"/>
                <w:szCs w:val="28"/>
                <w:lang w:val="ru-RU"/>
              </w:rPr>
              <w:t>дне</w:t>
            </w:r>
            <w:proofErr w:type="spellEnd"/>
            <w:proofErr w:type="gramEnd"/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1BB">
              <w:rPr>
                <w:b/>
                <w:bCs/>
                <w:sz w:val="28"/>
                <w:szCs w:val="28"/>
                <w:lang w:val="ru-RU"/>
              </w:rPr>
              <w:t>діагностування</w:t>
            </w:r>
            <w:proofErr w:type="spellEnd"/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C41BB">
              <w:rPr>
                <w:b/>
                <w:bCs/>
                <w:sz w:val="28"/>
                <w:szCs w:val="28"/>
                <w:lang w:val="ru-RU"/>
              </w:rPr>
              <w:t>презентація</w:t>
            </w:r>
            <w:proofErr w:type="spellEnd"/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1BB">
              <w:rPr>
                <w:b/>
                <w:bCs/>
                <w:sz w:val="28"/>
                <w:szCs w:val="28"/>
                <w:lang w:val="ru-RU"/>
              </w:rPr>
              <w:t>творчих</w:t>
            </w:r>
            <w:proofErr w:type="spellEnd"/>
            <w:r w:rsidRPr="00CC41BB">
              <w:rPr>
                <w:b/>
                <w:bCs/>
                <w:sz w:val="28"/>
                <w:szCs w:val="28"/>
                <w:lang w:val="ru-RU"/>
              </w:rPr>
              <w:t xml:space="preserve"> практик.</w:t>
            </w:r>
          </w:p>
        </w:tc>
        <w:tc>
          <w:tcPr>
            <w:tcW w:w="489" w:type="pct"/>
          </w:tcPr>
          <w:p w14:paraId="1BC93AC4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54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9" w:type="pct"/>
          </w:tcPr>
          <w:p w14:paraId="11E0382A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" w:type="pct"/>
          </w:tcPr>
          <w:p w14:paraId="61D75742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C54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1D3B5B11" w14:textId="77777777" w:rsidR="00B262FD" w:rsidRPr="008C5454" w:rsidRDefault="00B262FD" w:rsidP="007D74B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2FD" w:rsidRPr="00AE60D9" w14:paraId="3D8D3952" w14:textId="77777777" w:rsidTr="00F65C6F">
        <w:trPr>
          <w:trHeight w:val="435"/>
        </w:trPr>
        <w:tc>
          <w:tcPr>
            <w:tcW w:w="2413" w:type="pct"/>
          </w:tcPr>
          <w:p w14:paraId="5F2EFEB1" w14:textId="77777777" w:rsidR="00B262FD" w:rsidRPr="00AE60D9" w:rsidRDefault="00B262FD" w:rsidP="007D74B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AE60D9">
              <w:rPr>
                <w:b/>
                <w:bCs/>
                <w:sz w:val="28"/>
                <w:szCs w:val="28"/>
              </w:rPr>
              <w:t>Всього</w:t>
            </w:r>
            <w:proofErr w:type="spellEnd"/>
            <w:r w:rsidRPr="00AE60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0D9">
              <w:rPr>
                <w:b/>
                <w:bCs/>
                <w:sz w:val="28"/>
                <w:szCs w:val="28"/>
              </w:rPr>
              <w:t>годин</w:t>
            </w:r>
            <w:proofErr w:type="spellEnd"/>
            <w:r w:rsidRPr="00AE60D9">
              <w:rPr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89" w:type="pct"/>
          </w:tcPr>
          <w:p w14:paraId="28EDA5C4" w14:textId="2DACE505" w:rsidR="00B262FD" w:rsidRPr="00AE60D9" w:rsidRDefault="00577C8A" w:rsidP="007D74B6">
            <w:pPr>
              <w:pStyle w:val="af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29" w:type="pct"/>
          </w:tcPr>
          <w:p w14:paraId="3FFD2566" w14:textId="4D30A826" w:rsidR="00B262FD" w:rsidRPr="00AE60D9" w:rsidRDefault="00577C8A" w:rsidP="007D74B6">
            <w:pPr>
              <w:pStyle w:val="af5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99" w:type="pct"/>
          </w:tcPr>
          <w:p w14:paraId="6D9081AF" w14:textId="5EF1AE3D" w:rsidR="00B262FD" w:rsidRPr="00AE60D9" w:rsidRDefault="00577C8A" w:rsidP="007D74B6">
            <w:pPr>
              <w:pStyle w:val="af5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770" w:type="pct"/>
          </w:tcPr>
          <w:p w14:paraId="5BCC094A" w14:textId="79DCC24F" w:rsidR="00B262FD" w:rsidRPr="00AE60D9" w:rsidRDefault="00577C8A" w:rsidP="007D74B6">
            <w:pPr>
              <w:pStyle w:val="af5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14:paraId="6F76A22F" w14:textId="77777777" w:rsidR="002A3640" w:rsidRDefault="002A3640" w:rsidP="00C60CAB">
      <w:pPr>
        <w:adjustRightInd w:val="0"/>
        <w:jc w:val="both"/>
        <w:rPr>
          <w:b/>
          <w:bCs/>
          <w:sz w:val="28"/>
          <w:szCs w:val="28"/>
          <w:lang w:val="uk-UA"/>
        </w:rPr>
      </w:pPr>
    </w:p>
    <w:p w14:paraId="581A1320" w14:textId="016010E4" w:rsidR="00387AFA" w:rsidRPr="00577C8A" w:rsidRDefault="00387AFA" w:rsidP="00577C8A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uk-UA"/>
        </w:rPr>
      </w:pPr>
    </w:p>
    <w:sectPr w:rsidR="00387AFA" w:rsidRPr="00577C8A" w:rsidSect="00011A4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9F7F" w14:textId="77777777" w:rsidR="0062510B" w:rsidRDefault="0062510B" w:rsidP="00F35157">
      <w:r>
        <w:separator/>
      </w:r>
    </w:p>
  </w:endnote>
  <w:endnote w:type="continuationSeparator" w:id="0">
    <w:p w14:paraId="129D8169" w14:textId="77777777" w:rsidR="0062510B" w:rsidRDefault="0062510B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199A" w14:textId="77777777" w:rsidR="0062510B" w:rsidRDefault="0062510B" w:rsidP="00F35157">
      <w:r>
        <w:separator/>
      </w:r>
    </w:p>
  </w:footnote>
  <w:footnote w:type="continuationSeparator" w:id="0">
    <w:p w14:paraId="086354B6" w14:textId="77777777" w:rsidR="0062510B" w:rsidRDefault="0062510B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9DB"/>
    <w:multiLevelType w:val="hybridMultilevel"/>
    <w:tmpl w:val="5C6C0944"/>
    <w:lvl w:ilvl="0" w:tplc="EEE6ABF4">
      <w:start w:val="3"/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>
    <w:nsid w:val="1B67008E"/>
    <w:multiLevelType w:val="multilevel"/>
    <w:tmpl w:val="D53297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2">
    <w:nsid w:val="1D7F5A71"/>
    <w:multiLevelType w:val="hybridMultilevel"/>
    <w:tmpl w:val="4A504EF8"/>
    <w:lvl w:ilvl="0" w:tplc="EDF6A4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A3BD1"/>
    <w:multiLevelType w:val="hybridMultilevel"/>
    <w:tmpl w:val="9C6A1EDA"/>
    <w:lvl w:ilvl="0" w:tplc="41244C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C2926"/>
    <w:multiLevelType w:val="multilevel"/>
    <w:tmpl w:val="A54E3C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6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549BA"/>
    <w:multiLevelType w:val="hybridMultilevel"/>
    <w:tmpl w:val="6F685F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14B3"/>
    <w:rsid w:val="0000619F"/>
    <w:rsid w:val="000065BB"/>
    <w:rsid w:val="00006A9D"/>
    <w:rsid w:val="00011A44"/>
    <w:rsid w:val="000131B9"/>
    <w:rsid w:val="00015E87"/>
    <w:rsid w:val="00022FB8"/>
    <w:rsid w:val="0003100A"/>
    <w:rsid w:val="00035B1D"/>
    <w:rsid w:val="000375B8"/>
    <w:rsid w:val="00037D3B"/>
    <w:rsid w:val="0004146D"/>
    <w:rsid w:val="000438AA"/>
    <w:rsid w:val="0004408C"/>
    <w:rsid w:val="000454D5"/>
    <w:rsid w:val="00060A3E"/>
    <w:rsid w:val="00061787"/>
    <w:rsid w:val="000634F1"/>
    <w:rsid w:val="00063D93"/>
    <w:rsid w:val="00063DE1"/>
    <w:rsid w:val="0006678B"/>
    <w:rsid w:val="000717DC"/>
    <w:rsid w:val="00076E46"/>
    <w:rsid w:val="00077E87"/>
    <w:rsid w:val="00085236"/>
    <w:rsid w:val="0009544D"/>
    <w:rsid w:val="000958CD"/>
    <w:rsid w:val="000962D8"/>
    <w:rsid w:val="000B1F3B"/>
    <w:rsid w:val="000B78E1"/>
    <w:rsid w:val="000C3805"/>
    <w:rsid w:val="000C4031"/>
    <w:rsid w:val="000C406C"/>
    <w:rsid w:val="000D0D63"/>
    <w:rsid w:val="000D132A"/>
    <w:rsid w:val="000D6E2D"/>
    <w:rsid w:val="000D7F0B"/>
    <w:rsid w:val="000E1810"/>
    <w:rsid w:val="000E2BB6"/>
    <w:rsid w:val="000E371F"/>
    <w:rsid w:val="000F12AC"/>
    <w:rsid w:val="000F132C"/>
    <w:rsid w:val="000F142F"/>
    <w:rsid w:val="000F1D14"/>
    <w:rsid w:val="000F2035"/>
    <w:rsid w:val="000F2516"/>
    <w:rsid w:val="000F2C45"/>
    <w:rsid w:val="000F5B89"/>
    <w:rsid w:val="00101BE5"/>
    <w:rsid w:val="001043CB"/>
    <w:rsid w:val="0011318D"/>
    <w:rsid w:val="00121D37"/>
    <w:rsid w:val="00122774"/>
    <w:rsid w:val="0012494B"/>
    <w:rsid w:val="0013164C"/>
    <w:rsid w:val="00132420"/>
    <w:rsid w:val="00133712"/>
    <w:rsid w:val="00135FB5"/>
    <w:rsid w:val="0013612B"/>
    <w:rsid w:val="00151AC2"/>
    <w:rsid w:val="001536B9"/>
    <w:rsid w:val="001547D4"/>
    <w:rsid w:val="001706A7"/>
    <w:rsid w:val="00173252"/>
    <w:rsid w:val="00184C0D"/>
    <w:rsid w:val="00186F4F"/>
    <w:rsid w:val="00190D19"/>
    <w:rsid w:val="001952EC"/>
    <w:rsid w:val="001A0987"/>
    <w:rsid w:val="001A22BE"/>
    <w:rsid w:val="001A446B"/>
    <w:rsid w:val="001A75B7"/>
    <w:rsid w:val="001B3DB7"/>
    <w:rsid w:val="001B50A3"/>
    <w:rsid w:val="001C0C44"/>
    <w:rsid w:val="001D4FB5"/>
    <w:rsid w:val="001D6C56"/>
    <w:rsid w:val="001D7898"/>
    <w:rsid w:val="001D7EE2"/>
    <w:rsid w:val="001F307F"/>
    <w:rsid w:val="001F3BC5"/>
    <w:rsid w:val="001F535B"/>
    <w:rsid w:val="001F5F7A"/>
    <w:rsid w:val="001F7B85"/>
    <w:rsid w:val="00200A2F"/>
    <w:rsid w:val="0020716D"/>
    <w:rsid w:val="002215CF"/>
    <w:rsid w:val="0022193B"/>
    <w:rsid w:val="00224281"/>
    <w:rsid w:val="00224D6E"/>
    <w:rsid w:val="00226916"/>
    <w:rsid w:val="00232B39"/>
    <w:rsid w:val="00244B64"/>
    <w:rsid w:val="00246E47"/>
    <w:rsid w:val="002538F1"/>
    <w:rsid w:val="00257856"/>
    <w:rsid w:val="00262C55"/>
    <w:rsid w:val="002640C5"/>
    <w:rsid w:val="00265686"/>
    <w:rsid w:val="0027380C"/>
    <w:rsid w:val="00280DA0"/>
    <w:rsid w:val="00282DC8"/>
    <w:rsid w:val="00287222"/>
    <w:rsid w:val="00290755"/>
    <w:rsid w:val="002949F2"/>
    <w:rsid w:val="00294BAE"/>
    <w:rsid w:val="002A3640"/>
    <w:rsid w:val="002A4EBA"/>
    <w:rsid w:val="002A6164"/>
    <w:rsid w:val="002A731D"/>
    <w:rsid w:val="002B24E3"/>
    <w:rsid w:val="002B2C40"/>
    <w:rsid w:val="002B48F2"/>
    <w:rsid w:val="002B7DD7"/>
    <w:rsid w:val="002C077E"/>
    <w:rsid w:val="002C1B0C"/>
    <w:rsid w:val="002D55AB"/>
    <w:rsid w:val="002F3377"/>
    <w:rsid w:val="002F76AE"/>
    <w:rsid w:val="00300344"/>
    <w:rsid w:val="00301423"/>
    <w:rsid w:val="00305066"/>
    <w:rsid w:val="00307E48"/>
    <w:rsid w:val="00307FBE"/>
    <w:rsid w:val="00313887"/>
    <w:rsid w:val="00323374"/>
    <w:rsid w:val="0032425E"/>
    <w:rsid w:val="00326F9B"/>
    <w:rsid w:val="00331578"/>
    <w:rsid w:val="00332809"/>
    <w:rsid w:val="00333A11"/>
    <w:rsid w:val="0033682D"/>
    <w:rsid w:val="00356B79"/>
    <w:rsid w:val="00361FA1"/>
    <w:rsid w:val="003625DD"/>
    <w:rsid w:val="003657EE"/>
    <w:rsid w:val="0037038D"/>
    <w:rsid w:val="00377870"/>
    <w:rsid w:val="0038056B"/>
    <w:rsid w:val="0038139C"/>
    <w:rsid w:val="00384812"/>
    <w:rsid w:val="00387AFA"/>
    <w:rsid w:val="00391C44"/>
    <w:rsid w:val="00393EB5"/>
    <w:rsid w:val="00396935"/>
    <w:rsid w:val="00397758"/>
    <w:rsid w:val="00397E2D"/>
    <w:rsid w:val="003A2BF6"/>
    <w:rsid w:val="003B3D40"/>
    <w:rsid w:val="003B6335"/>
    <w:rsid w:val="003C07D7"/>
    <w:rsid w:val="003C1C0A"/>
    <w:rsid w:val="003C67D7"/>
    <w:rsid w:val="003E272A"/>
    <w:rsid w:val="003E3D7D"/>
    <w:rsid w:val="003F51FE"/>
    <w:rsid w:val="003F5861"/>
    <w:rsid w:val="003F6ACF"/>
    <w:rsid w:val="003F700E"/>
    <w:rsid w:val="00410F28"/>
    <w:rsid w:val="00413173"/>
    <w:rsid w:val="00422FF0"/>
    <w:rsid w:val="00423078"/>
    <w:rsid w:val="00434563"/>
    <w:rsid w:val="00436120"/>
    <w:rsid w:val="00436195"/>
    <w:rsid w:val="00443E35"/>
    <w:rsid w:val="0044446D"/>
    <w:rsid w:val="00444BBF"/>
    <w:rsid w:val="0044502D"/>
    <w:rsid w:val="00451C13"/>
    <w:rsid w:val="004527D1"/>
    <w:rsid w:val="00454913"/>
    <w:rsid w:val="00455DA6"/>
    <w:rsid w:val="00461628"/>
    <w:rsid w:val="00463CBB"/>
    <w:rsid w:val="004647A4"/>
    <w:rsid w:val="00466AD2"/>
    <w:rsid w:val="00470426"/>
    <w:rsid w:val="00472605"/>
    <w:rsid w:val="00473574"/>
    <w:rsid w:val="00477066"/>
    <w:rsid w:val="0047733A"/>
    <w:rsid w:val="00486905"/>
    <w:rsid w:val="00491363"/>
    <w:rsid w:val="00495FC5"/>
    <w:rsid w:val="004973B3"/>
    <w:rsid w:val="004A5659"/>
    <w:rsid w:val="004B1972"/>
    <w:rsid w:val="004B1E1F"/>
    <w:rsid w:val="004B43CB"/>
    <w:rsid w:val="004B7E90"/>
    <w:rsid w:val="004C2C33"/>
    <w:rsid w:val="004C381B"/>
    <w:rsid w:val="004D5366"/>
    <w:rsid w:val="004E4341"/>
    <w:rsid w:val="004E66A9"/>
    <w:rsid w:val="004F0053"/>
    <w:rsid w:val="004F5B90"/>
    <w:rsid w:val="005065DA"/>
    <w:rsid w:val="00511BDF"/>
    <w:rsid w:val="00520AB5"/>
    <w:rsid w:val="00521381"/>
    <w:rsid w:val="005240F3"/>
    <w:rsid w:val="00527618"/>
    <w:rsid w:val="00544899"/>
    <w:rsid w:val="00551FD6"/>
    <w:rsid w:val="005522DC"/>
    <w:rsid w:val="00552E7D"/>
    <w:rsid w:val="00554E1B"/>
    <w:rsid w:val="00555443"/>
    <w:rsid w:val="00555E6D"/>
    <w:rsid w:val="00557F88"/>
    <w:rsid w:val="00560F77"/>
    <w:rsid w:val="005637B3"/>
    <w:rsid w:val="005665AB"/>
    <w:rsid w:val="005717FC"/>
    <w:rsid w:val="0057422E"/>
    <w:rsid w:val="005755FC"/>
    <w:rsid w:val="00577C8A"/>
    <w:rsid w:val="0058443D"/>
    <w:rsid w:val="00585CAF"/>
    <w:rsid w:val="00592BBE"/>
    <w:rsid w:val="0059544E"/>
    <w:rsid w:val="005A1193"/>
    <w:rsid w:val="005A38CB"/>
    <w:rsid w:val="005A65D5"/>
    <w:rsid w:val="005B35A7"/>
    <w:rsid w:val="005B59E7"/>
    <w:rsid w:val="005B5E24"/>
    <w:rsid w:val="005C056F"/>
    <w:rsid w:val="005C1AEA"/>
    <w:rsid w:val="005C28A3"/>
    <w:rsid w:val="005E3E38"/>
    <w:rsid w:val="005F03FD"/>
    <w:rsid w:val="005F2462"/>
    <w:rsid w:val="005F2601"/>
    <w:rsid w:val="00600661"/>
    <w:rsid w:val="0060598B"/>
    <w:rsid w:val="00605A1C"/>
    <w:rsid w:val="00606EF0"/>
    <w:rsid w:val="006070B7"/>
    <w:rsid w:val="006071AF"/>
    <w:rsid w:val="00616516"/>
    <w:rsid w:val="0062510B"/>
    <w:rsid w:val="0062779D"/>
    <w:rsid w:val="00631A77"/>
    <w:rsid w:val="006341B8"/>
    <w:rsid w:val="00635CC3"/>
    <w:rsid w:val="0064229C"/>
    <w:rsid w:val="00642C36"/>
    <w:rsid w:val="0064781A"/>
    <w:rsid w:val="00647A90"/>
    <w:rsid w:val="00653F2E"/>
    <w:rsid w:val="00656580"/>
    <w:rsid w:val="00665D79"/>
    <w:rsid w:val="0066791B"/>
    <w:rsid w:val="0067308B"/>
    <w:rsid w:val="0067401B"/>
    <w:rsid w:val="0068152E"/>
    <w:rsid w:val="00682394"/>
    <w:rsid w:val="006830C9"/>
    <w:rsid w:val="0068363B"/>
    <w:rsid w:val="00691CAB"/>
    <w:rsid w:val="00693AA1"/>
    <w:rsid w:val="00695F45"/>
    <w:rsid w:val="006A6D24"/>
    <w:rsid w:val="006B0EC8"/>
    <w:rsid w:val="006B0ECC"/>
    <w:rsid w:val="006B2477"/>
    <w:rsid w:val="006D45A4"/>
    <w:rsid w:val="006D70C1"/>
    <w:rsid w:val="006E1B8C"/>
    <w:rsid w:val="006E4EB0"/>
    <w:rsid w:val="006E5FE3"/>
    <w:rsid w:val="006E6BC4"/>
    <w:rsid w:val="006E77F7"/>
    <w:rsid w:val="006F041F"/>
    <w:rsid w:val="006F2E48"/>
    <w:rsid w:val="006F2F73"/>
    <w:rsid w:val="00701250"/>
    <w:rsid w:val="00712694"/>
    <w:rsid w:val="007177D2"/>
    <w:rsid w:val="00720719"/>
    <w:rsid w:val="007236E5"/>
    <w:rsid w:val="00732E0D"/>
    <w:rsid w:val="00734515"/>
    <w:rsid w:val="00742314"/>
    <w:rsid w:val="007442FA"/>
    <w:rsid w:val="007459F7"/>
    <w:rsid w:val="00750A8D"/>
    <w:rsid w:val="0075169B"/>
    <w:rsid w:val="00760DC8"/>
    <w:rsid w:val="00761323"/>
    <w:rsid w:val="00761C73"/>
    <w:rsid w:val="00762E32"/>
    <w:rsid w:val="00770882"/>
    <w:rsid w:val="00780371"/>
    <w:rsid w:val="00781465"/>
    <w:rsid w:val="00786E1A"/>
    <w:rsid w:val="00786FC1"/>
    <w:rsid w:val="00791460"/>
    <w:rsid w:val="00796F82"/>
    <w:rsid w:val="00797895"/>
    <w:rsid w:val="007A5C98"/>
    <w:rsid w:val="007B3781"/>
    <w:rsid w:val="007B48C8"/>
    <w:rsid w:val="007B584C"/>
    <w:rsid w:val="007B73CE"/>
    <w:rsid w:val="007C127D"/>
    <w:rsid w:val="007D6512"/>
    <w:rsid w:val="007D74B6"/>
    <w:rsid w:val="007E0483"/>
    <w:rsid w:val="007E127D"/>
    <w:rsid w:val="007F31EC"/>
    <w:rsid w:val="007F48C0"/>
    <w:rsid w:val="007F4916"/>
    <w:rsid w:val="007F6319"/>
    <w:rsid w:val="007F700D"/>
    <w:rsid w:val="007F7371"/>
    <w:rsid w:val="007F75B9"/>
    <w:rsid w:val="008038DF"/>
    <w:rsid w:val="00803CA3"/>
    <w:rsid w:val="008062CB"/>
    <w:rsid w:val="00807D7C"/>
    <w:rsid w:val="00811ADF"/>
    <w:rsid w:val="00814AB2"/>
    <w:rsid w:val="00814F6D"/>
    <w:rsid w:val="008161E1"/>
    <w:rsid w:val="00816E60"/>
    <w:rsid w:val="00817C28"/>
    <w:rsid w:val="00821F5D"/>
    <w:rsid w:val="008226B0"/>
    <w:rsid w:val="008315EF"/>
    <w:rsid w:val="008321B3"/>
    <w:rsid w:val="008411CD"/>
    <w:rsid w:val="00842C57"/>
    <w:rsid w:val="008434B1"/>
    <w:rsid w:val="0084431E"/>
    <w:rsid w:val="00847056"/>
    <w:rsid w:val="00863487"/>
    <w:rsid w:val="00870A87"/>
    <w:rsid w:val="008848DC"/>
    <w:rsid w:val="00885FB9"/>
    <w:rsid w:val="00887FD3"/>
    <w:rsid w:val="00893298"/>
    <w:rsid w:val="00893361"/>
    <w:rsid w:val="00896654"/>
    <w:rsid w:val="008A05AF"/>
    <w:rsid w:val="008A22DC"/>
    <w:rsid w:val="008A2B4B"/>
    <w:rsid w:val="008A4EAD"/>
    <w:rsid w:val="008B3E2B"/>
    <w:rsid w:val="008B52F7"/>
    <w:rsid w:val="008C5B93"/>
    <w:rsid w:val="008C77B6"/>
    <w:rsid w:val="008D26C8"/>
    <w:rsid w:val="008D479F"/>
    <w:rsid w:val="008E04A6"/>
    <w:rsid w:val="008E2D54"/>
    <w:rsid w:val="008E358E"/>
    <w:rsid w:val="008E6009"/>
    <w:rsid w:val="008E7485"/>
    <w:rsid w:val="009024B7"/>
    <w:rsid w:val="009029D7"/>
    <w:rsid w:val="00903F92"/>
    <w:rsid w:val="009115B1"/>
    <w:rsid w:val="00915380"/>
    <w:rsid w:val="0092132B"/>
    <w:rsid w:val="009225D5"/>
    <w:rsid w:val="009270BE"/>
    <w:rsid w:val="0093039E"/>
    <w:rsid w:val="00934617"/>
    <w:rsid w:val="00935682"/>
    <w:rsid w:val="00935770"/>
    <w:rsid w:val="00937405"/>
    <w:rsid w:val="00937C81"/>
    <w:rsid w:val="009416EA"/>
    <w:rsid w:val="00950036"/>
    <w:rsid w:val="00950A54"/>
    <w:rsid w:val="00951269"/>
    <w:rsid w:val="0095333F"/>
    <w:rsid w:val="009600F9"/>
    <w:rsid w:val="00962C25"/>
    <w:rsid w:val="009707F2"/>
    <w:rsid w:val="00972DC8"/>
    <w:rsid w:val="00973081"/>
    <w:rsid w:val="00984C3F"/>
    <w:rsid w:val="009936EC"/>
    <w:rsid w:val="0099670D"/>
    <w:rsid w:val="009A17C3"/>
    <w:rsid w:val="009A5399"/>
    <w:rsid w:val="009A5C9A"/>
    <w:rsid w:val="009A7A37"/>
    <w:rsid w:val="009B1DE3"/>
    <w:rsid w:val="009C11AC"/>
    <w:rsid w:val="009C4626"/>
    <w:rsid w:val="009C7EB4"/>
    <w:rsid w:val="009D0457"/>
    <w:rsid w:val="009D2609"/>
    <w:rsid w:val="009D564A"/>
    <w:rsid w:val="009F1F38"/>
    <w:rsid w:val="009F41CF"/>
    <w:rsid w:val="009F689C"/>
    <w:rsid w:val="009F7516"/>
    <w:rsid w:val="00A02217"/>
    <w:rsid w:val="00A04E7F"/>
    <w:rsid w:val="00A17E0E"/>
    <w:rsid w:val="00A22601"/>
    <w:rsid w:val="00A238E9"/>
    <w:rsid w:val="00A238F6"/>
    <w:rsid w:val="00A34A8A"/>
    <w:rsid w:val="00A35F29"/>
    <w:rsid w:val="00A368EF"/>
    <w:rsid w:val="00A36E1E"/>
    <w:rsid w:val="00A3759F"/>
    <w:rsid w:val="00A46770"/>
    <w:rsid w:val="00A479CD"/>
    <w:rsid w:val="00A60B4E"/>
    <w:rsid w:val="00A711C0"/>
    <w:rsid w:val="00A731C8"/>
    <w:rsid w:val="00A86DD1"/>
    <w:rsid w:val="00A924AB"/>
    <w:rsid w:val="00A9629E"/>
    <w:rsid w:val="00AA42D5"/>
    <w:rsid w:val="00AA57C2"/>
    <w:rsid w:val="00AB4110"/>
    <w:rsid w:val="00AC6A76"/>
    <w:rsid w:val="00AD0CE6"/>
    <w:rsid w:val="00AD30D0"/>
    <w:rsid w:val="00AD65B4"/>
    <w:rsid w:val="00AE4208"/>
    <w:rsid w:val="00AE505B"/>
    <w:rsid w:val="00AE5ABF"/>
    <w:rsid w:val="00AE7B33"/>
    <w:rsid w:val="00AE7B4D"/>
    <w:rsid w:val="00AF0500"/>
    <w:rsid w:val="00B077A7"/>
    <w:rsid w:val="00B14589"/>
    <w:rsid w:val="00B149E7"/>
    <w:rsid w:val="00B14CDA"/>
    <w:rsid w:val="00B14FAC"/>
    <w:rsid w:val="00B15048"/>
    <w:rsid w:val="00B16BE0"/>
    <w:rsid w:val="00B22FAD"/>
    <w:rsid w:val="00B23DD1"/>
    <w:rsid w:val="00B24B17"/>
    <w:rsid w:val="00B262FD"/>
    <w:rsid w:val="00B319A8"/>
    <w:rsid w:val="00B319D7"/>
    <w:rsid w:val="00B32D01"/>
    <w:rsid w:val="00B33622"/>
    <w:rsid w:val="00B4401A"/>
    <w:rsid w:val="00B445F9"/>
    <w:rsid w:val="00B44B95"/>
    <w:rsid w:val="00B541E0"/>
    <w:rsid w:val="00B556C7"/>
    <w:rsid w:val="00B557B6"/>
    <w:rsid w:val="00B61184"/>
    <w:rsid w:val="00B61EC2"/>
    <w:rsid w:val="00B65D63"/>
    <w:rsid w:val="00B76856"/>
    <w:rsid w:val="00B77B4F"/>
    <w:rsid w:val="00B85DDB"/>
    <w:rsid w:val="00B861C0"/>
    <w:rsid w:val="00B8644E"/>
    <w:rsid w:val="00B949BB"/>
    <w:rsid w:val="00BA0040"/>
    <w:rsid w:val="00BA0FAF"/>
    <w:rsid w:val="00BA186F"/>
    <w:rsid w:val="00BA42C2"/>
    <w:rsid w:val="00BB4B41"/>
    <w:rsid w:val="00BB57B8"/>
    <w:rsid w:val="00BC5A7D"/>
    <w:rsid w:val="00BD1F13"/>
    <w:rsid w:val="00BD2E0D"/>
    <w:rsid w:val="00BD3E7C"/>
    <w:rsid w:val="00BD62AE"/>
    <w:rsid w:val="00BF1E6D"/>
    <w:rsid w:val="00BF6BC5"/>
    <w:rsid w:val="00C042A0"/>
    <w:rsid w:val="00C05540"/>
    <w:rsid w:val="00C06AE1"/>
    <w:rsid w:val="00C13350"/>
    <w:rsid w:val="00C145A9"/>
    <w:rsid w:val="00C14CFC"/>
    <w:rsid w:val="00C167F4"/>
    <w:rsid w:val="00C24AE2"/>
    <w:rsid w:val="00C306C6"/>
    <w:rsid w:val="00C31FF9"/>
    <w:rsid w:val="00C338D7"/>
    <w:rsid w:val="00C358E6"/>
    <w:rsid w:val="00C4160D"/>
    <w:rsid w:val="00C5082D"/>
    <w:rsid w:val="00C51480"/>
    <w:rsid w:val="00C57EDE"/>
    <w:rsid w:val="00C60CAB"/>
    <w:rsid w:val="00C611F7"/>
    <w:rsid w:val="00C64566"/>
    <w:rsid w:val="00C65276"/>
    <w:rsid w:val="00C71658"/>
    <w:rsid w:val="00C73366"/>
    <w:rsid w:val="00C84AB2"/>
    <w:rsid w:val="00C930B2"/>
    <w:rsid w:val="00CA48CF"/>
    <w:rsid w:val="00CA6235"/>
    <w:rsid w:val="00CA7224"/>
    <w:rsid w:val="00CB1630"/>
    <w:rsid w:val="00CC0A23"/>
    <w:rsid w:val="00CC349B"/>
    <w:rsid w:val="00CC41BB"/>
    <w:rsid w:val="00CC61E3"/>
    <w:rsid w:val="00CD2022"/>
    <w:rsid w:val="00CD64E6"/>
    <w:rsid w:val="00CD79C4"/>
    <w:rsid w:val="00CE30BE"/>
    <w:rsid w:val="00CE4614"/>
    <w:rsid w:val="00CF0D00"/>
    <w:rsid w:val="00CF2891"/>
    <w:rsid w:val="00CF6404"/>
    <w:rsid w:val="00CF6B11"/>
    <w:rsid w:val="00D00A83"/>
    <w:rsid w:val="00D00F36"/>
    <w:rsid w:val="00D01112"/>
    <w:rsid w:val="00D1378E"/>
    <w:rsid w:val="00D14D12"/>
    <w:rsid w:val="00D1585A"/>
    <w:rsid w:val="00D3679A"/>
    <w:rsid w:val="00D37567"/>
    <w:rsid w:val="00D404DF"/>
    <w:rsid w:val="00D53341"/>
    <w:rsid w:val="00D54296"/>
    <w:rsid w:val="00D542D2"/>
    <w:rsid w:val="00D5742C"/>
    <w:rsid w:val="00D60DBA"/>
    <w:rsid w:val="00D66F0C"/>
    <w:rsid w:val="00D67004"/>
    <w:rsid w:val="00D705ED"/>
    <w:rsid w:val="00D73C76"/>
    <w:rsid w:val="00D74889"/>
    <w:rsid w:val="00D75574"/>
    <w:rsid w:val="00D75C40"/>
    <w:rsid w:val="00D75F0B"/>
    <w:rsid w:val="00D805E3"/>
    <w:rsid w:val="00D81CB5"/>
    <w:rsid w:val="00D8209E"/>
    <w:rsid w:val="00D955FA"/>
    <w:rsid w:val="00D9738E"/>
    <w:rsid w:val="00DA4816"/>
    <w:rsid w:val="00DA514F"/>
    <w:rsid w:val="00DA5415"/>
    <w:rsid w:val="00DA5997"/>
    <w:rsid w:val="00DA7083"/>
    <w:rsid w:val="00DC173C"/>
    <w:rsid w:val="00DD249C"/>
    <w:rsid w:val="00DE0D88"/>
    <w:rsid w:val="00DE4017"/>
    <w:rsid w:val="00DE4C21"/>
    <w:rsid w:val="00DE52D8"/>
    <w:rsid w:val="00DF1954"/>
    <w:rsid w:val="00DF1C94"/>
    <w:rsid w:val="00DF1E6F"/>
    <w:rsid w:val="00DF1EB4"/>
    <w:rsid w:val="00DF42AE"/>
    <w:rsid w:val="00E00AD8"/>
    <w:rsid w:val="00E0141A"/>
    <w:rsid w:val="00E071C4"/>
    <w:rsid w:val="00E07C76"/>
    <w:rsid w:val="00E108B9"/>
    <w:rsid w:val="00E17F08"/>
    <w:rsid w:val="00E2627C"/>
    <w:rsid w:val="00E27876"/>
    <w:rsid w:val="00E30595"/>
    <w:rsid w:val="00E3152E"/>
    <w:rsid w:val="00E435A7"/>
    <w:rsid w:val="00E45448"/>
    <w:rsid w:val="00E53056"/>
    <w:rsid w:val="00E55373"/>
    <w:rsid w:val="00E566F1"/>
    <w:rsid w:val="00E57709"/>
    <w:rsid w:val="00E66F08"/>
    <w:rsid w:val="00E74DDD"/>
    <w:rsid w:val="00E905AD"/>
    <w:rsid w:val="00E9164C"/>
    <w:rsid w:val="00E9300A"/>
    <w:rsid w:val="00E96E43"/>
    <w:rsid w:val="00EA3185"/>
    <w:rsid w:val="00EA5C10"/>
    <w:rsid w:val="00EA7418"/>
    <w:rsid w:val="00EB7BB1"/>
    <w:rsid w:val="00EC03AA"/>
    <w:rsid w:val="00EC0CB4"/>
    <w:rsid w:val="00ED3FCE"/>
    <w:rsid w:val="00ED6C5E"/>
    <w:rsid w:val="00EE1C3B"/>
    <w:rsid w:val="00EE4F4C"/>
    <w:rsid w:val="00EF1BFB"/>
    <w:rsid w:val="00EF2A9D"/>
    <w:rsid w:val="00EF5D16"/>
    <w:rsid w:val="00EF65D3"/>
    <w:rsid w:val="00F03FA4"/>
    <w:rsid w:val="00F04BAD"/>
    <w:rsid w:val="00F107B7"/>
    <w:rsid w:val="00F129DE"/>
    <w:rsid w:val="00F20D6E"/>
    <w:rsid w:val="00F2184F"/>
    <w:rsid w:val="00F23FC5"/>
    <w:rsid w:val="00F25FCD"/>
    <w:rsid w:val="00F27CF7"/>
    <w:rsid w:val="00F31292"/>
    <w:rsid w:val="00F32007"/>
    <w:rsid w:val="00F35157"/>
    <w:rsid w:val="00F42E71"/>
    <w:rsid w:val="00F46E5E"/>
    <w:rsid w:val="00F526B0"/>
    <w:rsid w:val="00F52FA0"/>
    <w:rsid w:val="00F555BA"/>
    <w:rsid w:val="00F62560"/>
    <w:rsid w:val="00F71C29"/>
    <w:rsid w:val="00F74333"/>
    <w:rsid w:val="00F76534"/>
    <w:rsid w:val="00F7707C"/>
    <w:rsid w:val="00F81147"/>
    <w:rsid w:val="00F81C94"/>
    <w:rsid w:val="00F820B6"/>
    <w:rsid w:val="00F8273E"/>
    <w:rsid w:val="00F87820"/>
    <w:rsid w:val="00F90036"/>
    <w:rsid w:val="00F90775"/>
    <w:rsid w:val="00F9640E"/>
    <w:rsid w:val="00F97ED8"/>
    <w:rsid w:val="00FA3F5E"/>
    <w:rsid w:val="00FA4EB6"/>
    <w:rsid w:val="00FA5E7F"/>
    <w:rsid w:val="00FC0317"/>
    <w:rsid w:val="00FC3E7B"/>
    <w:rsid w:val="00FD14C2"/>
    <w:rsid w:val="00FD2F96"/>
    <w:rsid w:val="00FD40C0"/>
    <w:rsid w:val="00FE312A"/>
    <w:rsid w:val="00FE3A54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3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styleId="af5">
    <w:name w:val="Title"/>
    <w:basedOn w:val="a"/>
    <w:link w:val="af6"/>
    <w:qFormat/>
    <w:rsid w:val="00B262FD"/>
    <w:pPr>
      <w:widowControl/>
      <w:autoSpaceDE/>
      <w:autoSpaceDN/>
      <w:jc w:val="center"/>
    </w:pPr>
    <w:rPr>
      <w:rFonts w:eastAsia="Calibri"/>
      <w:b/>
      <w:sz w:val="28"/>
      <w:szCs w:val="20"/>
      <w:lang w:val="uk-UA" w:eastAsia="uk-UA"/>
    </w:rPr>
  </w:style>
  <w:style w:type="character" w:customStyle="1" w:styleId="af6">
    <w:name w:val="Название Знак"/>
    <w:basedOn w:val="a0"/>
    <w:link w:val="af5"/>
    <w:rsid w:val="00B262FD"/>
    <w:rPr>
      <w:rFonts w:ascii="Times New Roman" w:eastAsia="Calibri" w:hAnsi="Times New Roman" w:cs="Times New Roman"/>
      <w:b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styleId="af5">
    <w:name w:val="Title"/>
    <w:basedOn w:val="a"/>
    <w:link w:val="af6"/>
    <w:qFormat/>
    <w:rsid w:val="00B262FD"/>
    <w:pPr>
      <w:widowControl/>
      <w:autoSpaceDE/>
      <w:autoSpaceDN/>
      <w:jc w:val="center"/>
    </w:pPr>
    <w:rPr>
      <w:rFonts w:eastAsia="Calibri"/>
      <w:b/>
      <w:sz w:val="28"/>
      <w:szCs w:val="20"/>
      <w:lang w:val="uk-UA" w:eastAsia="uk-UA"/>
    </w:rPr>
  </w:style>
  <w:style w:type="character" w:customStyle="1" w:styleId="af6">
    <w:name w:val="Название Знак"/>
    <w:basedOn w:val="a0"/>
    <w:link w:val="af5"/>
    <w:rsid w:val="00B262FD"/>
    <w:rPr>
      <w:rFonts w:ascii="Times New Roman" w:eastAsia="Calibri" w:hAnsi="Times New Roman" w:cs="Times New Roman"/>
      <w:b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8A81-A072-4935-A431-A64C66A0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7878</Words>
  <Characters>4491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Ціник</dc:creator>
  <cp:keywords/>
  <dc:description/>
  <cp:lastModifiedBy>ПК</cp:lastModifiedBy>
  <cp:revision>5</cp:revision>
  <cp:lastPrinted>2023-01-19T13:49:00Z</cp:lastPrinted>
  <dcterms:created xsi:type="dcterms:W3CDTF">2023-01-19T14:22:00Z</dcterms:created>
  <dcterms:modified xsi:type="dcterms:W3CDTF">2023-03-15T11:39:00Z</dcterms:modified>
</cp:coreProperties>
</file>